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2B426" w14:textId="77777777" w:rsidR="004A7D8B" w:rsidRDefault="004A7D8B">
      <w:pPr>
        <w:pStyle w:val="BodyText"/>
        <w:rPr>
          <w:sz w:val="28"/>
        </w:rPr>
      </w:pPr>
    </w:p>
    <w:p w14:paraId="55D5E381" w14:textId="77777777" w:rsidR="004A7D8B" w:rsidRDefault="004A7D8B">
      <w:pPr>
        <w:pStyle w:val="BodyText"/>
        <w:rPr>
          <w:sz w:val="28"/>
        </w:rPr>
      </w:pPr>
    </w:p>
    <w:p w14:paraId="0985B391" w14:textId="77777777" w:rsidR="004A7D8B" w:rsidRDefault="004A7D8B">
      <w:pPr>
        <w:pStyle w:val="BodyText"/>
        <w:rPr>
          <w:sz w:val="28"/>
        </w:rPr>
      </w:pPr>
    </w:p>
    <w:p w14:paraId="69468423" w14:textId="77777777" w:rsidR="004A7D8B" w:rsidRDefault="004A7D8B">
      <w:pPr>
        <w:pStyle w:val="BodyText"/>
        <w:rPr>
          <w:sz w:val="28"/>
        </w:rPr>
      </w:pPr>
    </w:p>
    <w:p w14:paraId="514810F9" w14:textId="77777777" w:rsidR="004A7D8B" w:rsidRDefault="004A7D8B">
      <w:pPr>
        <w:pStyle w:val="BodyText"/>
        <w:rPr>
          <w:sz w:val="28"/>
        </w:rPr>
      </w:pPr>
    </w:p>
    <w:p w14:paraId="54C00DA0" w14:textId="77777777" w:rsidR="004A7D8B" w:rsidRDefault="004A7D8B">
      <w:pPr>
        <w:pStyle w:val="BodyText"/>
        <w:rPr>
          <w:sz w:val="28"/>
        </w:rPr>
      </w:pPr>
    </w:p>
    <w:p w14:paraId="66D7A5EA" w14:textId="77777777" w:rsidR="004A7D8B" w:rsidRDefault="004A7D8B">
      <w:pPr>
        <w:pStyle w:val="BodyText"/>
        <w:rPr>
          <w:sz w:val="28"/>
        </w:rPr>
      </w:pPr>
    </w:p>
    <w:p w14:paraId="7A04E655" w14:textId="77777777" w:rsidR="004A7D8B" w:rsidRDefault="004A7D8B">
      <w:pPr>
        <w:pStyle w:val="BodyText"/>
        <w:rPr>
          <w:sz w:val="28"/>
        </w:rPr>
      </w:pPr>
    </w:p>
    <w:p w14:paraId="29055366" w14:textId="77777777" w:rsidR="004A7D8B" w:rsidRDefault="004A7D8B">
      <w:pPr>
        <w:pStyle w:val="BodyText"/>
        <w:rPr>
          <w:sz w:val="28"/>
        </w:rPr>
      </w:pPr>
    </w:p>
    <w:p w14:paraId="4C5D4818" w14:textId="77777777" w:rsidR="004A7D8B" w:rsidRDefault="004A7D8B">
      <w:pPr>
        <w:pStyle w:val="BodyText"/>
        <w:spacing w:before="87"/>
        <w:rPr>
          <w:sz w:val="28"/>
        </w:rPr>
      </w:pPr>
    </w:p>
    <w:p w14:paraId="31A3AAF8" w14:textId="77777777" w:rsidR="004A7D8B" w:rsidRDefault="00000000">
      <w:pPr>
        <w:ind w:left="2825" w:right="2952" w:hanging="4"/>
        <w:jc w:val="center"/>
        <w:rPr>
          <w:sz w:val="28"/>
        </w:rPr>
      </w:pPr>
      <w:r>
        <w:rPr>
          <w:noProof/>
          <w:sz w:val="28"/>
        </w:rPr>
        <mc:AlternateContent>
          <mc:Choice Requires="wpg">
            <w:drawing>
              <wp:anchor distT="0" distB="0" distL="0" distR="0" simplePos="0" relativeHeight="486888448" behindDoc="1" locked="0" layoutInCell="1" allowOverlap="1" wp14:anchorId="38688B1E" wp14:editId="1DADC801">
                <wp:simplePos x="0" y="0"/>
                <wp:positionH relativeFrom="page">
                  <wp:posOffset>681037</wp:posOffset>
                </wp:positionH>
                <wp:positionV relativeFrom="paragraph">
                  <wp:posOffset>-2100469</wp:posOffset>
                </wp:positionV>
                <wp:extent cx="6296025" cy="897509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96025" cy="8975090"/>
                          <a:chOff x="0" y="0"/>
                          <a:chExt cx="6296025" cy="8975090"/>
                        </a:xfrm>
                      </wpg:grpSpPr>
                      <pic:pic xmlns:pic="http://schemas.openxmlformats.org/drawingml/2006/picture">
                        <pic:nvPicPr>
                          <pic:cNvPr id="2" name="Image 2"/>
                          <pic:cNvPicPr/>
                        </pic:nvPicPr>
                        <pic:blipFill>
                          <a:blip r:embed="rId7" cstate="print"/>
                          <a:stretch>
                            <a:fillRect/>
                          </a:stretch>
                        </pic:blipFill>
                        <pic:spPr>
                          <a:xfrm>
                            <a:off x="233362" y="233362"/>
                            <a:ext cx="5715000" cy="1238884"/>
                          </a:xfrm>
                          <a:prstGeom prst="rect">
                            <a:avLst/>
                          </a:prstGeom>
                        </pic:spPr>
                      </pic:pic>
                      <pic:pic xmlns:pic="http://schemas.openxmlformats.org/drawingml/2006/picture">
                        <pic:nvPicPr>
                          <pic:cNvPr id="3" name="Image 3"/>
                          <pic:cNvPicPr/>
                        </pic:nvPicPr>
                        <pic:blipFill>
                          <a:blip r:embed="rId8" cstate="print"/>
                          <a:stretch>
                            <a:fillRect/>
                          </a:stretch>
                        </pic:blipFill>
                        <pic:spPr>
                          <a:xfrm>
                            <a:off x="976312" y="1491307"/>
                            <a:ext cx="1381125" cy="1162645"/>
                          </a:xfrm>
                          <a:prstGeom prst="rect">
                            <a:avLst/>
                          </a:prstGeom>
                        </pic:spPr>
                      </pic:pic>
                      <wps:wsp>
                        <wps:cNvPr id="4" name="Graphic 4"/>
                        <wps:cNvSpPr/>
                        <wps:spPr>
                          <a:xfrm>
                            <a:off x="4762" y="4762"/>
                            <a:ext cx="6286500" cy="8965565"/>
                          </a:xfrm>
                          <a:custGeom>
                            <a:avLst/>
                            <a:gdLst/>
                            <a:ahLst/>
                            <a:cxnLst/>
                            <a:rect l="l" t="t" r="r" b="b"/>
                            <a:pathLst>
                              <a:path w="6286500" h="8965565">
                                <a:moveTo>
                                  <a:pt x="6286500" y="0"/>
                                </a:moveTo>
                                <a:lnTo>
                                  <a:pt x="0" y="0"/>
                                </a:lnTo>
                                <a:lnTo>
                                  <a:pt x="0" y="8965565"/>
                                </a:lnTo>
                                <a:lnTo>
                                  <a:pt x="6286500" y="8965565"/>
                                </a:lnTo>
                                <a:lnTo>
                                  <a:pt x="6286500" y="0"/>
                                </a:lnTo>
                                <a:close/>
                              </a:path>
                            </a:pathLst>
                          </a:custGeom>
                          <a:solidFill>
                            <a:srgbClr val="FFFFFF"/>
                          </a:solidFill>
                        </wps:spPr>
                        <wps:bodyPr wrap="square" lIns="0" tIns="0" rIns="0" bIns="0" rtlCol="0">
                          <a:prstTxWarp prst="textNoShape">
                            <a:avLst/>
                          </a:prstTxWarp>
                          <a:noAutofit/>
                        </wps:bodyPr>
                      </wps:wsp>
                      <wps:wsp>
                        <wps:cNvPr id="5" name="Graphic 5"/>
                        <wps:cNvSpPr/>
                        <wps:spPr>
                          <a:xfrm>
                            <a:off x="4762" y="4762"/>
                            <a:ext cx="6286500" cy="8965565"/>
                          </a:xfrm>
                          <a:custGeom>
                            <a:avLst/>
                            <a:gdLst/>
                            <a:ahLst/>
                            <a:cxnLst/>
                            <a:rect l="l" t="t" r="r" b="b"/>
                            <a:pathLst>
                              <a:path w="6286500" h="8965565">
                                <a:moveTo>
                                  <a:pt x="0" y="8965565"/>
                                </a:moveTo>
                                <a:lnTo>
                                  <a:pt x="6286500" y="8965565"/>
                                </a:lnTo>
                                <a:lnTo>
                                  <a:pt x="6286500" y="0"/>
                                </a:lnTo>
                                <a:lnTo>
                                  <a:pt x="0" y="0"/>
                                </a:lnTo>
                                <a:lnTo>
                                  <a:pt x="0" y="8965565"/>
                                </a:lnTo>
                                <a:close/>
                              </a:path>
                            </a:pathLst>
                          </a:custGeom>
                          <a:ln w="9525">
                            <a:solidFill>
                              <a:srgbClr val="000000"/>
                            </a:solidFill>
                            <a:prstDash val="solid"/>
                          </a:ln>
                        </wps:spPr>
                        <wps:bodyPr wrap="square" lIns="0" tIns="0" rIns="0" bIns="0" rtlCol="0">
                          <a:prstTxWarp prst="textNoShape">
                            <a:avLst/>
                          </a:prstTxWarp>
                          <a:noAutofit/>
                        </wps:bodyPr>
                      </wps:wsp>
                      <pic:pic xmlns:pic="http://schemas.openxmlformats.org/drawingml/2006/picture">
                        <pic:nvPicPr>
                          <pic:cNvPr id="6" name="Image 6"/>
                          <pic:cNvPicPr/>
                        </pic:nvPicPr>
                        <pic:blipFill>
                          <a:blip r:embed="rId9" cstate="print"/>
                          <a:stretch>
                            <a:fillRect/>
                          </a:stretch>
                        </pic:blipFill>
                        <pic:spPr>
                          <a:xfrm>
                            <a:off x="1719262" y="427037"/>
                            <a:ext cx="2857500" cy="1238884"/>
                          </a:xfrm>
                          <a:prstGeom prst="rect">
                            <a:avLst/>
                          </a:prstGeom>
                        </pic:spPr>
                      </pic:pic>
                    </wpg:wgp>
                  </a:graphicData>
                </a:graphic>
              </wp:anchor>
            </w:drawing>
          </mc:Choice>
          <mc:Fallback>
            <w:pict>
              <v:group w14:anchorId="53B5AEAD" id="Group 1" o:spid="_x0000_s1026" style="position:absolute;margin-left:53.6pt;margin-top:-165.4pt;width:495.75pt;height:706.7pt;z-index:-16428032;mso-wrap-distance-left:0;mso-wrap-distance-right:0;mso-position-horizontal-relative:page" coordsize="62960,897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7" type="#_x0000_t75" style="position:absolute;left:2333;top:2333;width:57150;height:123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">
                  <v:imagedata r:id="rId10" o:title=""/>
                </v:shape>
                <v:shape id="Image 3" o:spid="_x0000_s1028" type="#_x0000_t75" style="position:absolute;left:9763;top:14913;width:13811;height:11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">
                  <v:imagedata r:id="rId11" o:title=""/>
                </v:shape>
                <v:shape id="Graphic 4" o:spid="_x0000_s1029" style="position:absolute;left:47;top:47;width:62865;height:89656;visibility:visible;mso-wrap-style:square;v-text-anchor:top" coordsize="6286500,8965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" path="m6286500,l,,,8965565r6286500,l6286500,xe" stroked="f">
                  <v:path arrowok="t"/>
                </v:shape>
                <v:shape id="Graphic 5" o:spid="_x0000_s1030" style="position:absolute;left:47;top:47;width:62865;height:89656;visibility:visible;mso-wrap-style:square;v-text-anchor:top" coordsize="6286500,8965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" path="m,8965565r6286500,l6286500,,,,,8965565xe" filled="f">
                  <v:path arrowok="t"/>
                </v:shape>
                <v:shape id="Image 6" o:spid="_x0000_s1031" type="#_x0000_t75" style="position:absolute;left:17192;top:4270;width:28575;height:123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">
                  <v:imagedata r:id="rId12" o:title=""/>
                </v:shape>
                <w10:wrap anchorx="page"/>
              </v:group>
            </w:pict>
          </mc:Fallback>
        </mc:AlternateContent>
      </w:r>
      <w:r>
        <w:rPr>
          <w:sz w:val="28"/>
        </w:rPr>
        <w:t>ATRIA INSTITUTE OF TECHNOLOGY ASKB CAMPUS, 1</w:t>
      </w:r>
      <w:r>
        <w:rPr>
          <w:sz w:val="28"/>
          <w:vertAlign w:val="superscript"/>
        </w:rPr>
        <w:t>st</w:t>
      </w:r>
      <w:r>
        <w:rPr>
          <w:sz w:val="28"/>
        </w:rPr>
        <w:t xml:space="preserve"> MAIN ROAD, ANANDNAGAR,</w:t>
      </w:r>
      <w:r>
        <w:rPr>
          <w:spacing w:val="-12"/>
          <w:sz w:val="28"/>
        </w:rPr>
        <w:t xml:space="preserve"> </w:t>
      </w:r>
      <w:r>
        <w:rPr>
          <w:sz w:val="28"/>
        </w:rPr>
        <w:t>BENGALURU</w:t>
      </w:r>
      <w:r>
        <w:rPr>
          <w:spacing w:val="-12"/>
          <w:sz w:val="28"/>
        </w:rPr>
        <w:t xml:space="preserve"> </w:t>
      </w:r>
      <w:r>
        <w:rPr>
          <w:sz w:val="28"/>
        </w:rPr>
        <w:t>–</w:t>
      </w:r>
      <w:r>
        <w:rPr>
          <w:spacing w:val="-10"/>
          <w:sz w:val="28"/>
        </w:rPr>
        <w:t xml:space="preserve"> </w:t>
      </w:r>
      <w:r>
        <w:rPr>
          <w:sz w:val="28"/>
        </w:rPr>
        <w:t>560024</w:t>
      </w:r>
    </w:p>
    <w:p w14:paraId="6EE2B54C" w14:textId="77777777" w:rsidR="004A7D8B" w:rsidRDefault="004A7D8B">
      <w:pPr>
        <w:pStyle w:val="BodyText"/>
        <w:rPr>
          <w:sz w:val="28"/>
        </w:rPr>
      </w:pPr>
    </w:p>
    <w:p w14:paraId="0A521036" w14:textId="77777777" w:rsidR="004A7D8B" w:rsidRDefault="004A7D8B">
      <w:pPr>
        <w:pStyle w:val="BodyText"/>
        <w:rPr>
          <w:sz w:val="28"/>
        </w:rPr>
      </w:pPr>
    </w:p>
    <w:p w14:paraId="094494CD" w14:textId="77777777" w:rsidR="004A7D8B" w:rsidRDefault="004A7D8B">
      <w:pPr>
        <w:pStyle w:val="BodyText"/>
        <w:spacing w:before="46"/>
        <w:rPr>
          <w:sz w:val="28"/>
        </w:rPr>
      </w:pPr>
    </w:p>
    <w:p w14:paraId="270D4441" w14:textId="77777777" w:rsidR="004A7D8B" w:rsidRDefault="00000000">
      <w:pPr>
        <w:spacing w:line="480" w:lineRule="auto"/>
        <w:ind w:left="3456" w:right="3588"/>
        <w:jc w:val="center"/>
        <w:rPr>
          <w:sz w:val="44"/>
        </w:rPr>
      </w:pPr>
      <w:r>
        <w:rPr>
          <w:sz w:val="44"/>
        </w:rPr>
        <w:t>Tender</w:t>
      </w:r>
      <w:r>
        <w:rPr>
          <w:spacing w:val="-28"/>
          <w:sz w:val="44"/>
        </w:rPr>
        <w:t xml:space="preserve"> </w:t>
      </w:r>
      <w:r>
        <w:rPr>
          <w:sz w:val="44"/>
        </w:rPr>
        <w:t>Document For Supply of</w:t>
      </w:r>
    </w:p>
    <w:p w14:paraId="43004BE7" w14:textId="77777777" w:rsidR="004A7D8B" w:rsidRDefault="00000000">
      <w:pPr>
        <w:pStyle w:val="ListParagraph"/>
        <w:numPr>
          <w:ilvl w:val="0"/>
          <w:numId w:val="14"/>
        </w:numPr>
        <w:tabs>
          <w:tab w:val="left" w:pos="1602"/>
        </w:tabs>
        <w:spacing w:line="322" w:lineRule="exact"/>
        <w:ind w:left="1602" w:hanging="359"/>
        <w:rPr>
          <w:sz w:val="28"/>
        </w:rPr>
      </w:pPr>
      <w:r>
        <w:rPr>
          <w:sz w:val="28"/>
        </w:rPr>
        <w:t>Vertical</w:t>
      </w:r>
      <w:r>
        <w:rPr>
          <w:spacing w:val="-11"/>
          <w:sz w:val="28"/>
        </w:rPr>
        <w:t xml:space="preserve"> </w:t>
      </w:r>
      <w:r>
        <w:rPr>
          <w:sz w:val="28"/>
        </w:rPr>
        <w:t>Metallurgical</w:t>
      </w:r>
      <w:r>
        <w:rPr>
          <w:spacing w:val="-10"/>
          <w:sz w:val="28"/>
        </w:rPr>
        <w:t xml:space="preserve"> </w:t>
      </w:r>
      <w:r>
        <w:rPr>
          <w:spacing w:val="-2"/>
          <w:sz w:val="28"/>
        </w:rPr>
        <w:t>Microscope</w:t>
      </w:r>
    </w:p>
    <w:p w14:paraId="7D6CB208" w14:textId="77777777" w:rsidR="004A7D8B" w:rsidRDefault="00000000">
      <w:pPr>
        <w:pStyle w:val="ListParagraph"/>
        <w:numPr>
          <w:ilvl w:val="0"/>
          <w:numId w:val="14"/>
        </w:numPr>
        <w:tabs>
          <w:tab w:val="left" w:pos="1602"/>
        </w:tabs>
        <w:spacing w:line="322" w:lineRule="exact"/>
        <w:ind w:left="1602" w:hanging="359"/>
        <w:rPr>
          <w:sz w:val="28"/>
        </w:rPr>
      </w:pPr>
      <w:r>
        <w:rPr>
          <w:sz w:val="28"/>
        </w:rPr>
        <w:t>Metallography</w:t>
      </w:r>
      <w:r>
        <w:rPr>
          <w:spacing w:val="-7"/>
          <w:sz w:val="28"/>
        </w:rPr>
        <w:t xml:space="preserve"> </w:t>
      </w:r>
      <w:r>
        <w:rPr>
          <w:sz w:val="28"/>
        </w:rPr>
        <w:t>Image</w:t>
      </w:r>
      <w:r>
        <w:rPr>
          <w:spacing w:val="-8"/>
          <w:sz w:val="28"/>
        </w:rPr>
        <w:t xml:space="preserve"> </w:t>
      </w:r>
      <w:r>
        <w:rPr>
          <w:sz w:val="28"/>
        </w:rPr>
        <w:t>Analysis</w:t>
      </w:r>
      <w:r>
        <w:rPr>
          <w:spacing w:val="-6"/>
          <w:sz w:val="28"/>
        </w:rPr>
        <w:t xml:space="preserve"> </w:t>
      </w:r>
      <w:r>
        <w:rPr>
          <w:spacing w:val="-2"/>
          <w:sz w:val="28"/>
        </w:rPr>
        <w:t>Software</w:t>
      </w:r>
    </w:p>
    <w:p w14:paraId="4DF6EA4C" w14:textId="77777777" w:rsidR="004A7D8B" w:rsidRDefault="00000000">
      <w:pPr>
        <w:pStyle w:val="ListParagraph"/>
        <w:numPr>
          <w:ilvl w:val="0"/>
          <w:numId w:val="14"/>
        </w:numPr>
        <w:tabs>
          <w:tab w:val="left" w:pos="1603"/>
        </w:tabs>
        <w:spacing w:line="242" w:lineRule="auto"/>
        <w:ind w:right="1442"/>
        <w:rPr>
          <w:sz w:val="28"/>
        </w:rPr>
      </w:pPr>
      <w:r>
        <w:rPr>
          <w:sz w:val="28"/>
        </w:rPr>
        <w:t>Digital</w:t>
      </w:r>
      <w:r>
        <w:rPr>
          <w:spacing w:val="-6"/>
          <w:sz w:val="28"/>
        </w:rPr>
        <w:t xml:space="preserve"> </w:t>
      </w:r>
      <w:r>
        <w:rPr>
          <w:sz w:val="28"/>
        </w:rPr>
        <w:t>Automatic</w:t>
      </w:r>
      <w:r>
        <w:rPr>
          <w:spacing w:val="-7"/>
          <w:sz w:val="28"/>
        </w:rPr>
        <w:t xml:space="preserve"> </w:t>
      </w:r>
      <w:r>
        <w:rPr>
          <w:sz w:val="28"/>
        </w:rPr>
        <w:t>Turret</w:t>
      </w:r>
      <w:r>
        <w:rPr>
          <w:spacing w:val="-3"/>
          <w:sz w:val="28"/>
        </w:rPr>
        <w:t xml:space="preserve"> </w:t>
      </w:r>
      <w:r>
        <w:rPr>
          <w:sz w:val="28"/>
        </w:rPr>
        <w:t>Micro</w:t>
      </w:r>
      <w:r>
        <w:rPr>
          <w:spacing w:val="-3"/>
          <w:sz w:val="28"/>
        </w:rPr>
        <w:t xml:space="preserve"> </w:t>
      </w:r>
      <w:r>
        <w:rPr>
          <w:sz w:val="28"/>
        </w:rPr>
        <w:t>Vickers</w:t>
      </w:r>
      <w:r>
        <w:rPr>
          <w:spacing w:val="-3"/>
          <w:sz w:val="28"/>
        </w:rPr>
        <w:t xml:space="preserve"> </w:t>
      </w:r>
      <w:r>
        <w:rPr>
          <w:sz w:val="28"/>
        </w:rPr>
        <w:t>Hardness</w:t>
      </w:r>
      <w:r>
        <w:rPr>
          <w:spacing w:val="-7"/>
          <w:sz w:val="28"/>
        </w:rPr>
        <w:t xml:space="preserve"> </w:t>
      </w:r>
      <w:r>
        <w:rPr>
          <w:sz w:val="28"/>
        </w:rPr>
        <w:t>Tester</w:t>
      </w:r>
      <w:r>
        <w:rPr>
          <w:spacing w:val="-7"/>
          <w:sz w:val="28"/>
        </w:rPr>
        <w:t xml:space="preserve"> </w:t>
      </w:r>
      <w:r>
        <w:rPr>
          <w:sz w:val="28"/>
        </w:rPr>
        <w:t>with</w:t>
      </w:r>
      <w:r>
        <w:rPr>
          <w:spacing w:val="-3"/>
          <w:sz w:val="28"/>
        </w:rPr>
        <w:t xml:space="preserve"> </w:t>
      </w:r>
      <w:r>
        <w:rPr>
          <w:sz w:val="28"/>
        </w:rPr>
        <w:t>Touch Screen Display</w:t>
      </w:r>
    </w:p>
    <w:p w14:paraId="14873629" w14:textId="77777777" w:rsidR="004A7D8B" w:rsidRDefault="004A7D8B">
      <w:pPr>
        <w:pStyle w:val="BodyText"/>
        <w:spacing w:before="176"/>
        <w:rPr>
          <w:sz w:val="28"/>
        </w:rPr>
      </w:pPr>
    </w:p>
    <w:p w14:paraId="2235807D" w14:textId="77777777" w:rsidR="004A7D8B" w:rsidRDefault="00000000">
      <w:pPr>
        <w:spacing w:before="1"/>
        <w:ind w:left="778" w:right="909"/>
        <w:jc w:val="center"/>
        <w:rPr>
          <w:sz w:val="44"/>
        </w:rPr>
      </w:pPr>
      <w:r>
        <w:rPr>
          <w:sz w:val="44"/>
        </w:rPr>
        <w:t>For</w:t>
      </w:r>
      <w:r>
        <w:rPr>
          <w:spacing w:val="-14"/>
          <w:sz w:val="44"/>
        </w:rPr>
        <w:t xml:space="preserve"> </w:t>
      </w:r>
      <w:r>
        <w:rPr>
          <w:sz w:val="44"/>
        </w:rPr>
        <w:t>Mechanical</w:t>
      </w:r>
      <w:r>
        <w:rPr>
          <w:spacing w:val="-15"/>
          <w:sz w:val="44"/>
        </w:rPr>
        <w:t xml:space="preserve"> </w:t>
      </w:r>
      <w:r>
        <w:rPr>
          <w:sz w:val="44"/>
        </w:rPr>
        <w:t>Department</w:t>
      </w:r>
      <w:r>
        <w:rPr>
          <w:spacing w:val="-16"/>
          <w:sz w:val="44"/>
        </w:rPr>
        <w:t xml:space="preserve"> </w:t>
      </w:r>
      <w:r>
        <w:rPr>
          <w:spacing w:val="-5"/>
          <w:sz w:val="44"/>
        </w:rPr>
        <w:t>of</w:t>
      </w:r>
    </w:p>
    <w:p w14:paraId="798EFAB9" w14:textId="77777777" w:rsidR="004A7D8B" w:rsidRDefault="004A7D8B">
      <w:pPr>
        <w:pStyle w:val="BodyText"/>
        <w:spacing w:before="1"/>
        <w:rPr>
          <w:sz w:val="44"/>
        </w:rPr>
      </w:pPr>
    </w:p>
    <w:p w14:paraId="7D3577B3" w14:textId="77777777" w:rsidR="004A7D8B" w:rsidRDefault="00000000">
      <w:pPr>
        <w:pStyle w:val="Title"/>
      </w:pPr>
      <w:r>
        <w:t>Atria</w:t>
      </w:r>
      <w:r>
        <w:rPr>
          <w:spacing w:val="-13"/>
        </w:rPr>
        <w:t xml:space="preserve"> </w:t>
      </w:r>
      <w:r>
        <w:t>Institute</w:t>
      </w:r>
      <w:r>
        <w:rPr>
          <w:spacing w:val="-15"/>
        </w:rPr>
        <w:t xml:space="preserve"> </w:t>
      </w:r>
      <w:r>
        <w:t>of</w:t>
      </w:r>
      <w:r>
        <w:rPr>
          <w:spacing w:val="-14"/>
        </w:rPr>
        <w:t xml:space="preserve"> </w:t>
      </w:r>
      <w:r>
        <w:t>Technology,</w:t>
      </w:r>
      <w:r>
        <w:rPr>
          <w:spacing w:val="-15"/>
        </w:rPr>
        <w:t xml:space="preserve"> </w:t>
      </w:r>
      <w:r>
        <w:rPr>
          <w:spacing w:val="-2"/>
        </w:rPr>
        <w:t>Bengaluru</w:t>
      </w:r>
    </w:p>
    <w:p w14:paraId="073E0ED5" w14:textId="77777777" w:rsidR="004A7D8B" w:rsidRDefault="004A7D8B">
      <w:pPr>
        <w:pStyle w:val="BodyText"/>
        <w:rPr>
          <w:b/>
          <w:sz w:val="44"/>
        </w:rPr>
      </w:pPr>
    </w:p>
    <w:p w14:paraId="72CBBE25" w14:textId="77777777" w:rsidR="004A7D8B" w:rsidRDefault="004A7D8B">
      <w:pPr>
        <w:pStyle w:val="BodyText"/>
        <w:spacing w:before="2"/>
        <w:rPr>
          <w:b/>
          <w:sz w:val="44"/>
        </w:rPr>
      </w:pPr>
    </w:p>
    <w:p w14:paraId="0D4A7733" w14:textId="77777777" w:rsidR="004A7D8B" w:rsidRDefault="00000000">
      <w:pPr>
        <w:ind w:left="523"/>
        <w:rPr>
          <w:sz w:val="28"/>
        </w:rPr>
      </w:pPr>
      <w:r>
        <w:rPr>
          <w:sz w:val="28"/>
        </w:rPr>
        <w:t>No.:</w:t>
      </w:r>
      <w:r>
        <w:rPr>
          <w:spacing w:val="58"/>
          <w:sz w:val="28"/>
        </w:rPr>
        <w:t xml:space="preserve"> </w:t>
      </w:r>
      <w:r>
        <w:rPr>
          <w:sz w:val="28"/>
        </w:rPr>
        <w:t>GRD</w:t>
      </w:r>
      <w:r>
        <w:rPr>
          <w:spacing w:val="-9"/>
          <w:sz w:val="28"/>
        </w:rPr>
        <w:t xml:space="preserve"> </w:t>
      </w:r>
      <w:r>
        <w:rPr>
          <w:sz w:val="28"/>
        </w:rPr>
        <w:t>NO-936,</w:t>
      </w:r>
      <w:r>
        <w:rPr>
          <w:spacing w:val="-6"/>
          <w:sz w:val="28"/>
        </w:rPr>
        <w:t xml:space="preserve"> </w:t>
      </w:r>
      <w:r>
        <w:rPr>
          <w:sz w:val="28"/>
        </w:rPr>
        <w:t>K-FIST(L2),2020-</w:t>
      </w:r>
      <w:r>
        <w:rPr>
          <w:spacing w:val="-5"/>
          <w:sz w:val="28"/>
        </w:rPr>
        <w:t>21.</w:t>
      </w:r>
    </w:p>
    <w:p w14:paraId="7CCB8669" w14:textId="77777777" w:rsidR="004A7D8B" w:rsidRDefault="00000000">
      <w:pPr>
        <w:spacing w:before="297"/>
        <w:ind w:left="218"/>
        <w:jc w:val="center"/>
        <w:rPr>
          <w:sz w:val="28"/>
        </w:rPr>
      </w:pPr>
      <w:r>
        <w:rPr>
          <w:spacing w:val="-2"/>
          <w:sz w:val="28"/>
        </w:rPr>
        <w:t>Principal,</w:t>
      </w:r>
    </w:p>
    <w:p w14:paraId="26F074C4" w14:textId="77777777" w:rsidR="004A7D8B" w:rsidRDefault="00000000">
      <w:pPr>
        <w:spacing w:before="2"/>
        <w:ind w:left="3920" w:right="3326" w:hanging="7"/>
        <w:jc w:val="center"/>
        <w:rPr>
          <w:sz w:val="28"/>
        </w:rPr>
      </w:pPr>
      <w:r>
        <w:rPr>
          <w:sz w:val="28"/>
        </w:rPr>
        <w:t>Atria Institute of Technology, ASKB</w:t>
      </w:r>
      <w:r>
        <w:rPr>
          <w:spacing w:val="-9"/>
          <w:sz w:val="28"/>
        </w:rPr>
        <w:t xml:space="preserve"> </w:t>
      </w:r>
      <w:r>
        <w:rPr>
          <w:sz w:val="28"/>
        </w:rPr>
        <w:t>Campus,</w:t>
      </w:r>
      <w:r>
        <w:rPr>
          <w:spacing w:val="-10"/>
          <w:sz w:val="28"/>
        </w:rPr>
        <w:t xml:space="preserve"> </w:t>
      </w:r>
      <w:r>
        <w:rPr>
          <w:sz w:val="28"/>
        </w:rPr>
        <w:t>1</w:t>
      </w:r>
      <w:r>
        <w:rPr>
          <w:sz w:val="28"/>
          <w:vertAlign w:val="superscript"/>
        </w:rPr>
        <w:t>st</w:t>
      </w:r>
      <w:r>
        <w:rPr>
          <w:spacing w:val="-11"/>
          <w:sz w:val="28"/>
        </w:rPr>
        <w:t xml:space="preserve"> </w:t>
      </w:r>
      <w:r>
        <w:rPr>
          <w:sz w:val="28"/>
        </w:rPr>
        <w:t>Main</w:t>
      </w:r>
      <w:r>
        <w:rPr>
          <w:spacing w:val="-8"/>
          <w:sz w:val="28"/>
        </w:rPr>
        <w:t xml:space="preserve"> </w:t>
      </w:r>
      <w:r>
        <w:rPr>
          <w:sz w:val="28"/>
        </w:rPr>
        <w:t>Road,</w:t>
      </w:r>
    </w:p>
    <w:p w14:paraId="71BC382D" w14:textId="77777777" w:rsidR="004A7D8B" w:rsidRDefault="00000000">
      <w:pPr>
        <w:spacing w:line="321" w:lineRule="exact"/>
        <w:ind w:left="778" w:right="903"/>
        <w:jc w:val="center"/>
        <w:rPr>
          <w:sz w:val="28"/>
        </w:rPr>
      </w:pPr>
      <w:r>
        <w:rPr>
          <w:sz w:val="28"/>
        </w:rPr>
        <w:t>Anandnagar,</w:t>
      </w:r>
      <w:r>
        <w:rPr>
          <w:spacing w:val="-14"/>
          <w:sz w:val="28"/>
        </w:rPr>
        <w:t xml:space="preserve"> </w:t>
      </w:r>
      <w:r>
        <w:rPr>
          <w:sz w:val="28"/>
        </w:rPr>
        <w:t>Bengaluru-560</w:t>
      </w:r>
      <w:r>
        <w:rPr>
          <w:spacing w:val="-9"/>
          <w:sz w:val="28"/>
        </w:rPr>
        <w:t xml:space="preserve"> </w:t>
      </w:r>
      <w:r>
        <w:rPr>
          <w:spacing w:val="-4"/>
          <w:sz w:val="28"/>
        </w:rPr>
        <w:t>024.</w:t>
      </w:r>
    </w:p>
    <w:p w14:paraId="5CC4004B" w14:textId="77777777" w:rsidR="004A7D8B" w:rsidRDefault="00000000">
      <w:pPr>
        <w:ind w:left="909" w:right="131"/>
        <w:jc w:val="center"/>
        <w:rPr>
          <w:sz w:val="28"/>
        </w:rPr>
      </w:pPr>
      <w:r>
        <w:rPr>
          <w:sz w:val="28"/>
        </w:rPr>
        <w:t>Phone:</w:t>
      </w:r>
      <w:r>
        <w:rPr>
          <w:spacing w:val="-11"/>
          <w:sz w:val="28"/>
        </w:rPr>
        <w:t xml:space="preserve"> </w:t>
      </w:r>
      <w:r>
        <w:rPr>
          <w:sz w:val="28"/>
        </w:rPr>
        <w:t>080-23631298/23546084</w:t>
      </w:r>
      <w:r>
        <w:rPr>
          <w:spacing w:val="-8"/>
          <w:sz w:val="28"/>
        </w:rPr>
        <w:t xml:space="preserve"> </w:t>
      </w:r>
      <w:r>
        <w:rPr>
          <w:sz w:val="28"/>
        </w:rPr>
        <w:t>Fax:</w:t>
      </w:r>
      <w:r>
        <w:rPr>
          <w:spacing w:val="-11"/>
          <w:sz w:val="28"/>
        </w:rPr>
        <w:t xml:space="preserve"> </w:t>
      </w:r>
      <w:r>
        <w:rPr>
          <w:sz w:val="28"/>
        </w:rPr>
        <w:t>080-</w:t>
      </w:r>
      <w:r>
        <w:rPr>
          <w:spacing w:val="-2"/>
          <w:sz w:val="28"/>
        </w:rPr>
        <w:t>23632969</w:t>
      </w:r>
    </w:p>
    <w:p w14:paraId="664C3774" w14:textId="77777777" w:rsidR="004A7D8B" w:rsidRDefault="004A7D8B">
      <w:pPr>
        <w:jc w:val="center"/>
        <w:rPr>
          <w:sz w:val="28"/>
        </w:rPr>
        <w:sectPr w:rsidR="004A7D8B">
          <w:type w:val="continuous"/>
          <w:pgSz w:w="11910" w:h="16840"/>
          <w:pgMar w:top="700" w:right="425" w:bottom="280" w:left="708" w:header="720" w:footer="720" w:gutter="0"/>
          <w:cols w:space="720"/>
        </w:sectPr>
      </w:pPr>
    </w:p>
    <w:p w14:paraId="14F840CC" w14:textId="77777777" w:rsidR="004A7D8B" w:rsidRDefault="00000000">
      <w:pPr>
        <w:spacing w:before="63"/>
        <w:ind w:left="138"/>
        <w:jc w:val="center"/>
        <w:rPr>
          <w:b/>
          <w:sz w:val="36"/>
        </w:rPr>
      </w:pPr>
      <w:r>
        <w:rPr>
          <w:b/>
          <w:sz w:val="36"/>
        </w:rPr>
        <w:lastRenderedPageBreak/>
        <w:t>Bidding</w:t>
      </w:r>
      <w:r>
        <w:rPr>
          <w:b/>
          <w:spacing w:val="-5"/>
          <w:sz w:val="36"/>
        </w:rPr>
        <w:t xml:space="preserve"> </w:t>
      </w:r>
      <w:r>
        <w:rPr>
          <w:b/>
          <w:spacing w:val="-2"/>
          <w:sz w:val="36"/>
        </w:rPr>
        <w:t>Schedule</w:t>
      </w:r>
    </w:p>
    <w:p w14:paraId="12DA9BEB" w14:textId="77777777" w:rsidR="004A7D8B" w:rsidRDefault="004A7D8B">
      <w:pPr>
        <w:pStyle w:val="BodyText"/>
        <w:rPr>
          <w:b/>
          <w:sz w:val="20"/>
        </w:rPr>
      </w:pPr>
    </w:p>
    <w:p w14:paraId="679C369F" w14:textId="77777777" w:rsidR="004A7D8B" w:rsidRDefault="004A7D8B">
      <w:pPr>
        <w:pStyle w:val="BodyText"/>
        <w:spacing w:before="156"/>
        <w:rPr>
          <w:b/>
          <w:sz w:val="20"/>
        </w:rPr>
      </w:pPr>
    </w:p>
    <w:tbl>
      <w:tblPr>
        <w:tblW w:w="0" w:type="auto"/>
        <w:tblInd w:w="1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79"/>
        <w:gridCol w:w="3755"/>
      </w:tblGrid>
      <w:tr w:rsidR="004A7D8B" w14:paraId="35756C45" w14:textId="77777777">
        <w:trPr>
          <w:trHeight w:val="520"/>
        </w:trPr>
        <w:tc>
          <w:tcPr>
            <w:tcW w:w="4679" w:type="dxa"/>
          </w:tcPr>
          <w:p w14:paraId="6EE87110" w14:textId="77777777" w:rsidR="004A7D8B" w:rsidRDefault="00000000">
            <w:pPr>
              <w:pStyle w:val="TableParagraph"/>
              <w:numPr>
                <w:ilvl w:val="0"/>
                <w:numId w:val="13"/>
              </w:numPr>
              <w:tabs>
                <w:tab w:val="left" w:pos="358"/>
                <w:tab w:val="left" w:pos="470"/>
              </w:tabs>
              <w:spacing w:line="252" w:lineRule="exact"/>
              <w:ind w:right="532" w:hanging="291"/>
              <w:rPr>
                <w:b/>
              </w:rPr>
            </w:pPr>
            <w:r>
              <w:rPr>
                <w:b/>
              </w:rPr>
              <w:t>Date</w:t>
            </w:r>
            <w:r>
              <w:rPr>
                <w:b/>
                <w:spacing w:val="-7"/>
              </w:rPr>
              <w:t xml:space="preserve"> </w:t>
            </w:r>
            <w:r>
              <w:rPr>
                <w:b/>
              </w:rPr>
              <w:t>of</w:t>
            </w:r>
            <w:r>
              <w:rPr>
                <w:b/>
                <w:spacing w:val="-8"/>
              </w:rPr>
              <w:t xml:space="preserve"> </w:t>
            </w:r>
            <w:r>
              <w:rPr>
                <w:b/>
              </w:rPr>
              <w:t>publishing</w:t>
            </w:r>
            <w:r>
              <w:rPr>
                <w:b/>
                <w:spacing w:val="-7"/>
              </w:rPr>
              <w:t xml:space="preserve"> </w:t>
            </w:r>
            <w:r>
              <w:rPr>
                <w:b/>
              </w:rPr>
              <w:t>Tender</w:t>
            </w:r>
            <w:r>
              <w:rPr>
                <w:b/>
                <w:spacing w:val="-7"/>
              </w:rPr>
              <w:t xml:space="preserve"> </w:t>
            </w:r>
            <w:r>
              <w:rPr>
                <w:b/>
              </w:rPr>
              <w:t>Document</w:t>
            </w:r>
            <w:r>
              <w:rPr>
                <w:b/>
                <w:spacing w:val="-7"/>
              </w:rPr>
              <w:t xml:space="preserve"> </w:t>
            </w:r>
            <w:r>
              <w:rPr>
                <w:b/>
              </w:rPr>
              <w:t>on e-Procurement platform</w:t>
            </w:r>
          </w:p>
        </w:tc>
        <w:tc>
          <w:tcPr>
            <w:tcW w:w="3755" w:type="dxa"/>
          </w:tcPr>
          <w:p w14:paraId="664663F4" w14:textId="578C267E" w:rsidR="004A7D8B" w:rsidRDefault="00607610">
            <w:pPr>
              <w:pStyle w:val="TableParagraph"/>
              <w:spacing w:before="133"/>
              <w:ind w:left="1235"/>
            </w:pPr>
            <w:r>
              <w:t>22</w:t>
            </w:r>
            <w:r w:rsidR="00000000">
              <w:t xml:space="preserve"> – 0</w:t>
            </w:r>
            <w:r>
              <w:t>6</w:t>
            </w:r>
            <w:r w:rsidR="00000000">
              <w:t xml:space="preserve"> -</w:t>
            </w:r>
            <w:r w:rsidR="00000000">
              <w:rPr>
                <w:spacing w:val="-2"/>
              </w:rPr>
              <w:t xml:space="preserve"> </w:t>
            </w:r>
            <w:r w:rsidR="00000000">
              <w:rPr>
                <w:spacing w:val="-4"/>
              </w:rPr>
              <w:t>2026</w:t>
            </w:r>
          </w:p>
        </w:tc>
      </w:tr>
      <w:tr w:rsidR="004A7D8B" w14:paraId="0CEE5847" w14:textId="77777777">
        <w:trPr>
          <w:trHeight w:val="510"/>
        </w:trPr>
        <w:tc>
          <w:tcPr>
            <w:tcW w:w="4679" w:type="dxa"/>
          </w:tcPr>
          <w:p w14:paraId="74C76ABB" w14:textId="77777777" w:rsidR="004A7D8B" w:rsidRDefault="00000000">
            <w:pPr>
              <w:pStyle w:val="TableParagraph"/>
              <w:numPr>
                <w:ilvl w:val="0"/>
                <w:numId w:val="12"/>
              </w:numPr>
              <w:tabs>
                <w:tab w:val="left" w:pos="358"/>
              </w:tabs>
              <w:spacing w:before="122"/>
              <w:ind w:left="358" w:hanging="179"/>
              <w:rPr>
                <w:b/>
              </w:rPr>
            </w:pPr>
            <w:r>
              <w:rPr>
                <w:b/>
              </w:rPr>
              <w:t>Last</w:t>
            </w:r>
            <w:r>
              <w:rPr>
                <w:b/>
                <w:spacing w:val="-3"/>
              </w:rPr>
              <w:t xml:space="preserve"> </w:t>
            </w:r>
            <w:r>
              <w:rPr>
                <w:b/>
              </w:rPr>
              <w:t>date</w:t>
            </w:r>
            <w:r>
              <w:rPr>
                <w:b/>
                <w:spacing w:val="-3"/>
              </w:rPr>
              <w:t xml:space="preserve"> </w:t>
            </w:r>
            <w:r>
              <w:rPr>
                <w:b/>
              </w:rPr>
              <w:t>for</w:t>
            </w:r>
            <w:r>
              <w:rPr>
                <w:b/>
                <w:spacing w:val="-4"/>
              </w:rPr>
              <w:t xml:space="preserve"> </w:t>
            </w:r>
            <w:r>
              <w:rPr>
                <w:b/>
              </w:rPr>
              <w:t>submission</w:t>
            </w:r>
            <w:r>
              <w:rPr>
                <w:b/>
                <w:spacing w:val="-6"/>
              </w:rPr>
              <w:t xml:space="preserve"> </w:t>
            </w:r>
            <w:r>
              <w:rPr>
                <w:b/>
              </w:rPr>
              <w:t>of</w:t>
            </w:r>
            <w:r>
              <w:rPr>
                <w:b/>
                <w:spacing w:val="-3"/>
              </w:rPr>
              <w:t xml:space="preserve"> </w:t>
            </w:r>
            <w:r>
              <w:rPr>
                <w:b/>
                <w:spacing w:val="-2"/>
              </w:rPr>
              <w:t>tenders</w:t>
            </w:r>
          </w:p>
        </w:tc>
        <w:tc>
          <w:tcPr>
            <w:tcW w:w="3755" w:type="dxa"/>
          </w:tcPr>
          <w:p w14:paraId="215675B5" w14:textId="24683EB9" w:rsidR="004A7D8B" w:rsidRDefault="00607610">
            <w:pPr>
              <w:pStyle w:val="TableParagraph"/>
              <w:spacing w:before="128"/>
              <w:ind w:left="1235"/>
            </w:pPr>
            <w:r>
              <w:t>22</w:t>
            </w:r>
            <w:r w:rsidR="00000000">
              <w:t xml:space="preserve"> – 0</w:t>
            </w:r>
            <w:r>
              <w:t>7</w:t>
            </w:r>
            <w:r w:rsidR="00000000">
              <w:t xml:space="preserve"> -</w:t>
            </w:r>
            <w:r w:rsidR="00000000">
              <w:rPr>
                <w:spacing w:val="-2"/>
              </w:rPr>
              <w:t xml:space="preserve"> </w:t>
            </w:r>
            <w:r w:rsidR="00000000">
              <w:rPr>
                <w:spacing w:val="-4"/>
              </w:rPr>
              <w:t>2026</w:t>
            </w:r>
          </w:p>
        </w:tc>
      </w:tr>
      <w:tr w:rsidR="004A7D8B" w14:paraId="2B5CE3B4" w14:textId="77777777">
        <w:trPr>
          <w:trHeight w:val="520"/>
        </w:trPr>
        <w:tc>
          <w:tcPr>
            <w:tcW w:w="4679" w:type="dxa"/>
          </w:tcPr>
          <w:p w14:paraId="2EBD6620" w14:textId="77777777" w:rsidR="004A7D8B" w:rsidRDefault="00000000">
            <w:pPr>
              <w:pStyle w:val="TableParagraph"/>
              <w:numPr>
                <w:ilvl w:val="0"/>
                <w:numId w:val="11"/>
              </w:numPr>
              <w:tabs>
                <w:tab w:val="left" w:pos="359"/>
              </w:tabs>
              <w:spacing w:line="252" w:lineRule="exact"/>
              <w:ind w:right="1261"/>
              <w:rPr>
                <w:b/>
              </w:rPr>
            </w:pPr>
            <w:r>
              <w:rPr>
                <w:b/>
              </w:rPr>
              <w:t>Date</w:t>
            </w:r>
            <w:r>
              <w:rPr>
                <w:b/>
                <w:spacing w:val="-5"/>
              </w:rPr>
              <w:t xml:space="preserve"> </w:t>
            </w:r>
            <w:r>
              <w:rPr>
                <w:b/>
              </w:rPr>
              <w:t>and</w:t>
            </w:r>
            <w:r>
              <w:rPr>
                <w:b/>
                <w:spacing w:val="-8"/>
              </w:rPr>
              <w:t xml:space="preserve"> </w:t>
            </w:r>
            <w:r>
              <w:rPr>
                <w:b/>
              </w:rPr>
              <w:t>time</w:t>
            </w:r>
            <w:r>
              <w:rPr>
                <w:b/>
                <w:spacing w:val="-5"/>
              </w:rPr>
              <w:t xml:space="preserve"> </w:t>
            </w:r>
            <w:r>
              <w:rPr>
                <w:b/>
              </w:rPr>
              <w:t>of</w:t>
            </w:r>
            <w:r>
              <w:rPr>
                <w:b/>
                <w:spacing w:val="-5"/>
              </w:rPr>
              <w:t xml:space="preserve"> </w:t>
            </w:r>
            <w:r>
              <w:rPr>
                <w:b/>
              </w:rPr>
              <w:t>opening</w:t>
            </w:r>
            <w:r>
              <w:rPr>
                <w:b/>
                <w:spacing w:val="-8"/>
              </w:rPr>
              <w:t xml:space="preserve"> </w:t>
            </w:r>
            <w:r>
              <w:rPr>
                <w:b/>
              </w:rPr>
              <w:t>of</w:t>
            </w:r>
            <w:r>
              <w:rPr>
                <w:b/>
                <w:spacing w:val="-5"/>
              </w:rPr>
              <w:t xml:space="preserve"> </w:t>
            </w:r>
            <w:r>
              <w:rPr>
                <w:b/>
              </w:rPr>
              <w:t>pre-qualification/ Technical bids</w:t>
            </w:r>
          </w:p>
        </w:tc>
        <w:tc>
          <w:tcPr>
            <w:tcW w:w="3755" w:type="dxa"/>
          </w:tcPr>
          <w:p w14:paraId="3303944C" w14:textId="7425FD38" w:rsidR="004A7D8B" w:rsidRDefault="00000000">
            <w:pPr>
              <w:pStyle w:val="TableParagraph"/>
              <w:spacing w:before="133"/>
              <w:ind w:left="1235"/>
            </w:pPr>
            <w:r>
              <w:t>2</w:t>
            </w:r>
            <w:r w:rsidR="00607610">
              <w:t>4</w:t>
            </w:r>
            <w:r>
              <w:t xml:space="preserve"> – 0</w:t>
            </w:r>
            <w:r w:rsidR="00607610">
              <w:t>7</w:t>
            </w:r>
            <w:r>
              <w:t xml:space="preserve"> -</w:t>
            </w:r>
            <w:r>
              <w:rPr>
                <w:spacing w:val="-2"/>
              </w:rPr>
              <w:t xml:space="preserve"> </w:t>
            </w:r>
            <w:r>
              <w:rPr>
                <w:spacing w:val="-4"/>
              </w:rPr>
              <w:t>2026</w:t>
            </w:r>
          </w:p>
        </w:tc>
      </w:tr>
      <w:tr w:rsidR="004A7D8B" w14:paraId="5090BA59" w14:textId="77777777">
        <w:trPr>
          <w:trHeight w:val="511"/>
        </w:trPr>
        <w:tc>
          <w:tcPr>
            <w:tcW w:w="4679" w:type="dxa"/>
          </w:tcPr>
          <w:p w14:paraId="25983DCB" w14:textId="77777777" w:rsidR="004A7D8B" w:rsidRDefault="00000000">
            <w:pPr>
              <w:pStyle w:val="TableParagraph"/>
              <w:numPr>
                <w:ilvl w:val="0"/>
                <w:numId w:val="10"/>
              </w:numPr>
              <w:tabs>
                <w:tab w:val="left" w:pos="358"/>
              </w:tabs>
              <w:spacing w:before="122"/>
              <w:ind w:left="358" w:hanging="179"/>
              <w:rPr>
                <w:b/>
              </w:rPr>
            </w:pPr>
            <w:r>
              <w:rPr>
                <w:b/>
              </w:rPr>
              <w:t>Date</w:t>
            </w:r>
            <w:r>
              <w:rPr>
                <w:b/>
                <w:spacing w:val="-4"/>
              </w:rPr>
              <w:t xml:space="preserve"> </w:t>
            </w:r>
            <w:r>
              <w:rPr>
                <w:b/>
              </w:rPr>
              <w:t>and</w:t>
            </w:r>
            <w:r>
              <w:rPr>
                <w:b/>
                <w:spacing w:val="-5"/>
              </w:rPr>
              <w:t xml:space="preserve"> </w:t>
            </w:r>
            <w:r>
              <w:rPr>
                <w:b/>
              </w:rPr>
              <w:t>time</w:t>
            </w:r>
            <w:r>
              <w:rPr>
                <w:b/>
                <w:spacing w:val="-4"/>
              </w:rPr>
              <w:t xml:space="preserve"> </w:t>
            </w:r>
            <w:r>
              <w:rPr>
                <w:b/>
              </w:rPr>
              <w:t>of</w:t>
            </w:r>
            <w:r>
              <w:rPr>
                <w:b/>
                <w:spacing w:val="-3"/>
              </w:rPr>
              <w:t xml:space="preserve"> </w:t>
            </w:r>
            <w:r>
              <w:rPr>
                <w:b/>
              </w:rPr>
              <w:t>opening</w:t>
            </w:r>
            <w:r>
              <w:rPr>
                <w:b/>
                <w:spacing w:val="-5"/>
              </w:rPr>
              <w:t xml:space="preserve"> </w:t>
            </w:r>
            <w:r>
              <w:rPr>
                <w:b/>
              </w:rPr>
              <w:t>of</w:t>
            </w:r>
            <w:r>
              <w:rPr>
                <w:b/>
                <w:spacing w:val="-4"/>
              </w:rPr>
              <w:t xml:space="preserve"> </w:t>
            </w:r>
            <w:r>
              <w:rPr>
                <w:b/>
              </w:rPr>
              <w:t>financial</w:t>
            </w:r>
            <w:r>
              <w:rPr>
                <w:b/>
                <w:spacing w:val="-4"/>
              </w:rPr>
              <w:t xml:space="preserve"> bids</w:t>
            </w:r>
          </w:p>
        </w:tc>
        <w:tc>
          <w:tcPr>
            <w:tcW w:w="3755" w:type="dxa"/>
          </w:tcPr>
          <w:p w14:paraId="5C876092" w14:textId="0A767FE1" w:rsidR="004A7D8B" w:rsidRDefault="00000000">
            <w:pPr>
              <w:pStyle w:val="TableParagraph"/>
              <w:spacing w:before="128"/>
              <w:ind w:left="107"/>
            </w:pPr>
            <w:r>
              <w:t>To</w:t>
            </w:r>
            <w:r>
              <w:rPr>
                <w:spacing w:val="-3"/>
              </w:rPr>
              <w:t xml:space="preserve"> </w:t>
            </w:r>
            <w:r>
              <w:t>be</w:t>
            </w:r>
            <w:r>
              <w:rPr>
                <w:spacing w:val="-2"/>
              </w:rPr>
              <w:t xml:space="preserve"> </w:t>
            </w:r>
            <w:r w:rsidR="00D370E5">
              <w:t>informed</w:t>
            </w:r>
            <w:r>
              <w:rPr>
                <w:spacing w:val="-2"/>
              </w:rPr>
              <w:t xml:space="preserve"> </w:t>
            </w:r>
            <w:r w:rsidR="00D370E5">
              <w:t>of</w:t>
            </w:r>
            <w:r>
              <w:rPr>
                <w:spacing w:val="-5"/>
              </w:rPr>
              <w:t xml:space="preserve"> </w:t>
            </w:r>
            <w:r>
              <w:t>the</w:t>
            </w:r>
            <w:r>
              <w:rPr>
                <w:spacing w:val="-4"/>
              </w:rPr>
              <w:t xml:space="preserve"> </w:t>
            </w:r>
            <w:r>
              <w:t>qualified</w:t>
            </w:r>
            <w:r>
              <w:rPr>
                <w:spacing w:val="-3"/>
              </w:rPr>
              <w:t xml:space="preserve"> </w:t>
            </w:r>
            <w:r>
              <w:rPr>
                <w:spacing w:val="-2"/>
              </w:rPr>
              <w:t>bidder</w:t>
            </w:r>
          </w:p>
        </w:tc>
      </w:tr>
      <w:tr w:rsidR="004A7D8B" w14:paraId="2556DB95" w14:textId="77777777">
        <w:trPr>
          <w:trHeight w:val="2248"/>
        </w:trPr>
        <w:tc>
          <w:tcPr>
            <w:tcW w:w="4679" w:type="dxa"/>
          </w:tcPr>
          <w:p w14:paraId="5B49C518" w14:textId="77777777" w:rsidR="004A7D8B" w:rsidRDefault="004A7D8B">
            <w:pPr>
              <w:pStyle w:val="TableParagraph"/>
              <w:rPr>
                <w:b/>
              </w:rPr>
            </w:pPr>
          </w:p>
          <w:p w14:paraId="381AFE9D" w14:textId="77777777" w:rsidR="004A7D8B" w:rsidRDefault="004A7D8B">
            <w:pPr>
              <w:pStyle w:val="TableParagraph"/>
              <w:rPr>
                <w:b/>
              </w:rPr>
            </w:pPr>
          </w:p>
          <w:p w14:paraId="7EA69F27" w14:textId="77777777" w:rsidR="004A7D8B" w:rsidRDefault="004A7D8B">
            <w:pPr>
              <w:pStyle w:val="TableParagraph"/>
              <w:spacing w:before="231"/>
              <w:rPr>
                <w:b/>
              </w:rPr>
            </w:pPr>
          </w:p>
          <w:p w14:paraId="59349E5E" w14:textId="77777777" w:rsidR="004A7D8B" w:rsidRDefault="00000000">
            <w:pPr>
              <w:pStyle w:val="TableParagraph"/>
              <w:numPr>
                <w:ilvl w:val="0"/>
                <w:numId w:val="9"/>
              </w:numPr>
              <w:tabs>
                <w:tab w:val="left" w:pos="358"/>
              </w:tabs>
              <w:ind w:left="358" w:hanging="179"/>
              <w:rPr>
                <w:b/>
              </w:rPr>
            </w:pPr>
            <w:r>
              <w:rPr>
                <w:b/>
              </w:rPr>
              <w:t>Place</w:t>
            </w:r>
            <w:r>
              <w:rPr>
                <w:b/>
                <w:spacing w:val="-5"/>
              </w:rPr>
              <w:t xml:space="preserve"> </w:t>
            </w:r>
            <w:r>
              <w:rPr>
                <w:b/>
              </w:rPr>
              <w:t>of</w:t>
            </w:r>
            <w:r>
              <w:rPr>
                <w:b/>
                <w:spacing w:val="-1"/>
              </w:rPr>
              <w:t xml:space="preserve"> </w:t>
            </w:r>
            <w:r>
              <w:rPr>
                <w:b/>
              </w:rPr>
              <w:t>opening</w:t>
            </w:r>
            <w:r>
              <w:rPr>
                <w:b/>
                <w:spacing w:val="-4"/>
              </w:rPr>
              <w:t xml:space="preserve"> </w:t>
            </w:r>
            <w:r>
              <w:rPr>
                <w:b/>
              </w:rPr>
              <w:t>of</w:t>
            </w:r>
            <w:r>
              <w:rPr>
                <w:b/>
                <w:spacing w:val="-1"/>
              </w:rPr>
              <w:t xml:space="preserve"> </w:t>
            </w:r>
            <w:r>
              <w:rPr>
                <w:b/>
                <w:spacing w:val="-4"/>
              </w:rPr>
              <w:t>bids</w:t>
            </w:r>
          </w:p>
        </w:tc>
        <w:tc>
          <w:tcPr>
            <w:tcW w:w="3755" w:type="dxa"/>
          </w:tcPr>
          <w:p w14:paraId="52AC5816" w14:textId="77777777" w:rsidR="004A7D8B" w:rsidRDefault="004A7D8B">
            <w:pPr>
              <w:pStyle w:val="TableParagraph"/>
              <w:spacing w:before="157"/>
              <w:rPr>
                <w:b/>
                <w:sz w:val="24"/>
              </w:rPr>
            </w:pPr>
          </w:p>
          <w:p w14:paraId="38BC18F6" w14:textId="77777777" w:rsidR="004A7D8B" w:rsidRDefault="00000000">
            <w:pPr>
              <w:pStyle w:val="TableParagraph"/>
              <w:ind w:left="107"/>
              <w:rPr>
                <w:sz w:val="24"/>
              </w:rPr>
            </w:pPr>
            <w:r>
              <w:rPr>
                <w:spacing w:val="-2"/>
                <w:sz w:val="24"/>
              </w:rPr>
              <w:t>Principal,</w:t>
            </w:r>
          </w:p>
          <w:p w14:paraId="23166E76" w14:textId="77777777" w:rsidR="004A7D8B" w:rsidRDefault="00000000">
            <w:pPr>
              <w:pStyle w:val="TableParagraph"/>
              <w:spacing w:before="139"/>
              <w:ind w:left="107"/>
              <w:rPr>
                <w:sz w:val="24"/>
              </w:rPr>
            </w:pPr>
            <w:r>
              <w:rPr>
                <w:sz w:val="24"/>
              </w:rPr>
              <w:t>Atria</w:t>
            </w:r>
            <w:r>
              <w:rPr>
                <w:spacing w:val="-1"/>
                <w:sz w:val="24"/>
              </w:rPr>
              <w:t xml:space="preserve"> </w:t>
            </w:r>
            <w:r>
              <w:rPr>
                <w:sz w:val="24"/>
              </w:rPr>
              <w:t>Institute</w:t>
            </w:r>
            <w:r>
              <w:rPr>
                <w:spacing w:val="-1"/>
                <w:sz w:val="24"/>
              </w:rPr>
              <w:t xml:space="preserve"> </w:t>
            </w:r>
            <w:r>
              <w:rPr>
                <w:sz w:val="24"/>
              </w:rPr>
              <w:t>of</w:t>
            </w:r>
            <w:r>
              <w:rPr>
                <w:spacing w:val="-1"/>
                <w:sz w:val="24"/>
              </w:rPr>
              <w:t xml:space="preserve"> </w:t>
            </w:r>
            <w:r>
              <w:rPr>
                <w:spacing w:val="-2"/>
                <w:sz w:val="24"/>
              </w:rPr>
              <w:t>Technology,</w:t>
            </w:r>
          </w:p>
          <w:p w14:paraId="2E985738" w14:textId="77777777" w:rsidR="004A7D8B" w:rsidRDefault="00000000">
            <w:pPr>
              <w:pStyle w:val="TableParagraph"/>
              <w:spacing w:before="137"/>
              <w:ind w:left="107"/>
              <w:rPr>
                <w:sz w:val="24"/>
              </w:rPr>
            </w:pPr>
            <w:r>
              <w:rPr>
                <w:sz w:val="24"/>
              </w:rPr>
              <w:t>ASKB Campus, 1</w:t>
            </w:r>
            <w:r>
              <w:rPr>
                <w:sz w:val="24"/>
                <w:vertAlign w:val="superscript"/>
              </w:rPr>
              <w:t>st</w:t>
            </w:r>
            <w:r>
              <w:rPr>
                <w:sz w:val="24"/>
              </w:rPr>
              <w:t xml:space="preserve"> Main Road, Anandnagar,</w:t>
            </w:r>
            <w:r>
              <w:rPr>
                <w:spacing w:val="-2"/>
                <w:sz w:val="24"/>
              </w:rPr>
              <w:t xml:space="preserve"> </w:t>
            </w:r>
            <w:r>
              <w:rPr>
                <w:sz w:val="24"/>
              </w:rPr>
              <w:t>Bengaluru-</w:t>
            </w:r>
            <w:r>
              <w:rPr>
                <w:spacing w:val="-2"/>
                <w:sz w:val="24"/>
              </w:rPr>
              <w:t>560024.</w:t>
            </w:r>
          </w:p>
        </w:tc>
      </w:tr>
      <w:tr w:rsidR="004A7D8B" w14:paraId="0ABC1A41" w14:textId="77777777">
        <w:trPr>
          <w:trHeight w:val="2462"/>
        </w:trPr>
        <w:tc>
          <w:tcPr>
            <w:tcW w:w="4679" w:type="dxa"/>
          </w:tcPr>
          <w:p w14:paraId="1032AD9C" w14:textId="77777777" w:rsidR="004A7D8B" w:rsidRDefault="004A7D8B">
            <w:pPr>
              <w:pStyle w:val="TableParagraph"/>
              <w:rPr>
                <w:b/>
              </w:rPr>
            </w:pPr>
          </w:p>
          <w:p w14:paraId="033B0248" w14:textId="77777777" w:rsidR="004A7D8B" w:rsidRDefault="004A7D8B">
            <w:pPr>
              <w:pStyle w:val="TableParagraph"/>
              <w:rPr>
                <w:b/>
              </w:rPr>
            </w:pPr>
          </w:p>
          <w:p w14:paraId="09D33803" w14:textId="77777777" w:rsidR="004A7D8B" w:rsidRDefault="004A7D8B">
            <w:pPr>
              <w:pStyle w:val="TableParagraph"/>
              <w:rPr>
                <w:b/>
              </w:rPr>
            </w:pPr>
          </w:p>
          <w:p w14:paraId="071872E2" w14:textId="77777777" w:rsidR="004A7D8B" w:rsidRDefault="004A7D8B">
            <w:pPr>
              <w:pStyle w:val="TableParagraph"/>
              <w:spacing w:before="84"/>
              <w:rPr>
                <w:b/>
              </w:rPr>
            </w:pPr>
          </w:p>
          <w:p w14:paraId="4FFBFD84" w14:textId="77777777" w:rsidR="004A7D8B" w:rsidRDefault="00000000">
            <w:pPr>
              <w:pStyle w:val="TableParagraph"/>
              <w:numPr>
                <w:ilvl w:val="0"/>
                <w:numId w:val="8"/>
              </w:numPr>
              <w:tabs>
                <w:tab w:val="left" w:pos="358"/>
              </w:tabs>
              <w:ind w:left="358" w:hanging="179"/>
              <w:rPr>
                <w:b/>
              </w:rPr>
            </w:pPr>
            <w:r>
              <w:rPr>
                <w:b/>
              </w:rPr>
              <w:t>Address</w:t>
            </w:r>
            <w:r>
              <w:rPr>
                <w:b/>
                <w:spacing w:val="-5"/>
              </w:rPr>
              <w:t xml:space="preserve"> </w:t>
            </w:r>
            <w:r>
              <w:rPr>
                <w:b/>
              </w:rPr>
              <w:t>for</w:t>
            </w:r>
            <w:r>
              <w:rPr>
                <w:b/>
                <w:spacing w:val="-4"/>
              </w:rPr>
              <w:t xml:space="preserve"> </w:t>
            </w:r>
            <w:r>
              <w:rPr>
                <w:b/>
                <w:spacing w:val="-2"/>
              </w:rPr>
              <w:t>communication</w:t>
            </w:r>
          </w:p>
        </w:tc>
        <w:tc>
          <w:tcPr>
            <w:tcW w:w="3755" w:type="dxa"/>
          </w:tcPr>
          <w:p w14:paraId="11398F18" w14:textId="77777777" w:rsidR="004A7D8B" w:rsidRDefault="00000000">
            <w:pPr>
              <w:pStyle w:val="TableParagraph"/>
              <w:spacing w:line="275" w:lineRule="exact"/>
              <w:ind w:left="107"/>
              <w:rPr>
                <w:sz w:val="24"/>
              </w:rPr>
            </w:pPr>
            <w:r>
              <w:rPr>
                <w:spacing w:val="-2"/>
                <w:sz w:val="24"/>
              </w:rPr>
              <w:t>Principal,</w:t>
            </w:r>
          </w:p>
          <w:p w14:paraId="68334C01" w14:textId="77777777" w:rsidR="004A7D8B" w:rsidRDefault="00000000">
            <w:pPr>
              <w:pStyle w:val="TableParagraph"/>
              <w:spacing w:before="139"/>
              <w:ind w:left="107"/>
              <w:rPr>
                <w:sz w:val="24"/>
              </w:rPr>
            </w:pPr>
            <w:r>
              <w:rPr>
                <w:sz w:val="24"/>
              </w:rPr>
              <w:t>Atria</w:t>
            </w:r>
            <w:r>
              <w:rPr>
                <w:spacing w:val="-1"/>
                <w:sz w:val="24"/>
              </w:rPr>
              <w:t xml:space="preserve"> </w:t>
            </w:r>
            <w:r>
              <w:rPr>
                <w:sz w:val="24"/>
              </w:rPr>
              <w:t>Institute</w:t>
            </w:r>
            <w:r>
              <w:rPr>
                <w:spacing w:val="-1"/>
                <w:sz w:val="24"/>
              </w:rPr>
              <w:t xml:space="preserve"> </w:t>
            </w:r>
            <w:r>
              <w:rPr>
                <w:sz w:val="24"/>
              </w:rPr>
              <w:t>of</w:t>
            </w:r>
            <w:r>
              <w:rPr>
                <w:spacing w:val="-1"/>
                <w:sz w:val="24"/>
              </w:rPr>
              <w:t xml:space="preserve"> </w:t>
            </w:r>
            <w:r>
              <w:rPr>
                <w:spacing w:val="-2"/>
                <w:sz w:val="24"/>
              </w:rPr>
              <w:t>Technology,</w:t>
            </w:r>
          </w:p>
          <w:p w14:paraId="12F7BCB9" w14:textId="77777777" w:rsidR="004A7D8B" w:rsidRDefault="00000000">
            <w:pPr>
              <w:pStyle w:val="TableParagraph"/>
              <w:spacing w:before="137"/>
              <w:ind w:left="107" w:right="479"/>
              <w:rPr>
                <w:sz w:val="24"/>
              </w:rPr>
            </w:pPr>
            <w:r>
              <w:rPr>
                <w:sz w:val="24"/>
              </w:rPr>
              <w:t>ASKB Campus, 1</w:t>
            </w:r>
            <w:r>
              <w:rPr>
                <w:sz w:val="24"/>
                <w:vertAlign w:val="superscript"/>
              </w:rPr>
              <w:t>st</w:t>
            </w:r>
            <w:r>
              <w:rPr>
                <w:sz w:val="24"/>
              </w:rPr>
              <w:t xml:space="preserve"> Main Road, Anandnagar,</w:t>
            </w:r>
            <w:r>
              <w:rPr>
                <w:spacing w:val="-15"/>
                <w:sz w:val="24"/>
              </w:rPr>
              <w:t xml:space="preserve"> </w:t>
            </w:r>
            <w:r>
              <w:rPr>
                <w:sz w:val="24"/>
              </w:rPr>
              <w:t>Bengaluru-560024. Phone:</w:t>
            </w:r>
            <w:r>
              <w:rPr>
                <w:spacing w:val="-15"/>
                <w:sz w:val="24"/>
              </w:rPr>
              <w:t xml:space="preserve"> </w:t>
            </w:r>
            <w:r>
              <w:rPr>
                <w:sz w:val="24"/>
              </w:rPr>
              <w:t>080-23631298/23546084 Fax: 080-23632969</w:t>
            </w:r>
          </w:p>
          <w:p w14:paraId="450FD06F" w14:textId="77777777" w:rsidR="004A7D8B" w:rsidRDefault="00000000">
            <w:pPr>
              <w:pStyle w:val="TableParagraph"/>
              <w:ind w:left="107"/>
              <w:rPr>
                <w:sz w:val="24"/>
              </w:rPr>
            </w:pPr>
            <w:r>
              <w:rPr>
                <w:sz w:val="24"/>
              </w:rPr>
              <w:t xml:space="preserve">E </w:t>
            </w:r>
            <w:hyperlink r:id="rId13">
              <w:r>
                <w:rPr>
                  <w:spacing w:val="-2"/>
                  <w:sz w:val="24"/>
                </w:rPr>
                <w:t>Mail:principal@atria.edu</w:t>
              </w:r>
            </w:hyperlink>
          </w:p>
        </w:tc>
      </w:tr>
    </w:tbl>
    <w:p w14:paraId="6D47E09D" w14:textId="77777777" w:rsidR="004A7D8B" w:rsidRDefault="004A7D8B">
      <w:pPr>
        <w:pStyle w:val="TableParagraph"/>
        <w:rPr>
          <w:sz w:val="24"/>
        </w:rPr>
        <w:sectPr w:rsidR="004A7D8B">
          <w:footerReference w:type="default" r:id="rId14"/>
          <w:pgSz w:w="11910" w:h="16840"/>
          <w:pgMar w:top="1320" w:right="425" w:bottom="1500" w:left="708" w:header="0" w:footer="1318" w:gutter="0"/>
          <w:pgNumType w:start="2"/>
          <w:cols w:space="720"/>
        </w:sectPr>
      </w:pPr>
    </w:p>
    <w:p w14:paraId="7980DF4B" w14:textId="77777777" w:rsidR="004A7D8B" w:rsidRDefault="00000000">
      <w:pPr>
        <w:spacing w:before="65"/>
        <w:ind w:left="137"/>
        <w:jc w:val="center"/>
        <w:rPr>
          <w:b/>
          <w:sz w:val="32"/>
        </w:rPr>
      </w:pPr>
      <w:r>
        <w:rPr>
          <w:b/>
          <w:sz w:val="32"/>
        </w:rPr>
        <w:lastRenderedPageBreak/>
        <w:t>TENDER</w:t>
      </w:r>
      <w:r>
        <w:rPr>
          <w:b/>
          <w:spacing w:val="-18"/>
          <w:sz w:val="32"/>
        </w:rPr>
        <w:t xml:space="preserve"> </w:t>
      </w:r>
      <w:r>
        <w:rPr>
          <w:b/>
          <w:spacing w:val="-2"/>
          <w:sz w:val="32"/>
        </w:rPr>
        <w:t>NOTIFICATION</w:t>
      </w:r>
    </w:p>
    <w:p w14:paraId="60032E9D" w14:textId="77777777" w:rsidR="004A7D8B" w:rsidRDefault="00000000">
      <w:pPr>
        <w:pStyle w:val="ListParagraph"/>
        <w:numPr>
          <w:ilvl w:val="0"/>
          <w:numId w:val="7"/>
        </w:numPr>
        <w:tabs>
          <w:tab w:val="left" w:pos="1092"/>
        </w:tabs>
        <w:spacing w:before="295" w:line="276" w:lineRule="auto"/>
        <w:ind w:right="587"/>
        <w:jc w:val="both"/>
        <w:rPr>
          <w:b/>
          <w:sz w:val="24"/>
        </w:rPr>
      </w:pPr>
      <w:r>
        <w:rPr>
          <w:sz w:val="24"/>
        </w:rPr>
        <w:t xml:space="preserve">Tenders are invited under e-Procurement platform in two parts system - Technical Proposal and Financial Proposal, from the </w:t>
      </w:r>
      <w:r>
        <w:rPr>
          <w:b/>
          <w:sz w:val="24"/>
        </w:rPr>
        <w:t xml:space="preserve">dealers/manufacturers </w:t>
      </w:r>
      <w:r>
        <w:rPr>
          <w:sz w:val="24"/>
        </w:rPr>
        <w:t xml:space="preserve">for the supply and installation of items under various Packages as mentioned below for Atria Institute of Technology, </w:t>
      </w:r>
      <w:r>
        <w:rPr>
          <w:spacing w:val="-2"/>
          <w:sz w:val="24"/>
        </w:rPr>
        <w:t>Bangaluru-560024.</w:t>
      </w:r>
    </w:p>
    <w:p w14:paraId="75202C4D" w14:textId="77777777" w:rsidR="004A7D8B" w:rsidRDefault="00000000">
      <w:pPr>
        <w:pStyle w:val="Heading3"/>
        <w:spacing w:before="185" w:after="44"/>
        <w:ind w:left="1092"/>
        <w:jc w:val="both"/>
      </w:pPr>
      <w:r>
        <w:t>Table-1:</w:t>
      </w:r>
      <w:r>
        <w:rPr>
          <w:spacing w:val="-1"/>
        </w:rPr>
        <w:t xml:space="preserve"> </w:t>
      </w:r>
      <w:r>
        <w:t>Items</w:t>
      </w:r>
      <w:r>
        <w:rPr>
          <w:spacing w:val="-1"/>
        </w:rPr>
        <w:t xml:space="preserve"> </w:t>
      </w:r>
      <w:r>
        <w:t>to</w:t>
      </w:r>
      <w:r>
        <w:rPr>
          <w:spacing w:val="-1"/>
        </w:rPr>
        <w:t xml:space="preserve"> </w:t>
      </w:r>
      <w:r>
        <w:t>be</w:t>
      </w:r>
      <w:r>
        <w:rPr>
          <w:spacing w:val="-1"/>
        </w:rPr>
        <w:t xml:space="preserve"> </w:t>
      </w:r>
      <w:r>
        <w:rPr>
          <w:spacing w:val="-2"/>
        </w:rPr>
        <w:t>procured</w:t>
      </w:r>
    </w:p>
    <w:tbl>
      <w:tblPr>
        <w:tblW w:w="0" w:type="auto"/>
        <w:tblInd w:w="10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8"/>
        <w:gridCol w:w="5942"/>
        <w:gridCol w:w="1172"/>
      </w:tblGrid>
      <w:tr w:rsidR="004A7D8B" w14:paraId="5C6E96FA" w14:textId="77777777">
        <w:trPr>
          <w:trHeight w:val="587"/>
        </w:trPr>
        <w:tc>
          <w:tcPr>
            <w:tcW w:w="1008" w:type="dxa"/>
          </w:tcPr>
          <w:p w14:paraId="6E507C0F" w14:textId="77777777" w:rsidR="004A7D8B" w:rsidRDefault="00000000">
            <w:pPr>
              <w:pStyle w:val="TableParagraph"/>
              <w:spacing w:before="155"/>
              <w:ind w:left="107"/>
              <w:rPr>
                <w:b/>
                <w:sz w:val="24"/>
              </w:rPr>
            </w:pPr>
            <w:r>
              <w:rPr>
                <w:b/>
                <w:sz w:val="24"/>
              </w:rPr>
              <w:t xml:space="preserve">Sl. </w:t>
            </w:r>
            <w:r>
              <w:rPr>
                <w:b/>
                <w:spacing w:val="-5"/>
                <w:sz w:val="24"/>
              </w:rPr>
              <w:t>No</w:t>
            </w:r>
          </w:p>
        </w:tc>
        <w:tc>
          <w:tcPr>
            <w:tcW w:w="5942" w:type="dxa"/>
          </w:tcPr>
          <w:p w14:paraId="20B42F7B" w14:textId="77777777" w:rsidR="004A7D8B" w:rsidRDefault="00000000">
            <w:pPr>
              <w:pStyle w:val="TableParagraph"/>
              <w:spacing w:before="155"/>
              <w:ind w:left="107"/>
              <w:rPr>
                <w:b/>
                <w:sz w:val="24"/>
              </w:rPr>
            </w:pPr>
            <w:r>
              <w:rPr>
                <w:b/>
                <w:sz w:val="24"/>
              </w:rPr>
              <w:t>Name</w:t>
            </w:r>
            <w:r>
              <w:rPr>
                <w:b/>
                <w:spacing w:val="-2"/>
                <w:sz w:val="24"/>
              </w:rPr>
              <w:t xml:space="preserve"> </w:t>
            </w:r>
            <w:r>
              <w:rPr>
                <w:b/>
                <w:sz w:val="24"/>
              </w:rPr>
              <w:t>of</w:t>
            </w:r>
            <w:r>
              <w:rPr>
                <w:b/>
                <w:spacing w:val="-1"/>
                <w:sz w:val="24"/>
              </w:rPr>
              <w:t xml:space="preserve"> </w:t>
            </w:r>
            <w:r>
              <w:rPr>
                <w:b/>
                <w:sz w:val="24"/>
              </w:rPr>
              <w:t>the</w:t>
            </w:r>
            <w:r>
              <w:rPr>
                <w:b/>
                <w:spacing w:val="-1"/>
                <w:sz w:val="24"/>
              </w:rPr>
              <w:t xml:space="preserve"> </w:t>
            </w:r>
            <w:r>
              <w:rPr>
                <w:b/>
                <w:spacing w:val="-2"/>
                <w:sz w:val="24"/>
              </w:rPr>
              <w:t>equipment/software</w:t>
            </w:r>
          </w:p>
        </w:tc>
        <w:tc>
          <w:tcPr>
            <w:tcW w:w="1172" w:type="dxa"/>
          </w:tcPr>
          <w:p w14:paraId="3B8E480B" w14:textId="77777777" w:rsidR="004A7D8B" w:rsidRDefault="00000000">
            <w:pPr>
              <w:pStyle w:val="TableParagraph"/>
              <w:spacing w:before="155"/>
              <w:ind w:left="1" w:right="40"/>
              <w:jc w:val="center"/>
              <w:rPr>
                <w:sz w:val="24"/>
              </w:rPr>
            </w:pPr>
            <w:r>
              <w:rPr>
                <w:b/>
                <w:spacing w:val="-4"/>
                <w:sz w:val="24"/>
              </w:rPr>
              <w:t>U</w:t>
            </w:r>
            <w:r>
              <w:rPr>
                <w:spacing w:val="-4"/>
                <w:sz w:val="24"/>
              </w:rPr>
              <w:t>nit</w:t>
            </w:r>
          </w:p>
        </w:tc>
      </w:tr>
      <w:tr w:rsidR="004A7D8B" w14:paraId="3E952463" w14:textId="77777777">
        <w:trPr>
          <w:trHeight w:val="588"/>
        </w:trPr>
        <w:tc>
          <w:tcPr>
            <w:tcW w:w="1008" w:type="dxa"/>
          </w:tcPr>
          <w:p w14:paraId="19A2CB84" w14:textId="77777777" w:rsidR="004A7D8B" w:rsidRDefault="00000000">
            <w:pPr>
              <w:pStyle w:val="TableParagraph"/>
              <w:spacing w:before="178"/>
              <w:ind w:left="8"/>
              <w:jc w:val="center"/>
              <w:rPr>
                <w:sz w:val="20"/>
              </w:rPr>
            </w:pPr>
            <w:r>
              <w:rPr>
                <w:spacing w:val="-10"/>
                <w:sz w:val="20"/>
              </w:rPr>
              <w:t>1</w:t>
            </w:r>
          </w:p>
        </w:tc>
        <w:tc>
          <w:tcPr>
            <w:tcW w:w="5942" w:type="dxa"/>
          </w:tcPr>
          <w:p w14:paraId="15664080" w14:textId="77777777" w:rsidR="004A7D8B" w:rsidRDefault="00000000">
            <w:pPr>
              <w:pStyle w:val="TableParagraph"/>
              <w:spacing w:before="178"/>
              <w:ind w:left="107"/>
              <w:rPr>
                <w:sz w:val="20"/>
              </w:rPr>
            </w:pPr>
            <w:r>
              <w:rPr>
                <w:sz w:val="20"/>
              </w:rPr>
              <w:t>Vertical</w:t>
            </w:r>
            <w:r>
              <w:rPr>
                <w:spacing w:val="-8"/>
                <w:sz w:val="20"/>
              </w:rPr>
              <w:t xml:space="preserve"> </w:t>
            </w:r>
            <w:r>
              <w:rPr>
                <w:sz w:val="20"/>
              </w:rPr>
              <w:t>Metallurgical</w:t>
            </w:r>
            <w:r>
              <w:rPr>
                <w:spacing w:val="-8"/>
                <w:sz w:val="20"/>
              </w:rPr>
              <w:t xml:space="preserve"> </w:t>
            </w:r>
            <w:r>
              <w:rPr>
                <w:spacing w:val="-2"/>
                <w:sz w:val="20"/>
              </w:rPr>
              <w:t>Microscope</w:t>
            </w:r>
          </w:p>
        </w:tc>
        <w:tc>
          <w:tcPr>
            <w:tcW w:w="1172" w:type="dxa"/>
          </w:tcPr>
          <w:p w14:paraId="0EC53529" w14:textId="77777777" w:rsidR="004A7D8B" w:rsidRDefault="00000000">
            <w:pPr>
              <w:pStyle w:val="TableParagraph"/>
              <w:spacing w:before="178"/>
              <w:ind w:left="40" w:right="39"/>
              <w:jc w:val="center"/>
              <w:rPr>
                <w:sz w:val="20"/>
              </w:rPr>
            </w:pPr>
            <w:r>
              <w:rPr>
                <w:spacing w:val="-10"/>
                <w:sz w:val="20"/>
              </w:rPr>
              <w:t>1</w:t>
            </w:r>
          </w:p>
        </w:tc>
      </w:tr>
      <w:tr w:rsidR="004A7D8B" w14:paraId="46FEE980" w14:textId="77777777">
        <w:trPr>
          <w:trHeight w:val="587"/>
        </w:trPr>
        <w:tc>
          <w:tcPr>
            <w:tcW w:w="1008" w:type="dxa"/>
          </w:tcPr>
          <w:p w14:paraId="7AA1B02B" w14:textId="77777777" w:rsidR="004A7D8B" w:rsidRDefault="00000000">
            <w:pPr>
              <w:pStyle w:val="TableParagraph"/>
              <w:spacing w:before="180"/>
              <w:ind w:left="8"/>
              <w:jc w:val="center"/>
              <w:rPr>
                <w:sz w:val="20"/>
              </w:rPr>
            </w:pPr>
            <w:r>
              <w:rPr>
                <w:spacing w:val="-10"/>
                <w:sz w:val="20"/>
              </w:rPr>
              <w:t>2</w:t>
            </w:r>
          </w:p>
        </w:tc>
        <w:tc>
          <w:tcPr>
            <w:tcW w:w="5942" w:type="dxa"/>
          </w:tcPr>
          <w:p w14:paraId="27F06965" w14:textId="77777777" w:rsidR="004A7D8B" w:rsidRDefault="00000000">
            <w:pPr>
              <w:pStyle w:val="TableParagraph"/>
              <w:spacing w:before="180"/>
              <w:ind w:left="107"/>
              <w:rPr>
                <w:sz w:val="20"/>
              </w:rPr>
            </w:pPr>
            <w:r>
              <w:rPr>
                <w:sz w:val="20"/>
              </w:rPr>
              <w:t>Metallography</w:t>
            </w:r>
            <w:r>
              <w:rPr>
                <w:spacing w:val="-9"/>
                <w:sz w:val="20"/>
              </w:rPr>
              <w:t xml:space="preserve"> </w:t>
            </w:r>
            <w:r>
              <w:rPr>
                <w:sz w:val="20"/>
              </w:rPr>
              <w:t>Image</w:t>
            </w:r>
            <w:r>
              <w:rPr>
                <w:spacing w:val="-7"/>
                <w:sz w:val="20"/>
              </w:rPr>
              <w:t xml:space="preserve"> </w:t>
            </w:r>
            <w:r>
              <w:rPr>
                <w:sz w:val="20"/>
              </w:rPr>
              <w:t>Analysis</w:t>
            </w:r>
            <w:r>
              <w:rPr>
                <w:spacing w:val="-6"/>
                <w:sz w:val="20"/>
              </w:rPr>
              <w:t xml:space="preserve"> </w:t>
            </w:r>
            <w:r>
              <w:rPr>
                <w:spacing w:val="-2"/>
                <w:sz w:val="20"/>
              </w:rPr>
              <w:t>Software</w:t>
            </w:r>
          </w:p>
        </w:tc>
        <w:tc>
          <w:tcPr>
            <w:tcW w:w="1172" w:type="dxa"/>
          </w:tcPr>
          <w:p w14:paraId="4D080043" w14:textId="77777777" w:rsidR="004A7D8B" w:rsidRDefault="00000000">
            <w:pPr>
              <w:pStyle w:val="TableParagraph"/>
              <w:spacing w:before="180"/>
              <w:ind w:left="40" w:right="39"/>
              <w:jc w:val="center"/>
              <w:rPr>
                <w:sz w:val="20"/>
              </w:rPr>
            </w:pPr>
            <w:r>
              <w:rPr>
                <w:spacing w:val="-10"/>
                <w:sz w:val="20"/>
              </w:rPr>
              <w:t>1</w:t>
            </w:r>
          </w:p>
        </w:tc>
      </w:tr>
      <w:tr w:rsidR="004A7D8B" w14:paraId="6796D586" w14:textId="77777777">
        <w:trPr>
          <w:trHeight w:val="587"/>
        </w:trPr>
        <w:tc>
          <w:tcPr>
            <w:tcW w:w="1008" w:type="dxa"/>
          </w:tcPr>
          <w:p w14:paraId="3C50A134" w14:textId="77777777" w:rsidR="004A7D8B" w:rsidRDefault="00000000">
            <w:pPr>
              <w:pStyle w:val="TableParagraph"/>
              <w:spacing w:before="180"/>
              <w:ind w:left="8"/>
              <w:jc w:val="center"/>
              <w:rPr>
                <w:sz w:val="20"/>
              </w:rPr>
            </w:pPr>
            <w:r>
              <w:rPr>
                <w:spacing w:val="-10"/>
                <w:sz w:val="20"/>
              </w:rPr>
              <w:t>3</w:t>
            </w:r>
          </w:p>
        </w:tc>
        <w:tc>
          <w:tcPr>
            <w:tcW w:w="5942" w:type="dxa"/>
          </w:tcPr>
          <w:p w14:paraId="7C45093A" w14:textId="77777777" w:rsidR="004A7D8B" w:rsidRDefault="00000000">
            <w:pPr>
              <w:pStyle w:val="TableParagraph"/>
              <w:spacing w:before="65"/>
              <w:ind w:left="107"/>
              <w:rPr>
                <w:sz w:val="20"/>
              </w:rPr>
            </w:pPr>
            <w:r>
              <w:rPr>
                <w:sz w:val="20"/>
              </w:rPr>
              <w:t>Digital</w:t>
            </w:r>
            <w:r>
              <w:rPr>
                <w:spacing w:val="-7"/>
                <w:sz w:val="20"/>
              </w:rPr>
              <w:t xml:space="preserve"> </w:t>
            </w:r>
            <w:r>
              <w:rPr>
                <w:sz w:val="20"/>
              </w:rPr>
              <w:t>Automatic</w:t>
            </w:r>
            <w:r>
              <w:rPr>
                <w:spacing w:val="-6"/>
                <w:sz w:val="20"/>
              </w:rPr>
              <w:t xml:space="preserve"> </w:t>
            </w:r>
            <w:r>
              <w:rPr>
                <w:sz w:val="20"/>
              </w:rPr>
              <w:t>Turret</w:t>
            </w:r>
            <w:r>
              <w:rPr>
                <w:spacing w:val="-6"/>
                <w:sz w:val="20"/>
              </w:rPr>
              <w:t xml:space="preserve"> </w:t>
            </w:r>
            <w:r>
              <w:rPr>
                <w:sz w:val="20"/>
              </w:rPr>
              <w:t>Micro</w:t>
            </w:r>
            <w:r>
              <w:rPr>
                <w:spacing w:val="-5"/>
                <w:sz w:val="20"/>
              </w:rPr>
              <w:t xml:space="preserve"> </w:t>
            </w:r>
            <w:r>
              <w:rPr>
                <w:sz w:val="20"/>
              </w:rPr>
              <w:t>Vickers</w:t>
            </w:r>
            <w:r>
              <w:rPr>
                <w:spacing w:val="-7"/>
                <w:sz w:val="20"/>
              </w:rPr>
              <w:t xml:space="preserve"> </w:t>
            </w:r>
            <w:r>
              <w:rPr>
                <w:sz w:val="20"/>
              </w:rPr>
              <w:t>Hardness</w:t>
            </w:r>
            <w:r>
              <w:rPr>
                <w:spacing w:val="-7"/>
                <w:sz w:val="20"/>
              </w:rPr>
              <w:t xml:space="preserve"> </w:t>
            </w:r>
            <w:r>
              <w:rPr>
                <w:sz w:val="20"/>
              </w:rPr>
              <w:t>Tester</w:t>
            </w:r>
            <w:r>
              <w:rPr>
                <w:spacing w:val="-6"/>
                <w:sz w:val="20"/>
              </w:rPr>
              <w:t xml:space="preserve"> </w:t>
            </w:r>
            <w:r>
              <w:rPr>
                <w:sz w:val="20"/>
              </w:rPr>
              <w:t>with</w:t>
            </w:r>
            <w:r>
              <w:rPr>
                <w:spacing w:val="-5"/>
                <w:sz w:val="20"/>
              </w:rPr>
              <w:t xml:space="preserve"> </w:t>
            </w:r>
            <w:r>
              <w:rPr>
                <w:sz w:val="20"/>
              </w:rPr>
              <w:t>Touch Screen Display</w:t>
            </w:r>
          </w:p>
        </w:tc>
        <w:tc>
          <w:tcPr>
            <w:tcW w:w="1172" w:type="dxa"/>
          </w:tcPr>
          <w:p w14:paraId="7F7FDEE4" w14:textId="77777777" w:rsidR="004A7D8B" w:rsidRDefault="00000000">
            <w:pPr>
              <w:pStyle w:val="TableParagraph"/>
              <w:spacing w:before="180"/>
              <w:ind w:left="40" w:right="39"/>
              <w:jc w:val="center"/>
              <w:rPr>
                <w:sz w:val="20"/>
              </w:rPr>
            </w:pPr>
            <w:r>
              <w:rPr>
                <w:spacing w:val="-10"/>
                <w:sz w:val="20"/>
              </w:rPr>
              <w:t>1</w:t>
            </w:r>
          </w:p>
        </w:tc>
      </w:tr>
    </w:tbl>
    <w:p w14:paraId="208A69E5" w14:textId="77777777" w:rsidR="004A7D8B" w:rsidRDefault="004A7D8B">
      <w:pPr>
        <w:pStyle w:val="BodyText"/>
        <w:spacing w:before="43"/>
        <w:rPr>
          <w:b/>
        </w:rPr>
      </w:pPr>
    </w:p>
    <w:p w14:paraId="790D4576" w14:textId="77777777" w:rsidR="004A7D8B" w:rsidRDefault="00000000">
      <w:pPr>
        <w:spacing w:before="1"/>
        <w:ind w:left="732"/>
        <w:rPr>
          <w:b/>
          <w:sz w:val="24"/>
        </w:rPr>
      </w:pPr>
      <w:r>
        <w:rPr>
          <w:b/>
          <w:sz w:val="24"/>
        </w:rPr>
        <w:t>Note:</w:t>
      </w:r>
      <w:r>
        <w:rPr>
          <w:b/>
          <w:spacing w:val="-5"/>
          <w:sz w:val="24"/>
        </w:rPr>
        <w:t xml:space="preserve"> </w:t>
      </w:r>
      <w:r>
        <w:rPr>
          <w:b/>
          <w:sz w:val="24"/>
        </w:rPr>
        <w:t>For</w:t>
      </w:r>
      <w:r>
        <w:rPr>
          <w:b/>
          <w:spacing w:val="-4"/>
          <w:sz w:val="24"/>
        </w:rPr>
        <w:t xml:space="preserve"> </w:t>
      </w:r>
      <w:r>
        <w:rPr>
          <w:b/>
          <w:sz w:val="24"/>
        </w:rPr>
        <w:t>technical</w:t>
      </w:r>
      <w:r>
        <w:rPr>
          <w:b/>
          <w:spacing w:val="-2"/>
          <w:sz w:val="24"/>
        </w:rPr>
        <w:t xml:space="preserve"> </w:t>
      </w:r>
      <w:r>
        <w:rPr>
          <w:b/>
          <w:sz w:val="24"/>
        </w:rPr>
        <w:t>specifications</w:t>
      </w:r>
      <w:r>
        <w:rPr>
          <w:b/>
          <w:spacing w:val="-4"/>
          <w:sz w:val="24"/>
        </w:rPr>
        <w:t xml:space="preserve"> </w:t>
      </w:r>
      <w:r>
        <w:rPr>
          <w:b/>
          <w:sz w:val="24"/>
        </w:rPr>
        <w:t>of</w:t>
      </w:r>
      <w:r>
        <w:rPr>
          <w:b/>
          <w:spacing w:val="-3"/>
          <w:sz w:val="24"/>
        </w:rPr>
        <w:t xml:space="preserve"> </w:t>
      </w:r>
      <w:r>
        <w:rPr>
          <w:b/>
          <w:sz w:val="24"/>
        </w:rPr>
        <w:t>these</w:t>
      </w:r>
      <w:r>
        <w:rPr>
          <w:b/>
          <w:spacing w:val="-2"/>
          <w:sz w:val="24"/>
        </w:rPr>
        <w:t xml:space="preserve"> </w:t>
      </w:r>
      <w:r>
        <w:rPr>
          <w:b/>
          <w:sz w:val="24"/>
        </w:rPr>
        <w:t>equipment/Software</w:t>
      </w:r>
      <w:r>
        <w:rPr>
          <w:b/>
          <w:spacing w:val="-4"/>
          <w:sz w:val="24"/>
        </w:rPr>
        <w:t xml:space="preserve"> </w:t>
      </w:r>
      <w:r>
        <w:rPr>
          <w:b/>
          <w:sz w:val="24"/>
        </w:rPr>
        <w:t>refer</w:t>
      </w:r>
      <w:r>
        <w:rPr>
          <w:b/>
          <w:spacing w:val="-2"/>
          <w:sz w:val="24"/>
        </w:rPr>
        <w:t xml:space="preserve"> </w:t>
      </w:r>
      <w:r>
        <w:rPr>
          <w:b/>
          <w:sz w:val="24"/>
        </w:rPr>
        <w:t>Annexure-</w:t>
      </w:r>
      <w:r>
        <w:rPr>
          <w:b/>
          <w:spacing w:val="-5"/>
          <w:sz w:val="24"/>
        </w:rPr>
        <w:t>II</w:t>
      </w:r>
    </w:p>
    <w:p w14:paraId="0D2EC6D1" w14:textId="77777777" w:rsidR="004A7D8B" w:rsidRDefault="00000000">
      <w:pPr>
        <w:pStyle w:val="BodyText"/>
        <w:spacing w:before="160" w:line="276" w:lineRule="auto"/>
        <w:ind w:left="1092" w:right="590"/>
        <w:jc w:val="both"/>
      </w:pPr>
      <w:r>
        <w:rPr>
          <w:b/>
          <w:u w:val="single"/>
        </w:rPr>
        <w:t>Note:</w:t>
      </w:r>
      <w:r>
        <w:rPr>
          <w:b/>
        </w:rPr>
        <w:t xml:space="preserve"> </w:t>
      </w:r>
      <w:r>
        <w:t>The College reserves the right to reject any or all quotations without assigning any reason thereof.</w:t>
      </w:r>
    </w:p>
    <w:p w14:paraId="568DF8A5" w14:textId="77777777" w:rsidR="004A7D8B" w:rsidRDefault="00000000">
      <w:pPr>
        <w:pStyle w:val="ListParagraph"/>
        <w:numPr>
          <w:ilvl w:val="0"/>
          <w:numId w:val="7"/>
        </w:numPr>
        <w:tabs>
          <w:tab w:val="left" w:pos="1092"/>
        </w:tabs>
        <w:spacing w:before="120" w:line="276" w:lineRule="auto"/>
        <w:ind w:right="591" w:hanging="360"/>
        <w:jc w:val="both"/>
        <w:rPr>
          <w:b/>
          <w:sz w:val="24"/>
        </w:rPr>
      </w:pPr>
      <w:r>
        <w:rPr>
          <w:sz w:val="24"/>
        </w:rPr>
        <w:t>The details</w:t>
      </w:r>
      <w:r>
        <w:rPr>
          <w:spacing w:val="39"/>
          <w:sz w:val="24"/>
        </w:rPr>
        <w:t xml:space="preserve"> </w:t>
      </w:r>
      <w:r>
        <w:rPr>
          <w:sz w:val="24"/>
        </w:rPr>
        <w:t>of this</w:t>
      </w:r>
      <w:r>
        <w:rPr>
          <w:spacing w:val="39"/>
          <w:sz w:val="24"/>
        </w:rPr>
        <w:t xml:space="preserve"> </w:t>
      </w:r>
      <w:r>
        <w:rPr>
          <w:sz w:val="24"/>
        </w:rPr>
        <w:t>tender may be obtained from</w:t>
      </w:r>
      <w:r>
        <w:rPr>
          <w:spacing w:val="39"/>
          <w:sz w:val="24"/>
        </w:rPr>
        <w:t xml:space="preserve"> </w:t>
      </w:r>
      <w:r>
        <w:rPr>
          <w:sz w:val="24"/>
        </w:rPr>
        <w:t>the website</w:t>
      </w:r>
      <w:r>
        <w:rPr>
          <w:spacing w:val="40"/>
          <w:sz w:val="24"/>
        </w:rPr>
        <w:t xml:space="preserve"> </w:t>
      </w:r>
      <w:hyperlink r:id="rId15">
        <w:r>
          <w:rPr>
            <w:color w:val="0000FF"/>
            <w:sz w:val="24"/>
            <w:u w:val="single" w:color="0000FF"/>
          </w:rPr>
          <w:t>https://eproc.karnataka.gov.in</w:t>
        </w:r>
      </w:hyperlink>
      <w:r>
        <w:rPr>
          <w:color w:val="0000FF"/>
          <w:sz w:val="24"/>
        </w:rPr>
        <w:t xml:space="preserve"> </w:t>
      </w:r>
      <w:r>
        <w:rPr>
          <w:sz w:val="24"/>
        </w:rPr>
        <w:t xml:space="preserve">and </w:t>
      </w:r>
      <w:hyperlink r:id="rId16">
        <w:r>
          <w:rPr>
            <w:color w:val="0000FF"/>
            <w:sz w:val="24"/>
            <w:u w:val="single" w:color="0000FF"/>
          </w:rPr>
          <w:t>www.atria.ac.in</w:t>
        </w:r>
      </w:hyperlink>
      <w:r>
        <w:rPr>
          <w:color w:val="0000FF"/>
          <w:sz w:val="24"/>
        </w:rPr>
        <w:t xml:space="preserve"> </w:t>
      </w:r>
      <w:r>
        <w:rPr>
          <w:sz w:val="24"/>
        </w:rPr>
        <w:t>. Vendors must submit Technical and Financial bids separately for the items listed in Table- 1.</w:t>
      </w:r>
    </w:p>
    <w:p w14:paraId="1F88BF0A" w14:textId="77777777" w:rsidR="004A7D8B" w:rsidRDefault="00000000">
      <w:pPr>
        <w:pStyle w:val="ListParagraph"/>
        <w:numPr>
          <w:ilvl w:val="0"/>
          <w:numId w:val="7"/>
        </w:numPr>
        <w:tabs>
          <w:tab w:val="left" w:pos="1092"/>
        </w:tabs>
        <w:spacing w:before="120" w:line="276" w:lineRule="auto"/>
        <w:ind w:right="587"/>
        <w:jc w:val="both"/>
        <w:rPr>
          <w:b/>
          <w:sz w:val="24"/>
        </w:rPr>
      </w:pPr>
      <w:r>
        <w:rPr>
          <w:sz w:val="24"/>
        </w:rPr>
        <w:t>The bidder should satisfy all the terms and conditions laid down hereunder in relation to the supply, installation, integration and commissioning of the above-mentioned items.</w:t>
      </w:r>
    </w:p>
    <w:p w14:paraId="5C15A817" w14:textId="77777777" w:rsidR="004A7D8B" w:rsidRDefault="00000000">
      <w:pPr>
        <w:pStyle w:val="ListParagraph"/>
        <w:numPr>
          <w:ilvl w:val="0"/>
          <w:numId w:val="7"/>
        </w:numPr>
        <w:tabs>
          <w:tab w:val="left" w:pos="1092"/>
        </w:tabs>
        <w:spacing w:before="122"/>
        <w:ind w:hanging="360"/>
        <w:jc w:val="both"/>
        <w:rPr>
          <w:b/>
          <w:sz w:val="24"/>
        </w:rPr>
      </w:pPr>
      <w:r>
        <w:rPr>
          <w:sz w:val="24"/>
        </w:rPr>
        <w:t>Scope</w:t>
      </w:r>
      <w:r>
        <w:rPr>
          <w:spacing w:val="-2"/>
          <w:sz w:val="24"/>
        </w:rPr>
        <w:t xml:space="preserve"> </w:t>
      </w:r>
      <w:r>
        <w:rPr>
          <w:sz w:val="24"/>
        </w:rPr>
        <w:t>of Work:</w:t>
      </w:r>
      <w:r>
        <w:rPr>
          <w:spacing w:val="59"/>
          <w:sz w:val="24"/>
        </w:rPr>
        <w:t xml:space="preserve"> </w:t>
      </w:r>
      <w:r>
        <w:rPr>
          <w:sz w:val="24"/>
        </w:rPr>
        <w:t>The</w:t>
      </w:r>
      <w:r>
        <w:rPr>
          <w:spacing w:val="-1"/>
          <w:sz w:val="24"/>
        </w:rPr>
        <w:t xml:space="preserve"> </w:t>
      </w:r>
      <w:r>
        <w:rPr>
          <w:sz w:val="24"/>
        </w:rPr>
        <w:t>Vendor</w:t>
      </w:r>
      <w:r>
        <w:rPr>
          <w:spacing w:val="-1"/>
          <w:sz w:val="24"/>
        </w:rPr>
        <w:t xml:space="preserve"> </w:t>
      </w:r>
      <w:r>
        <w:rPr>
          <w:spacing w:val="-2"/>
          <w:sz w:val="24"/>
        </w:rPr>
        <w:t>Should</w:t>
      </w:r>
    </w:p>
    <w:p w14:paraId="45DE62CE" w14:textId="77777777" w:rsidR="004A7D8B" w:rsidRDefault="00000000">
      <w:pPr>
        <w:pStyle w:val="ListParagraph"/>
        <w:numPr>
          <w:ilvl w:val="0"/>
          <w:numId w:val="2"/>
        </w:numPr>
        <w:tabs>
          <w:tab w:val="left" w:pos="1811"/>
        </w:tabs>
        <w:spacing w:before="160"/>
        <w:ind w:left="1811" w:hanging="359"/>
        <w:rPr>
          <w:sz w:val="24"/>
        </w:rPr>
      </w:pPr>
      <w:r>
        <w:rPr>
          <w:sz w:val="24"/>
        </w:rPr>
        <w:t>Supply</w:t>
      </w:r>
      <w:r>
        <w:rPr>
          <w:spacing w:val="-2"/>
          <w:sz w:val="24"/>
        </w:rPr>
        <w:t xml:space="preserve"> </w:t>
      </w:r>
      <w:r>
        <w:rPr>
          <w:sz w:val="24"/>
        </w:rPr>
        <w:t>the</w:t>
      </w:r>
      <w:r>
        <w:rPr>
          <w:spacing w:val="-1"/>
          <w:sz w:val="24"/>
        </w:rPr>
        <w:t xml:space="preserve"> </w:t>
      </w:r>
      <w:r>
        <w:rPr>
          <w:sz w:val="24"/>
        </w:rPr>
        <w:t>items as</w:t>
      </w:r>
      <w:r>
        <w:rPr>
          <w:spacing w:val="-2"/>
          <w:sz w:val="24"/>
        </w:rPr>
        <w:t xml:space="preserve"> </w:t>
      </w:r>
      <w:r>
        <w:rPr>
          <w:sz w:val="24"/>
        </w:rPr>
        <w:t>per</w:t>
      </w:r>
      <w:r>
        <w:rPr>
          <w:spacing w:val="-1"/>
          <w:sz w:val="24"/>
        </w:rPr>
        <w:t xml:space="preserve"> </w:t>
      </w:r>
      <w:r>
        <w:rPr>
          <w:sz w:val="24"/>
        </w:rPr>
        <w:t>the</w:t>
      </w:r>
      <w:r>
        <w:rPr>
          <w:spacing w:val="-3"/>
          <w:sz w:val="24"/>
        </w:rPr>
        <w:t xml:space="preserve"> </w:t>
      </w:r>
      <w:r>
        <w:rPr>
          <w:sz w:val="24"/>
        </w:rPr>
        <w:t>specifications</w:t>
      </w:r>
      <w:r>
        <w:rPr>
          <w:spacing w:val="-2"/>
          <w:sz w:val="24"/>
        </w:rPr>
        <w:t xml:space="preserve"> </w:t>
      </w:r>
      <w:r>
        <w:rPr>
          <w:sz w:val="24"/>
        </w:rPr>
        <w:t>mentioned</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tender at Annexure-</w:t>
      </w:r>
      <w:r>
        <w:rPr>
          <w:spacing w:val="-5"/>
          <w:sz w:val="24"/>
        </w:rPr>
        <w:t>II.</w:t>
      </w:r>
    </w:p>
    <w:p w14:paraId="7F815A9D" w14:textId="77777777" w:rsidR="004A7D8B" w:rsidRDefault="00000000">
      <w:pPr>
        <w:pStyle w:val="ListParagraph"/>
        <w:numPr>
          <w:ilvl w:val="0"/>
          <w:numId w:val="2"/>
        </w:numPr>
        <w:tabs>
          <w:tab w:val="left" w:pos="1810"/>
          <w:tab w:val="left" w:pos="1812"/>
        </w:tabs>
        <w:spacing w:before="161" w:line="276" w:lineRule="auto"/>
        <w:ind w:right="591"/>
        <w:rPr>
          <w:sz w:val="24"/>
        </w:rPr>
      </w:pPr>
      <w:r>
        <w:rPr>
          <w:sz w:val="24"/>
        </w:rPr>
        <w:t>Install</w:t>
      </w:r>
      <w:r>
        <w:rPr>
          <w:spacing w:val="76"/>
          <w:sz w:val="24"/>
        </w:rPr>
        <w:t xml:space="preserve"> </w:t>
      </w:r>
      <w:r>
        <w:rPr>
          <w:sz w:val="24"/>
        </w:rPr>
        <w:t>the</w:t>
      </w:r>
      <w:r>
        <w:rPr>
          <w:spacing w:val="78"/>
          <w:sz w:val="24"/>
        </w:rPr>
        <w:t xml:space="preserve"> </w:t>
      </w:r>
      <w:r>
        <w:rPr>
          <w:sz w:val="24"/>
        </w:rPr>
        <w:t>items</w:t>
      </w:r>
      <w:r>
        <w:rPr>
          <w:spacing w:val="76"/>
          <w:sz w:val="24"/>
        </w:rPr>
        <w:t xml:space="preserve"> </w:t>
      </w:r>
      <w:r>
        <w:rPr>
          <w:sz w:val="24"/>
        </w:rPr>
        <w:t>at</w:t>
      </w:r>
      <w:r>
        <w:rPr>
          <w:spacing w:val="77"/>
          <w:sz w:val="24"/>
        </w:rPr>
        <w:t xml:space="preserve"> </w:t>
      </w:r>
      <w:r>
        <w:rPr>
          <w:sz w:val="24"/>
        </w:rPr>
        <w:t>Atria</w:t>
      </w:r>
      <w:r>
        <w:rPr>
          <w:spacing w:val="77"/>
          <w:sz w:val="24"/>
        </w:rPr>
        <w:t xml:space="preserve"> </w:t>
      </w:r>
      <w:r>
        <w:rPr>
          <w:sz w:val="24"/>
        </w:rPr>
        <w:t>Institute</w:t>
      </w:r>
      <w:r>
        <w:rPr>
          <w:spacing w:val="75"/>
          <w:sz w:val="24"/>
        </w:rPr>
        <w:t xml:space="preserve"> </w:t>
      </w:r>
      <w:r>
        <w:rPr>
          <w:sz w:val="24"/>
        </w:rPr>
        <w:t>of</w:t>
      </w:r>
      <w:r>
        <w:rPr>
          <w:spacing w:val="75"/>
          <w:sz w:val="24"/>
        </w:rPr>
        <w:t xml:space="preserve"> </w:t>
      </w:r>
      <w:r>
        <w:rPr>
          <w:sz w:val="24"/>
        </w:rPr>
        <w:t>Technology,</w:t>
      </w:r>
      <w:r>
        <w:rPr>
          <w:spacing w:val="78"/>
          <w:sz w:val="24"/>
        </w:rPr>
        <w:t xml:space="preserve"> </w:t>
      </w:r>
      <w:r>
        <w:rPr>
          <w:sz w:val="24"/>
        </w:rPr>
        <w:t>Bengaluru</w:t>
      </w:r>
      <w:r>
        <w:rPr>
          <w:spacing w:val="79"/>
          <w:sz w:val="24"/>
        </w:rPr>
        <w:t xml:space="preserve"> </w:t>
      </w:r>
      <w:r>
        <w:rPr>
          <w:sz w:val="24"/>
        </w:rPr>
        <w:t>as</w:t>
      </w:r>
      <w:r>
        <w:rPr>
          <w:spacing w:val="76"/>
          <w:sz w:val="24"/>
        </w:rPr>
        <w:t xml:space="preserve"> </w:t>
      </w:r>
      <w:r>
        <w:rPr>
          <w:sz w:val="24"/>
        </w:rPr>
        <w:t>per</w:t>
      </w:r>
      <w:r>
        <w:rPr>
          <w:spacing w:val="77"/>
          <w:sz w:val="24"/>
        </w:rPr>
        <w:t xml:space="preserve"> </w:t>
      </w:r>
      <w:r>
        <w:rPr>
          <w:sz w:val="24"/>
        </w:rPr>
        <w:t>the</w:t>
      </w:r>
      <w:r>
        <w:rPr>
          <w:spacing w:val="75"/>
          <w:sz w:val="24"/>
        </w:rPr>
        <w:t xml:space="preserve"> </w:t>
      </w:r>
      <w:r>
        <w:rPr>
          <w:sz w:val="24"/>
        </w:rPr>
        <w:t>list</w:t>
      </w:r>
      <w:r>
        <w:rPr>
          <w:spacing w:val="78"/>
          <w:sz w:val="24"/>
        </w:rPr>
        <w:t xml:space="preserve"> </w:t>
      </w:r>
      <w:r>
        <w:rPr>
          <w:sz w:val="24"/>
        </w:rPr>
        <w:t xml:space="preserve">in </w:t>
      </w:r>
      <w:r>
        <w:rPr>
          <w:spacing w:val="-2"/>
          <w:sz w:val="24"/>
        </w:rPr>
        <w:t>Annexure-VI.</w:t>
      </w:r>
    </w:p>
    <w:p w14:paraId="207E3AD0" w14:textId="77777777" w:rsidR="004A7D8B" w:rsidRDefault="00000000">
      <w:pPr>
        <w:pStyle w:val="ListParagraph"/>
        <w:numPr>
          <w:ilvl w:val="0"/>
          <w:numId w:val="2"/>
        </w:numPr>
        <w:tabs>
          <w:tab w:val="left" w:pos="1811"/>
        </w:tabs>
        <w:spacing w:before="122"/>
        <w:ind w:left="1811" w:hanging="359"/>
        <w:rPr>
          <w:sz w:val="24"/>
        </w:rPr>
      </w:pPr>
      <w:r>
        <w:rPr>
          <w:sz w:val="24"/>
        </w:rPr>
        <w:t>Maintain</w:t>
      </w:r>
      <w:r>
        <w:rPr>
          <w:spacing w:val="-1"/>
          <w:sz w:val="24"/>
        </w:rPr>
        <w:t xml:space="preserve"> </w:t>
      </w:r>
      <w:r>
        <w:rPr>
          <w:sz w:val="24"/>
        </w:rPr>
        <w:t>the</w:t>
      </w:r>
      <w:r>
        <w:rPr>
          <w:spacing w:val="-1"/>
          <w:sz w:val="24"/>
        </w:rPr>
        <w:t xml:space="preserve"> </w:t>
      </w:r>
      <w:r>
        <w:rPr>
          <w:sz w:val="24"/>
        </w:rPr>
        <w:t>items</w:t>
      </w:r>
      <w:r>
        <w:rPr>
          <w:spacing w:val="-1"/>
          <w:sz w:val="24"/>
        </w:rPr>
        <w:t xml:space="preserve"> </w:t>
      </w:r>
      <w:r>
        <w:rPr>
          <w:sz w:val="24"/>
        </w:rPr>
        <w:t>for</w:t>
      </w:r>
      <w:r>
        <w:rPr>
          <w:spacing w:val="-3"/>
          <w:sz w:val="24"/>
        </w:rPr>
        <w:t xml:space="preserve"> </w:t>
      </w:r>
      <w:r>
        <w:rPr>
          <w:sz w:val="24"/>
        </w:rPr>
        <w:t>three</w:t>
      </w:r>
      <w:r>
        <w:rPr>
          <w:spacing w:val="-2"/>
          <w:sz w:val="24"/>
        </w:rPr>
        <w:t xml:space="preserve"> </w:t>
      </w:r>
      <w:r>
        <w:rPr>
          <w:sz w:val="24"/>
        </w:rPr>
        <w:t>years</w:t>
      </w:r>
      <w:r>
        <w:rPr>
          <w:spacing w:val="-2"/>
          <w:sz w:val="24"/>
        </w:rPr>
        <w:t xml:space="preserve"> </w:t>
      </w:r>
      <w:r>
        <w:rPr>
          <w:sz w:val="24"/>
        </w:rPr>
        <w:t>on</w:t>
      </w:r>
      <w:r>
        <w:rPr>
          <w:spacing w:val="-1"/>
          <w:sz w:val="24"/>
        </w:rPr>
        <w:t xml:space="preserve"> </w:t>
      </w:r>
      <w:r>
        <w:rPr>
          <w:sz w:val="24"/>
        </w:rPr>
        <w:t>site</w:t>
      </w:r>
      <w:r>
        <w:rPr>
          <w:spacing w:val="-2"/>
          <w:sz w:val="24"/>
        </w:rPr>
        <w:t xml:space="preserve"> (comprehensive).</w:t>
      </w:r>
    </w:p>
    <w:p w14:paraId="25A3081E" w14:textId="77777777" w:rsidR="004A7D8B" w:rsidRDefault="00000000">
      <w:pPr>
        <w:pStyle w:val="ListParagraph"/>
        <w:numPr>
          <w:ilvl w:val="0"/>
          <w:numId w:val="2"/>
        </w:numPr>
        <w:tabs>
          <w:tab w:val="left" w:pos="1810"/>
        </w:tabs>
        <w:spacing w:before="161"/>
        <w:ind w:left="1810" w:hanging="358"/>
        <w:rPr>
          <w:sz w:val="24"/>
        </w:rPr>
      </w:pPr>
      <w:r>
        <w:rPr>
          <w:sz w:val="24"/>
        </w:rPr>
        <w:t>Integrate</w:t>
      </w:r>
      <w:r>
        <w:rPr>
          <w:spacing w:val="-3"/>
          <w:sz w:val="24"/>
        </w:rPr>
        <w:t xml:space="preserve"> </w:t>
      </w:r>
      <w:r>
        <w:rPr>
          <w:sz w:val="24"/>
        </w:rPr>
        <w:t>all</w:t>
      </w:r>
      <w:r>
        <w:rPr>
          <w:spacing w:val="-1"/>
          <w:sz w:val="24"/>
        </w:rPr>
        <w:t xml:space="preserve"> </w:t>
      </w:r>
      <w:r>
        <w:rPr>
          <w:sz w:val="24"/>
        </w:rPr>
        <w:t>the</w:t>
      </w:r>
      <w:r>
        <w:rPr>
          <w:spacing w:val="-1"/>
          <w:sz w:val="24"/>
        </w:rPr>
        <w:t xml:space="preserve"> </w:t>
      </w:r>
      <w:r>
        <w:rPr>
          <w:sz w:val="24"/>
        </w:rPr>
        <w:t>products</w:t>
      </w:r>
      <w:r>
        <w:rPr>
          <w:spacing w:val="1"/>
          <w:sz w:val="24"/>
        </w:rPr>
        <w:t xml:space="preserve"> </w:t>
      </w:r>
      <w:r>
        <w:rPr>
          <w:sz w:val="24"/>
        </w:rPr>
        <w:t>supplied</w:t>
      </w:r>
      <w:r>
        <w:rPr>
          <w:spacing w:val="-2"/>
          <w:sz w:val="24"/>
        </w:rPr>
        <w:t xml:space="preserve"> </w:t>
      </w:r>
      <w:r>
        <w:rPr>
          <w:sz w:val="24"/>
        </w:rPr>
        <w:t>and</w:t>
      </w:r>
      <w:r>
        <w:rPr>
          <w:spacing w:val="-1"/>
          <w:sz w:val="24"/>
        </w:rPr>
        <w:t xml:space="preserve"> </w:t>
      </w:r>
      <w:r>
        <w:rPr>
          <w:sz w:val="24"/>
        </w:rPr>
        <w:t>installed</w:t>
      </w:r>
      <w:r>
        <w:rPr>
          <w:spacing w:val="-1"/>
          <w:sz w:val="24"/>
        </w:rPr>
        <w:t xml:space="preserve"> </w:t>
      </w:r>
      <w:r>
        <w:rPr>
          <w:sz w:val="24"/>
        </w:rPr>
        <w:t>as</w:t>
      </w:r>
      <w:r>
        <w:rPr>
          <w:spacing w:val="-2"/>
          <w:sz w:val="24"/>
        </w:rPr>
        <w:t xml:space="preserve"> </w:t>
      </w:r>
      <w:r>
        <w:rPr>
          <w:sz w:val="24"/>
        </w:rPr>
        <w:t>may</w:t>
      </w:r>
      <w:r>
        <w:rPr>
          <w:spacing w:val="-2"/>
          <w:sz w:val="24"/>
        </w:rPr>
        <w:t xml:space="preserve"> </w:t>
      </w:r>
      <w:r>
        <w:rPr>
          <w:sz w:val="24"/>
        </w:rPr>
        <w:t>be</w:t>
      </w:r>
      <w:r>
        <w:rPr>
          <w:spacing w:val="-3"/>
          <w:sz w:val="24"/>
        </w:rPr>
        <w:t xml:space="preserve"> </w:t>
      </w:r>
      <w:r>
        <w:rPr>
          <w:sz w:val="24"/>
        </w:rPr>
        <w:t>stipulated</w:t>
      </w:r>
      <w:r>
        <w:rPr>
          <w:spacing w:val="-1"/>
          <w:sz w:val="24"/>
        </w:rPr>
        <w:t xml:space="preserve"> </w:t>
      </w:r>
      <w:r>
        <w:rPr>
          <w:sz w:val="24"/>
        </w:rPr>
        <w:t>by</w:t>
      </w:r>
      <w:r>
        <w:rPr>
          <w:spacing w:val="2"/>
          <w:sz w:val="24"/>
        </w:rPr>
        <w:t xml:space="preserve"> </w:t>
      </w:r>
      <w:r>
        <w:rPr>
          <w:sz w:val="24"/>
        </w:rPr>
        <w:t xml:space="preserve">the </w:t>
      </w:r>
      <w:r>
        <w:rPr>
          <w:spacing w:val="-2"/>
          <w:sz w:val="24"/>
        </w:rPr>
        <w:t>institute.</w:t>
      </w:r>
    </w:p>
    <w:p w14:paraId="7A7B3678" w14:textId="77777777" w:rsidR="004A7D8B" w:rsidRDefault="00000000">
      <w:pPr>
        <w:pStyle w:val="ListParagraph"/>
        <w:numPr>
          <w:ilvl w:val="0"/>
          <w:numId w:val="7"/>
        </w:numPr>
        <w:tabs>
          <w:tab w:val="left" w:pos="1092"/>
        </w:tabs>
        <w:spacing w:before="161" w:line="276" w:lineRule="auto"/>
        <w:ind w:right="588"/>
        <w:jc w:val="both"/>
        <w:rPr>
          <w:b/>
          <w:sz w:val="24"/>
        </w:rPr>
      </w:pPr>
      <w:r>
        <w:rPr>
          <w:b/>
          <w:sz w:val="24"/>
        </w:rPr>
        <w:t>Tender</w:t>
      </w:r>
      <w:r>
        <w:rPr>
          <w:b/>
          <w:spacing w:val="-2"/>
          <w:sz w:val="24"/>
        </w:rPr>
        <w:t xml:space="preserve"> </w:t>
      </w:r>
      <w:r>
        <w:rPr>
          <w:b/>
          <w:sz w:val="24"/>
        </w:rPr>
        <w:t xml:space="preserve">procedure: </w:t>
      </w:r>
      <w:r>
        <w:rPr>
          <w:sz w:val="24"/>
        </w:rPr>
        <w:t>The tender</w:t>
      </w:r>
      <w:r>
        <w:rPr>
          <w:spacing w:val="-2"/>
          <w:sz w:val="24"/>
        </w:rPr>
        <w:t xml:space="preserve"> </w:t>
      </w:r>
      <w:r>
        <w:rPr>
          <w:sz w:val="24"/>
        </w:rPr>
        <w:t>will</w:t>
      </w:r>
      <w:r>
        <w:rPr>
          <w:spacing w:val="-1"/>
          <w:sz w:val="24"/>
        </w:rPr>
        <w:t xml:space="preserve"> </w:t>
      </w:r>
      <w:r>
        <w:rPr>
          <w:sz w:val="24"/>
        </w:rPr>
        <w:t>be</w:t>
      </w:r>
      <w:r>
        <w:rPr>
          <w:spacing w:val="-1"/>
          <w:sz w:val="24"/>
        </w:rPr>
        <w:t xml:space="preserve"> </w:t>
      </w:r>
      <w:r>
        <w:rPr>
          <w:sz w:val="24"/>
        </w:rPr>
        <w:t>a</w:t>
      </w:r>
      <w:r>
        <w:rPr>
          <w:spacing w:val="-2"/>
          <w:sz w:val="24"/>
        </w:rPr>
        <w:t xml:space="preserve"> </w:t>
      </w:r>
      <w:r>
        <w:rPr>
          <w:sz w:val="24"/>
        </w:rPr>
        <w:t>two-part (two-cover)</w:t>
      </w:r>
      <w:r>
        <w:rPr>
          <w:spacing w:val="-2"/>
          <w:sz w:val="24"/>
        </w:rPr>
        <w:t xml:space="preserve"> </w:t>
      </w:r>
      <w:r>
        <w:rPr>
          <w:sz w:val="24"/>
        </w:rPr>
        <w:t>system.</w:t>
      </w:r>
      <w:r>
        <w:rPr>
          <w:spacing w:val="40"/>
          <w:sz w:val="24"/>
        </w:rPr>
        <w:t xml:space="preserve"> </w:t>
      </w:r>
      <w:r>
        <w:rPr>
          <w:sz w:val="24"/>
        </w:rPr>
        <w:t>First</w:t>
      </w:r>
      <w:r>
        <w:rPr>
          <w:spacing w:val="-1"/>
          <w:sz w:val="24"/>
        </w:rPr>
        <w:t xml:space="preserve"> </w:t>
      </w:r>
      <w:r>
        <w:rPr>
          <w:sz w:val="24"/>
        </w:rPr>
        <w:t>part</w:t>
      </w:r>
      <w:r>
        <w:rPr>
          <w:spacing w:val="-2"/>
          <w:sz w:val="24"/>
        </w:rPr>
        <w:t xml:space="preserve"> </w:t>
      </w:r>
      <w:r>
        <w:rPr>
          <w:sz w:val="24"/>
        </w:rPr>
        <w:t>will</w:t>
      </w:r>
      <w:r>
        <w:rPr>
          <w:spacing w:val="-1"/>
          <w:sz w:val="24"/>
        </w:rPr>
        <w:t xml:space="preserve"> </w:t>
      </w:r>
      <w:r>
        <w:rPr>
          <w:sz w:val="24"/>
        </w:rPr>
        <w:t>have</w:t>
      </w:r>
      <w:r>
        <w:rPr>
          <w:spacing w:val="-2"/>
          <w:sz w:val="24"/>
        </w:rPr>
        <w:t xml:space="preserve"> </w:t>
      </w:r>
      <w:r>
        <w:rPr>
          <w:sz w:val="24"/>
        </w:rPr>
        <w:t>the pre-qualification details as per Annexure-I along with the compliance to the items detailed in Annexure-II and second part shall contain the commercial details as per Annexure-V.</w:t>
      </w:r>
    </w:p>
    <w:p w14:paraId="63E5960C" w14:textId="77777777" w:rsidR="004A7D8B" w:rsidRDefault="00000000">
      <w:pPr>
        <w:pStyle w:val="ListParagraph"/>
        <w:numPr>
          <w:ilvl w:val="0"/>
          <w:numId w:val="7"/>
        </w:numPr>
        <w:tabs>
          <w:tab w:val="left" w:pos="1092"/>
        </w:tabs>
        <w:spacing w:before="121" w:line="276" w:lineRule="auto"/>
        <w:ind w:right="589" w:hanging="360"/>
        <w:jc w:val="both"/>
        <w:rPr>
          <w:b/>
          <w:sz w:val="24"/>
        </w:rPr>
      </w:pPr>
      <w:r>
        <w:rPr>
          <w:b/>
          <w:sz w:val="24"/>
        </w:rPr>
        <w:t>Technical</w:t>
      </w:r>
      <w:r>
        <w:rPr>
          <w:b/>
          <w:spacing w:val="-1"/>
          <w:sz w:val="24"/>
        </w:rPr>
        <w:t xml:space="preserve"> </w:t>
      </w:r>
      <w:r>
        <w:rPr>
          <w:b/>
          <w:sz w:val="24"/>
        </w:rPr>
        <w:t>Specifications</w:t>
      </w:r>
      <w:r>
        <w:rPr>
          <w:sz w:val="24"/>
        </w:rPr>
        <w:t>:</w:t>
      </w:r>
      <w:r>
        <w:rPr>
          <w:spacing w:val="-1"/>
          <w:sz w:val="24"/>
        </w:rPr>
        <w:t xml:space="preserve"> </w:t>
      </w:r>
      <w:r>
        <w:rPr>
          <w:sz w:val="24"/>
        </w:rPr>
        <w:t>The</w:t>
      </w:r>
      <w:r>
        <w:rPr>
          <w:spacing w:val="-2"/>
          <w:sz w:val="24"/>
        </w:rPr>
        <w:t xml:space="preserve"> </w:t>
      </w:r>
      <w:r>
        <w:rPr>
          <w:sz w:val="24"/>
        </w:rPr>
        <w:t>detailed technical specifications of</w:t>
      </w:r>
      <w:r>
        <w:rPr>
          <w:spacing w:val="-2"/>
          <w:sz w:val="24"/>
        </w:rPr>
        <w:t xml:space="preserve"> </w:t>
      </w:r>
      <w:r>
        <w:rPr>
          <w:sz w:val="24"/>
        </w:rPr>
        <w:t>the</w:t>
      </w:r>
      <w:r>
        <w:rPr>
          <w:spacing w:val="-2"/>
          <w:sz w:val="24"/>
        </w:rPr>
        <w:t xml:space="preserve"> </w:t>
      </w:r>
      <w:r>
        <w:rPr>
          <w:sz w:val="24"/>
        </w:rPr>
        <w:t>items</w:t>
      </w:r>
      <w:r>
        <w:rPr>
          <w:spacing w:val="-1"/>
          <w:sz w:val="24"/>
        </w:rPr>
        <w:t xml:space="preserve"> </w:t>
      </w:r>
      <w:r>
        <w:rPr>
          <w:sz w:val="24"/>
        </w:rPr>
        <w:t>to</w:t>
      </w:r>
      <w:r>
        <w:rPr>
          <w:spacing w:val="-1"/>
          <w:sz w:val="24"/>
        </w:rPr>
        <w:t xml:space="preserve"> </w:t>
      </w:r>
      <w:r>
        <w:rPr>
          <w:sz w:val="24"/>
        </w:rPr>
        <w:t>be</w:t>
      </w:r>
      <w:r>
        <w:rPr>
          <w:spacing w:val="-2"/>
          <w:sz w:val="24"/>
        </w:rPr>
        <w:t xml:space="preserve"> </w:t>
      </w:r>
      <w:r>
        <w:rPr>
          <w:sz w:val="24"/>
        </w:rPr>
        <w:t>supplied are as per Annexure-II.</w:t>
      </w:r>
    </w:p>
    <w:p w14:paraId="79BA3F52" w14:textId="77777777" w:rsidR="004A7D8B" w:rsidRDefault="00000000">
      <w:pPr>
        <w:pStyle w:val="ListParagraph"/>
        <w:numPr>
          <w:ilvl w:val="0"/>
          <w:numId w:val="7"/>
        </w:numPr>
        <w:tabs>
          <w:tab w:val="left" w:pos="1092"/>
        </w:tabs>
        <w:spacing w:before="119" w:line="276" w:lineRule="auto"/>
        <w:ind w:right="589"/>
        <w:jc w:val="both"/>
        <w:rPr>
          <w:b/>
          <w:sz w:val="24"/>
        </w:rPr>
      </w:pPr>
      <w:r>
        <w:rPr>
          <w:b/>
          <w:sz w:val="24"/>
        </w:rPr>
        <w:t xml:space="preserve">Location to which the said items have to be delivered: </w:t>
      </w:r>
      <w:r>
        <w:rPr>
          <w:sz w:val="24"/>
        </w:rPr>
        <w:t xml:space="preserve">The vendors must deliver the items to </w:t>
      </w:r>
      <w:r>
        <w:rPr>
          <w:sz w:val="26"/>
        </w:rPr>
        <w:t>Atria Institute of Technology, Anandnagar, Bengaluru-560 024</w:t>
      </w:r>
      <w:r>
        <w:rPr>
          <w:sz w:val="24"/>
        </w:rPr>
        <w:t>.</w:t>
      </w:r>
    </w:p>
    <w:p w14:paraId="791C1B61" w14:textId="77777777" w:rsidR="004A7D8B" w:rsidRDefault="004A7D8B">
      <w:pPr>
        <w:pStyle w:val="ListParagraph"/>
        <w:spacing w:line="276" w:lineRule="auto"/>
        <w:rPr>
          <w:b/>
          <w:sz w:val="24"/>
        </w:rPr>
        <w:sectPr w:rsidR="004A7D8B">
          <w:pgSz w:w="11910" w:h="16840"/>
          <w:pgMar w:top="1000" w:right="425" w:bottom="1500" w:left="708" w:header="0" w:footer="1318" w:gutter="0"/>
          <w:cols w:space="720"/>
        </w:sectPr>
      </w:pPr>
    </w:p>
    <w:p w14:paraId="46535C56" w14:textId="77777777" w:rsidR="004A7D8B" w:rsidRDefault="00000000">
      <w:pPr>
        <w:pStyle w:val="ListParagraph"/>
        <w:numPr>
          <w:ilvl w:val="0"/>
          <w:numId w:val="7"/>
        </w:numPr>
        <w:tabs>
          <w:tab w:val="left" w:pos="1092"/>
        </w:tabs>
        <w:spacing w:before="65" w:line="276" w:lineRule="auto"/>
        <w:ind w:right="587"/>
        <w:jc w:val="both"/>
        <w:rPr>
          <w:b/>
          <w:sz w:val="24"/>
        </w:rPr>
      </w:pPr>
      <w:r>
        <w:rPr>
          <w:b/>
          <w:sz w:val="24"/>
        </w:rPr>
        <w:lastRenderedPageBreak/>
        <w:t>Procurement Entity</w:t>
      </w:r>
      <w:r>
        <w:rPr>
          <w:sz w:val="24"/>
        </w:rPr>
        <w:t>: Atria Institute of Technology, Bengaluru is the procurement entity, and it will be responsible for Service Level Agreement (SLA) monitoring. Bill payment would be made by the institute.</w:t>
      </w:r>
    </w:p>
    <w:p w14:paraId="070A3214" w14:textId="77777777" w:rsidR="004A7D8B" w:rsidRDefault="00000000">
      <w:pPr>
        <w:pStyle w:val="ListParagraph"/>
        <w:numPr>
          <w:ilvl w:val="0"/>
          <w:numId w:val="7"/>
        </w:numPr>
        <w:tabs>
          <w:tab w:val="left" w:pos="1091"/>
        </w:tabs>
        <w:spacing w:before="121"/>
        <w:ind w:left="1091" w:hanging="405"/>
        <w:jc w:val="both"/>
        <w:rPr>
          <w:b/>
          <w:sz w:val="24"/>
        </w:rPr>
      </w:pPr>
      <w:r>
        <w:rPr>
          <w:b/>
          <w:sz w:val="24"/>
        </w:rPr>
        <w:t>Warranty</w:t>
      </w:r>
      <w:r>
        <w:rPr>
          <w:sz w:val="24"/>
        </w:rPr>
        <w:t>:</w:t>
      </w:r>
      <w:r>
        <w:rPr>
          <w:spacing w:val="-2"/>
          <w:sz w:val="24"/>
        </w:rPr>
        <w:t xml:space="preserve"> </w:t>
      </w:r>
      <w:r>
        <w:rPr>
          <w:sz w:val="24"/>
        </w:rPr>
        <w:t>The</w:t>
      </w:r>
      <w:r>
        <w:rPr>
          <w:spacing w:val="-3"/>
          <w:sz w:val="24"/>
        </w:rPr>
        <w:t xml:space="preserve"> </w:t>
      </w:r>
      <w:r>
        <w:rPr>
          <w:sz w:val="24"/>
        </w:rPr>
        <w:t>warranty</w:t>
      </w:r>
      <w:r>
        <w:rPr>
          <w:spacing w:val="-1"/>
          <w:sz w:val="24"/>
        </w:rPr>
        <w:t xml:space="preserve"> </w:t>
      </w:r>
      <w:r>
        <w:rPr>
          <w:sz w:val="24"/>
        </w:rPr>
        <w:t>requirement</w:t>
      </w:r>
      <w:r>
        <w:rPr>
          <w:spacing w:val="-2"/>
          <w:sz w:val="24"/>
        </w:rPr>
        <w:t xml:space="preserve"> </w:t>
      </w:r>
      <w:r>
        <w:rPr>
          <w:sz w:val="24"/>
        </w:rPr>
        <w:t>for</w:t>
      </w:r>
      <w:r>
        <w:rPr>
          <w:spacing w:val="-1"/>
          <w:sz w:val="24"/>
        </w:rPr>
        <w:t xml:space="preserve"> </w:t>
      </w:r>
      <w:r>
        <w:rPr>
          <w:sz w:val="24"/>
        </w:rPr>
        <w:t>this</w:t>
      </w:r>
      <w:r>
        <w:rPr>
          <w:spacing w:val="-3"/>
          <w:sz w:val="24"/>
        </w:rPr>
        <w:t xml:space="preserve"> </w:t>
      </w:r>
      <w:r>
        <w:rPr>
          <w:sz w:val="24"/>
        </w:rPr>
        <w:t>tender</w:t>
      </w:r>
      <w:r>
        <w:rPr>
          <w:spacing w:val="-2"/>
          <w:sz w:val="24"/>
        </w:rPr>
        <w:t xml:space="preserve"> </w:t>
      </w:r>
      <w:r>
        <w:rPr>
          <w:sz w:val="24"/>
        </w:rPr>
        <w:t>is</w:t>
      </w:r>
      <w:r>
        <w:rPr>
          <w:spacing w:val="-2"/>
          <w:sz w:val="24"/>
        </w:rPr>
        <w:t xml:space="preserve"> </w:t>
      </w:r>
      <w:r>
        <w:rPr>
          <w:sz w:val="24"/>
        </w:rPr>
        <w:t>three</w:t>
      </w:r>
      <w:r>
        <w:rPr>
          <w:spacing w:val="-3"/>
          <w:sz w:val="24"/>
        </w:rPr>
        <w:t xml:space="preserve"> </w:t>
      </w:r>
      <w:r>
        <w:rPr>
          <w:sz w:val="24"/>
        </w:rPr>
        <w:t>years comprehensive</w:t>
      </w:r>
      <w:r>
        <w:rPr>
          <w:spacing w:val="-2"/>
          <w:sz w:val="24"/>
        </w:rPr>
        <w:t xml:space="preserve"> </w:t>
      </w:r>
      <w:r>
        <w:rPr>
          <w:sz w:val="24"/>
        </w:rPr>
        <w:t>on</w:t>
      </w:r>
      <w:r>
        <w:rPr>
          <w:spacing w:val="-1"/>
          <w:sz w:val="24"/>
        </w:rPr>
        <w:t xml:space="preserve"> </w:t>
      </w:r>
      <w:r>
        <w:rPr>
          <w:spacing w:val="-2"/>
          <w:sz w:val="24"/>
        </w:rPr>
        <w:t>site.</w:t>
      </w:r>
    </w:p>
    <w:p w14:paraId="2D2FCCC8" w14:textId="77777777" w:rsidR="004A7D8B" w:rsidRDefault="00000000">
      <w:pPr>
        <w:pStyle w:val="ListParagraph"/>
        <w:numPr>
          <w:ilvl w:val="0"/>
          <w:numId w:val="7"/>
        </w:numPr>
        <w:tabs>
          <w:tab w:val="left" w:pos="1183"/>
          <w:tab w:val="left" w:pos="1242"/>
        </w:tabs>
        <w:spacing w:before="161" w:line="276" w:lineRule="auto"/>
        <w:ind w:left="1183" w:right="588" w:hanging="452"/>
        <w:jc w:val="both"/>
        <w:rPr>
          <w:b/>
          <w:sz w:val="24"/>
        </w:rPr>
      </w:pPr>
      <w:r>
        <w:rPr>
          <w:b/>
          <w:sz w:val="24"/>
        </w:rPr>
        <w:t>Price</w:t>
      </w:r>
      <w:r>
        <w:rPr>
          <w:sz w:val="24"/>
        </w:rPr>
        <w:t>:</w:t>
      </w:r>
      <w:r>
        <w:rPr>
          <w:spacing w:val="40"/>
          <w:sz w:val="24"/>
        </w:rPr>
        <w:t xml:space="preserve"> </w:t>
      </w:r>
      <w:r>
        <w:rPr>
          <w:sz w:val="24"/>
        </w:rPr>
        <w:t>The price of the items should be CIF Bangalore basis and for the Atria Institute of Technology, Bangaluru to be calculated and mentioned. Custom clearance should be supported by the vendor. Any related document to be provided by the institute for clearance will be provided by Atria Institute of Technology, Bengaluru</w:t>
      </w:r>
    </w:p>
    <w:p w14:paraId="1DCFF23E" w14:textId="77777777" w:rsidR="004A7D8B" w:rsidRDefault="00000000">
      <w:pPr>
        <w:pStyle w:val="ListParagraph"/>
        <w:numPr>
          <w:ilvl w:val="0"/>
          <w:numId w:val="7"/>
        </w:numPr>
        <w:tabs>
          <w:tab w:val="left" w:pos="1183"/>
        </w:tabs>
        <w:spacing w:before="120" w:line="276" w:lineRule="auto"/>
        <w:ind w:left="1183" w:right="594" w:hanging="452"/>
        <w:jc w:val="both"/>
        <w:rPr>
          <w:b/>
          <w:sz w:val="24"/>
        </w:rPr>
      </w:pPr>
      <w:r>
        <w:rPr>
          <w:b/>
          <w:sz w:val="24"/>
        </w:rPr>
        <w:t>Service Level Agreement (SLA)</w:t>
      </w:r>
      <w:r>
        <w:rPr>
          <w:sz w:val="24"/>
        </w:rPr>
        <w:t>: During the warranty period Service Level Agreement will be applicable as specified below:</w:t>
      </w:r>
    </w:p>
    <w:p w14:paraId="4D8D0957" w14:textId="77777777" w:rsidR="004A7D8B" w:rsidRDefault="004A7D8B">
      <w:pPr>
        <w:pStyle w:val="BodyText"/>
        <w:spacing w:before="5" w:after="1"/>
        <w:rPr>
          <w:sz w:val="10"/>
        </w:rPr>
      </w:pPr>
    </w:p>
    <w:tbl>
      <w:tblPr>
        <w:tblW w:w="0" w:type="auto"/>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5"/>
        <w:gridCol w:w="4580"/>
        <w:gridCol w:w="3877"/>
      </w:tblGrid>
      <w:tr w:rsidR="004A7D8B" w14:paraId="2CF10A5F" w14:textId="77777777">
        <w:trPr>
          <w:trHeight w:val="585"/>
        </w:trPr>
        <w:tc>
          <w:tcPr>
            <w:tcW w:w="545" w:type="dxa"/>
          </w:tcPr>
          <w:p w14:paraId="36AC401F" w14:textId="77777777" w:rsidR="004A7D8B" w:rsidRDefault="00000000">
            <w:pPr>
              <w:pStyle w:val="TableParagraph"/>
              <w:spacing w:before="39" w:line="252" w:lineRule="exact"/>
              <w:ind w:left="203"/>
              <w:rPr>
                <w:b/>
              </w:rPr>
            </w:pPr>
            <w:r>
              <w:rPr>
                <w:b/>
                <w:spacing w:val="-5"/>
              </w:rPr>
              <w:t>Sl.</w:t>
            </w:r>
          </w:p>
          <w:p w14:paraId="0924C639" w14:textId="77777777" w:rsidR="004A7D8B" w:rsidRDefault="00000000">
            <w:pPr>
              <w:pStyle w:val="TableParagraph"/>
              <w:spacing w:line="252" w:lineRule="exact"/>
              <w:ind w:left="160"/>
              <w:rPr>
                <w:b/>
              </w:rPr>
            </w:pPr>
            <w:r>
              <w:rPr>
                <w:b/>
                <w:spacing w:val="-5"/>
              </w:rPr>
              <w:t>No.</w:t>
            </w:r>
          </w:p>
        </w:tc>
        <w:tc>
          <w:tcPr>
            <w:tcW w:w="4580" w:type="dxa"/>
          </w:tcPr>
          <w:p w14:paraId="62D52DD4" w14:textId="77777777" w:rsidR="004A7D8B" w:rsidRDefault="00000000">
            <w:pPr>
              <w:pStyle w:val="TableParagraph"/>
              <w:spacing w:before="166"/>
              <w:ind w:left="13"/>
              <w:jc w:val="center"/>
              <w:rPr>
                <w:b/>
              </w:rPr>
            </w:pPr>
            <w:r>
              <w:rPr>
                <w:b/>
                <w:spacing w:val="-2"/>
              </w:rPr>
              <w:t>Services</w:t>
            </w:r>
          </w:p>
        </w:tc>
        <w:tc>
          <w:tcPr>
            <w:tcW w:w="3877" w:type="dxa"/>
          </w:tcPr>
          <w:p w14:paraId="274C15E7" w14:textId="77777777" w:rsidR="004A7D8B" w:rsidRDefault="00000000">
            <w:pPr>
              <w:pStyle w:val="TableParagraph"/>
              <w:spacing w:before="166"/>
              <w:ind w:left="796"/>
              <w:rPr>
                <w:b/>
              </w:rPr>
            </w:pPr>
            <w:r>
              <w:rPr>
                <w:b/>
              </w:rPr>
              <w:t>Time</w:t>
            </w:r>
            <w:r>
              <w:rPr>
                <w:b/>
                <w:spacing w:val="-5"/>
              </w:rPr>
              <w:t xml:space="preserve"> </w:t>
            </w:r>
            <w:r>
              <w:rPr>
                <w:b/>
              </w:rPr>
              <w:t>limit</w:t>
            </w:r>
            <w:r>
              <w:rPr>
                <w:b/>
                <w:spacing w:val="-2"/>
              </w:rPr>
              <w:t xml:space="preserve"> </w:t>
            </w:r>
            <w:r>
              <w:rPr>
                <w:b/>
              </w:rPr>
              <w:t>and</w:t>
            </w:r>
            <w:r>
              <w:rPr>
                <w:b/>
                <w:spacing w:val="-3"/>
              </w:rPr>
              <w:t xml:space="preserve"> </w:t>
            </w:r>
            <w:r>
              <w:rPr>
                <w:b/>
                <w:spacing w:val="-2"/>
              </w:rPr>
              <w:t>penalties</w:t>
            </w:r>
          </w:p>
        </w:tc>
      </w:tr>
      <w:tr w:rsidR="004A7D8B" w14:paraId="02BE0C3D" w14:textId="77777777">
        <w:trPr>
          <w:trHeight w:val="563"/>
        </w:trPr>
        <w:tc>
          <w:tcPr>
            <w:tcW w:w="545" w:type="dxa"/>
          </w:tcPr>
          <w:p w14:paraId="3627B4FB" w14:textId="77777777" w:rsidR="004A7D8B" w:rsidRDefault="00000000">
            <w:pPr>
              <w:pStyle w:val="TableParagraph"/>
              <w:spacing w:line="251" w:lineRule="exact"/>
              <w:ind w:left="105"/>
            </w:pPr>
            <w:r>
              <w:rPr>
                <w:spacing w:val="-10"/>
              </w:rPr>
              <w:t>1</w:t>
            </w:r>
          </w:p>
        </w:tc>
        <w:tc>
          <w:tcPr>
            <w:tcW w:w="4580" w:type="dxa"/>
          </w:tcPr>
          <w:p w14:paraId="2C56CC30" w14:textId="77777777" w:rsidR="004A7D8B" w:rsidRDefault="00000000">
            <w:pPr>
              <w:pStyle w:val="TableParagraph"/>
              <w:ind w:left="107"/>
            </w:pPr>
            <w:r>
              <w:t>Service</w:t>
            </w:r>
            <w:r>
              <w:rPr>
                <w:spacing w:val="-7"/>
              </w:rPr>
              <w:t xml:space="preserve"> </w:t>
            </w:r>
            <w:r>
              <w:t>support</w:t>
            </w:r>
            <w:r>
              <w:rPr>
                <w:spacing w:val="-7"/>
              </w:rPr>
              <w:t xml:space="preserve"> </w:t>
            </w:r>
            <w:r>
              <w:t>should</w:t>
            </w:r>
            <w:r>
              <w:rPr>
                <w:spacing w:val="-5"/>
              </w:rPr>
              <w:t xml:space="preserve"> </w:t>
            </w:r>
            <w:r>
              <w:t>be</w:t>
            </w:r>
            <w:r>
              <w:rPr>
                <w:spacing w:val="-7"/>
              </w:rPr>
              <w:t xml:space="preserve"> </w:t>
            </w:r>
            <w:r>
              <w:t>available</w:t>
            </w:r>
            <w:r>
              <w:rPr>
                <w:spacing w:val="-5"/>
              </w:rPr>
              <w:t xml:space="preserve"> </w:t>
            </w:r>
            <w:r>
              <w:t>on</w:t>
            </w:r>
            <w:r>
              <w:rPr>
                <w:spacing w:val="-7"/>
              </w:rPr>
              <w:t xml:space="preserve"> </w:t>
            </w:r>
            <w:r>
              <w:t>all</w:t>
            </w:r>
            <w:r>
              <w:rPr>
                <w:spacing w:val="-4"/>
              </w:rPr>
              <w:t xml:space="preserve"> </w:t>
            </w:r>
            <w:r>
              <w:t>the working days of the Government</w:t>
            </w:r>
          </w:p>
        </w:tc>
        <w:tc>
          <w:tcPr>
            <w:tcW w:w="3877" w:type="dxa"/>
          </w:tcPr>
          <w:p w14:paraId="18E42076" w14:textId="77777777" w:rsidR="004A7D8B" w:rsidRDefault="00000000">
            <w:pPr>
              <w:pStyle w:val="TableParagraph"/>
              <w:spacing w:line="251" w:lineRule="exact"/>
              <w:ind w:left="107"/>
            </w:pPr>
            <w:r>
              <w:t>Sundays</w:t>
            </w:r>
            <w:r>
              <w:rPr>
                <w:spacing w:val="-7"/>
              </w:rPr>
              <w:t xml:space="preserve"> </w:t>
            </w:r>
            <w:r>
              <w:t>and</w:t>
            </w:r>
            <w:r>
              <w:rPr>
                <w:spacing w:val="-5"/>
              </w:rPr>
              <w:t xml:space="preserve"> </w:t>
            </w:r>
            <w:r>
              <w:t>General</w:t>
            </w:r>
            <w:r>
              <w:rPr>
                <w:spacing w:val="-4"/>
              </w:rPr>
              <w:t xml:space="preserve"> </w:t>
            </w:r>
            <w:r>
              <w:t>Holidays</w:t>
            </w:r>
            <w:r>
              <w:rPr>
                <w:spacing w:val="-5"/>
              </w:rPr>
              <w:t xml:space="preserve"> </w:t>
            </w:r>
            <w:r>
              <w:rPr>
                <w:spacing w:val="-2"/>
              </w:rPr>
              <w:t>exempted</w:t>
            </w:r>
          </w:p>
        </w:tc>
      </w:tr>
      <w:tr w:rsidR="004A7D8B" w14:paraId="75C7258B" w14:textId="77777777">
        <w:trPr>
          <w:trHeight w:val="506"/>
        </w:trPr>
        <w:tc>
          <w:tcPr>
            <w:tcW w:w="545" w:type="dxa"/>
          </w:tcPr>
          <w:p w14:paraId="4FE82A92" w14:textId="77777777" w:rsidR="004A7D8B" w:rsidRDefault="00000000">
            <w:pPr>
              <w:pStyle w:val="TableParagraph"/>
              <w:spacing w:line="251" w:lineRule="exact"/>
              <w:ind w:left="105"/>
            </w:pPr>
            <w:r>
              <w:rPr>
                <w:spacing w:val="-10"/>
              </w:rPr>
              <w:t>2</w:t>
            </w:r>
          </w:p>
        </w:tc>
        <w:tc>
          <w:tcPr>
            <w:tcW w:w="4580" w:type="dxa"/>
          </w:tcPr>
          <w:p w14:paraId="18B5F58A" w14:textId="77777777" w:rsidR="004A7D8B" w:rsidRDefault="00000000">
            <w:pPr>
              <w:pStyle w:val="TableParagraph"/>
              <w:spacing w:line="251" w:lineRule="exact"/>
              <w:ind w:left="107"/>
            </w:pPr>
            <w:r>
              <w:t>Time</w:t>
            </w:r>
            <w:r>
              <w:rPr>
                <w:spacing w:val="-5"/>
              </w:rPr>
              <w:t xml:space="preserve"> </w:t>
            </w:r>
            <w:r>
              <w:t>limit</w:t>
            </w:r>
            <w:r>
              <w:rPr>
                <w:spacing w:val="-6"/>
              </w:rPr>
              <w:t xml:space="preserve"> </w:t>
            </w:r>
            <w:r>
              <w:t>for</w:t>
            </w:r>
            <w:r>
              <w:rPr>
                <w:spacing w:val="-4"/>
              </w:rPr>
              <w:t xml:space="preserve"> </w:t>
            </w:r>
            <w:r>
              <w:t>servicing/replacing</w:t>
            </w:r>
            <w:r>
              <w:rPr>
                <w:spacing w:val="-7"/>
              </w:rPr>
              <w:t xml:space="preserve"> </w:t>
            </w:r>
            <w:r>
              <w:t>the</w:t>
            </w:r>
            <w:r>
              <w:rPr>
                <w:spacing w:val="-4"/>
              </w:rPr>
              <w:t xml:space="preserve"> </w:t>
            </w:r>
            <w:r>
              <w:rPr>
                <w:spacing w:val="-2"/>
              </w:rPr>
              <w:t>systems</w:t>
            </w:r>
          </w:p>
        </w:tc>
        <w:tc>
          <w:tcPr>
            <w:tcW w:w="3877" w:type="dxa"/>
          </w:tcPr>
          <w:p w14:paraId="17997917" w14:textId="77777777" w:rsidR="004A7D8B" w:rsidRDefault="00000000">
            <w:pPr>
              <w:pStyle w:val="TableParagraph"/>
              <w:numPr>
                <w:ilvl w:val="0"/>
                <w:numId w:val="6"/>
              </w:numPr>
              <w:tabs>
                <w:tab w:val="left" w:pos="686"/>
              </w:tabs>
              <w:spacing w:line="269" w:lineRule="exact"/>
            </w:pPr>
            <w:r>
              <w:t>Within</w:t>
            </w:r>
            <w:r>
              <w:rPr>
                <w:spacing w:val="-5"/>
              </w:rPr>
              <w:t xml:space="preserve"> </w:t>
            </w:r>
            <w:r>
              <w:t>six</w:t>
            </w:r>
            <w:r>
              <w:rPr>
                <w:spacing w:val="-3"/>
              </w:rPr>
              <w:t xml:space="preserve"> </w:t>
            </w:r>
            <w:r>
              <w:t>working</w:t>
            </w:r>
            <w:r>
              <w:rPr>
                <w:spacing w:val="-2"/>
              </w:rPr>
              <w:t xml:space="preserve"> days.</w:t>
            </w:r>
          </w:p>
        </w:tc>
      </w:tr>
      <w:tr w:rsidR="004A7D8B" w14:paraId="2139D6B4" w14:textId="77777777">
        <w:trPr>
          <w:trHeight w:val="582"/>
        </w:trPr>
        <w:tc>
          <w:tcPr>
            <w:tcW w:w="545" w:type="dxa"/>
          </w:tcPr>
          <w:p w14:paraId="73F83C8E" w14:textId="77777777" w:rsidR="004A7D8B" w:rsidRDefault="00000000">
            <w:pPr>
              <w:pStyle w:val="TableParagraph"/>
              <w:spacing w:line="251" w:lineRule="exact"/>
              <w:ind w:left="105"/>
            </w:pPr>
            <w:r>
              <w:rPr>
                <w:spacing w:val="-10"/>
              </w:rPr>
              <w:t>3</w:t>
            </w:r>
          </w:p>
        </w:tc>
        <w:tc>
          <w:tcPr>
            <w:tcW w:w="8457" w:type="dxa"/>
            <w:gridSpan w:val="2"/>
          </w:tcPr>
          <w:p w14:paraId="1538058E" w14:textId="77777777" w:rsidR="004A7D8B" w:rsidRDefault="00000000">
            <w:pPr>
              <w:pStyle w:val="TableParagraph"/>
              <w:ind w:left="107" w:right="340"/>
            </w:pPr>
            <w:r>
              <w:t>The</w:t>
            </w:r>
            <w:r>
              <w:rPr>
                <w:spacing w:val="-2"/>
              </w:rPr>
              <w:t xml:space="preserve"> </w:t>
            </w:r>
            <w:r>
              <w:t>time</w:t>
            </w:r>
            <w:r>
              <w:rPr>
                <w:spacing w:val="-2"/>
              </w:rPr>
              <w:t xml:space="preserve"> </w:t>
            </w:r>
            <w:r>
              <w:t>taken</w:t>
            </w:r>
            <w:r>
              <w:rPr>
                <w:spacing w:val="-5"/>
              </w:rPr>
              <w:t xml:space="preserve"> </w:t>
            </w:r>
            <w:r>
              <w:t>for</w:t>
            </w:r>
            <w:r>
              <w:rPr>
                <w:spacing w:val="-4"/>
              </w:rPr>
              <w:t xml:space="preserve"> </w:t>
            </w:r>
            <w:r>
              <w:t>servicing/</w:t>
            </w:r>
            <w:r>
              <w:rPr>
                <w:spacing w:val="-1"/>
              </w:rPr>
              <w:t xml:space="preserve"> </w:t>
            </w:r>
            <w:r>
              <w:t>replacement</w:t>
            </w:r>
            <w:r>
              <w:rPr>
                <w:spacing w:val="-1"/>
              </w:rPr>
              <w:t xml:space="preserve"> </w:t>
            </w:r>
            <w:r>
              <w:t>will</w:t>
            </w:r>
            <w:r>
              <w:rPr>
                <w:spacing w:val="-4"/>
              </w:rPr>
              <w:t xml:space="preserve"> </w:t>
            </w:r>
            <w:r>
              <w:t>be</w:t>
            </w:r>
            <w:r>
              <w:rPr>
                <w:spacing w:val="-2"/>
              </w:rPr>
              <w:t xml:space="preserve"> </w:t>
            </w:r>
            <w:r>
              <w:t>calculated</w:t>
            </w:r>
            <w:r>
              <w:rPr>
                <w:spacing w:val="-4"/>
              </w:rPr>
              <w:t xml:space="preserve"> </w:t>
            </w:r>
            <w:r>
              <w:t>from</w:t>
            </w:r>
            <w:r>
              <w:rPr>
                <w:spacing w:val="-4"/>
              </w:rPr>
              <w:t xml:space="preserve"> </w:t>
            </w:r>
            <w:r>
              <w:t>the</w:t>
            </w:r>
            <w:r>
              <w:rPr>
                <w:spacing w:val="-4"/>
              </w:rPr>
              <w:t xml:space="preserve"> </w:t>
            </w:r>
            <w:r>
              <w:t>time</w:t>
            </w:r>
            <w:r>
              <w:rPr>
                <w:spacing w:val="-4"/>
              </w:rPr>
              <w:t xml:space="preserve"> </w:t>
            </w:r>
            <w:r>
              <w:t>call</w:t>
            </w:r>
            <w:r>
              <w:rPr>
                <w:spacing w:val="-1"/>
              </w:rPr>
              <w:t xml:space="preserve"> </w:t>
            </w:r>
            <w:r>
              <w:t>is</w:t>
            </w:r>
            <w:r>
              <w:rPr>
                <w:spacing w:val="-4"/>
              </w:rPr>
              <w:t xml:space="preserve"> </w:t>
            </w:r>
            <w:r>
              <w:t>logged</w:t>
            </w:r>
            <w:r>
              <w:rPr>
                <w:spacing w:val="-4"/>
              </w:rPr>
              <w:t xml:space="preserve"> </w:t>
            </w:r>
            <w:r>
              <w:t>to the time the issue is resolved.</w:t>
            </w:r>
            <w:r>
              <w:rPr>
                <w:spacing w:val="40"/>
              </w:rPr>
              <w:t xml:space="preserve"> </w:t>
            </w:r>
            <w:r>
              <w:t>Government holidays will be excluded.</w:t>
            </w:r>
          </w:p>
        </w:tc>
      </w:tr>
      <w:tr w:rsidR="004A7D8B" w14:paraId="6A178BBD" w14:textId="77777777">
        <w:trPr>
          <w:trHeight w:val="1564"/>
        </w:trPr>
        <w:tc>
          <w:tcPr>
            <w:tcW w:w="545" w:type="dxa"/>
          </w:tcPr>
          <w:p w14:paraId="42EE811F" w14:textId="77777777" w:rsidR="004A7D8B" w:rsidRDefault="00000000">
            <w:pPr>
              <w:pStyle w:val="TableParagraph"/>
              <w:spacing w:line="251" w:lineRule="exact"/>
              <w:ind w:left="105"/>
            </w:pPr>
            <w:r>
              <w:rPr>
                <w:spacing w:val="-10"/>
              </w:rPr>
              <w:t>4</w:t>
            </w:r>
          </w:p>
        </w:tc>
        <w:tc>
          <w:tcPr>
            <w:tcW w:w="4580" w:type="dxa"/>
          </w:tcPr>
          <w:p w14:paraId="52DC51E9" w14:textId="77777777" w:rsidR="004A7D8B" w:rsidRDefault="00000000">
            <w:pPr>
              <w:pStyle w:val="TableParagraph"/>
              <w:spacing w:line="251" w:lineRule="exact"/>
              <w:ind w:left="107"/>
            </w:pPr>
            <w:r>
              <w:t>Penalty</w:t>
            </w:r>
            <w:r>
              <w:rPr>
                <w:spacing w:val="-3"/>
              </w:rPr>
              <w:t xml:space="preserve"> </w:t>
            </w:r>
            <w:r>
              <w:t>clause</w:t>
            </w:r>
            <w:r>
              <w:rPr>
                <w:spacing w:val="-5"/>
              </w:rPr>
              <w:t xml:space="preserve"> </w:t>
            </w:r>
            <w:r>
              <w:t>for</w:t>
            </w:r>
            <w:r>
              <w:rPr>
                <w:spacing w:val="-2"/>
              </w:rPr>
              <w:t xml:space="preserve"> </w:t>
            </w:r>
            <w:r>
              <w:t>delay</w:t>
            </w:r>
            <w:r>
              <w:rPr>
                <w:spacing w:val="-3"/>
              </w:rPr>
              <w:t xml:space="preserve"> </w:t>
            </w:r>
            <w:r>
              <w:t>in</w:t>
            </w:r>
            <w:r>
              <w:rPr>
                <w:spacing w:val="-5"/>
              </w:rPr>
              <w:t xml:space="preserve"> </w:t>
            </w:r>
            <w:r>
              <w:rPr>
                <w:spacing w:val="-2"/>
              </w:rPr>
              <w:t>Service</w:t>
            </w:r>
          </w:p>
        </w:tc>
        <w:tc>
          <w:tcPr>
            <w:tcW w:w="3877" w:type="dxa"/>
          </w:tcPr>
          <w:p w14:paraId="693F34B4" w14:textId="77777777" w:rsidR="004A7D8B" w:rsidRDefault="00000000">
            <w:pPr>
              <w:pStyle w:val="TableParagraph"/>
              <w:numPr>
                <w:ilvl w:val="0"/>
                <w:numId w:val="5"/>
              </w:numPr>
              <w:tabs>
                <w:tab w:val="left" w:pos="539"/>
              </w:tabs>
              <w:ind w:right="1397"/>
            </w:pPr>
            <w:r>
              <w:t>Up</w:t>
            </w:r>
            <w:r>
              <w:rPr>
                <w:spacing w:val="-9"/>
              </w:rPr>
              <w:t xml:space="preserve"> </w:t>
            </w:r>
            <w:r>
              <w:t>to</w:t>
            </w:r>
            <w:r>
              <w:rPr>
                <w:spacing w:val="-9"/>
              </w:rPr>
              <w:t xml:space="preserve"> </w:t>
            </w:r>
            <w:r>
              <w:t>seven</w:t>
            </w:r>
            <w:r>
              <w:rPr>
                <w:spacing w:val="-9"/>
              </w:rPr>
              <w:t xml:space="preserve"> </w:t>
            </w:r>
            <w:r>
              <w:t>days-</w:t>
            </w:r>
            <w:r>
              <w:rPr>
                <w:spacing w:val="-10"/>
              </w:rPr>
              <w:t xml:space="preserve"> </w:t>
            </w:r>
            <w:r>
              <w:t xml:space="preserve">Rs. </w:t>
            </w:r>
            <w:r>
              <w:rPr>
                <w:spacing w:val="-2"/>
              </w:rPr>
              <w:t>300/day/ticket</w:t>
            </w:r>
          </w:p>
          <w:p w14:paraId="38D5CE29" w14:textId="77777777" w:rsidR="004A7D8B" w:rsidRDefault="00000000">
            <w:pPr>
              <w:pStyle w:val="TableParagraph"/>
              <w:numPr>
                <w:ilvl w:val="0"/>
                <w:numId w:val="5"/>
              </w:numPr>
              <w:tabs>
                <w:tab w:val="left" w:pos="539"/>
              </w:tabs>
              <w:ind w:right="437"/>
            </w:pPr>
            <w:r>
              <w:t>Next</w:t>
            </w:r>
            <w:r>
              <w:rPr>
                <w:spacing w:val="-7"/>
              </w:rPr>
              <w:t xml:space="preserve"> </w:t>
            </w:r>
            <w:r>
              <w:t>seven</w:t>
            </w:r>
            <w:r>
              <w:rPr>
                <w:spacing w:val="-8"/>
              </w:rPr>
              <w:t xml:space="preserve"> </w:t>
            </w:r>
            <w:r>
              <w:t>days</w:t>
            </w:r>
            <w:r>
              <w:rPr>
                <w:spacing w:val="-9"/>
              </w:rPr>
              <w:t xml:space="preserve"> </w:t>
            </w:r>
            <w:r>
              <w:t>(i.e.</w:t>
            </w:r>
            <w:r>
              <w:rPr>
                <w:spacing w:val="-8"/>
              </w:rPr>
              <w:t xml:space="preserve"> </w:t>
            </w:r>
            <w:r>
              <w:t>8</w:t>
            </w:r>
            <w:r>
              <w:rPr>
                <w:vertAlign w:val="superscript"/>
              </w:rPr>
              <w:t>th</w:t>
            </w:r>
            <w:r>
              <w:rPr>
                <w:spacing w:val="-8"/>
              </w:rPr>
              <w:t xml:space="preserve"> </w:t>
            </w:r>
            <w:r>
              <w:t>day-14</w:t>
            </w:r>
            <w:r>
              <w:rPr>
                <w:vertAlign w:val="superscript"/>
              </w:rPr>
              <w:t>th</w:t>
            </w:r>
            <w:r>
              <w:t xml:space="preserve"> day)- Rs. 500/day/ticket</w:t>
            </w:r>
          </w:p>
          <w:p w14:paraId="7D52BC87" w14:textId="77777777" w:rsidR="004A7D8B" w:rsidRDefault="00000000">
            <w:pPr>
              <w:pStyle w:val="TableParagraph"/>
              <w:numPr>
                <w:ilvl w:val="0"/>
                <w:numId w:val="5"/>
              </w:numPr>
              <w:tabs>
                <w:tab w:val="left" w:pos="539"/>
              </w:tabs>
              <w:spacing w:line="252" w:lineRule="exact"/>
              <w:ind w:right="130"/>
            </w:pPr>
            <w:r>
              <w:t>Next</w:t>
            </w:r>
            <w:r>
              <w:rPr>
                <w:spacing w:val="-4"/>
              </w:rPr>
              <w:t xml:space="preserve"> </w:t>
            </w:r>
            <w:r>
              <w:t>seven</w:t>
            </w:r>
            <w:r>
              <w:rPr>
                <w:spacing w:val="-5"/>
              </w:rPr>
              <w:t xml:space="preserve"> </w:t>
            </w:r>
            <w:r>
              <w:t>days</w:t>
            </w:r>
            <w:r>
              <w:rPr>
                <w:spacing w:val="-7"/>
              </w:rPr>
              <w:t xml:space="preserve"> </w:t>
            </w:r>
            <w:r>
              <w:t>(i.e.</w:t>
            </w:r>
            <w:r>
              <w:rPr>
                <w:spacing w:val="-5"/>
              </w:rPr>
              <w:t xml:space="preserve"> </w:t>
            </w:r>
            <w:r>
              <w:t>15</w:t>
            </w:r>
            <w:r>
              <w:rPr>
                <w:vertAlign w:val="superscript"/>
              </w:rPr>
              <w:t>th</w:t>
            </w:r>
            <w:r>
              <w:rPr>
                <w:spacing w:val="-5"/>
              </w:rPr>
              <w:t xml:space="preserve"> </w:t>
            </w:r>
            <w:r>
              <w:t>day</w:t>
            </w:r>
            <w:r>
              <w:rPr>
                <w:spacing w:val="-5"/>
              </w:rPr>
              <w:t xml:space="preserve"> </w:t>
            </w:r>
            <w:r>
              <w:t>to</w:t>
            </w:r>
            <w:r>
              <w:rPr>
                <w:spacing w:val="-5"/>
              </w:rPr>
              <w:t xml:space="preserve"> </w:t>
            </w:r>
            <w:r>
              <w:t>21</w:t>
            </w:r>
            <w:r>
              <w:rPr>
                <w:vertAlign w:val="superscript"/>
              </w:rPr>
              <w:t>st</w:t>
            </w:r>
            <w:r>
              <w:t xml:space="preserve"> day)- Rs. 800/day/ticket</w:t>
            </w:r>
          </w:p>
        </w:tc>
      </w:tr>
      <w:tr w:rsidR="004A7D8B" w14:paraId="3552DC8D" w14:textId="77777777">
        <w:trPr>
          <w:trHeight w:val="760"/>
        </w:trPr>
        <w:tc>
          <w:tcPr>
            <w:tcW w:w="545" w:type="dxa"/>
          </w:tcPr>
          <w:p w14:paraId="2458C5E0" w14:textId="77777777" w:rsidR="004A7D8B" w:rsidRDefault="00000000">
            <w:pPr>
              <w:pStyle w:val="TableParagraph"/>
              <w:spacing w:before="1"/>
              <w:ind w:left="105"/>
            </w:pPr>
            <w:r>
              <w:rPr>
                <w:spacing w:val="-10"/>
              </w:rPr>
              <w:t>5</w:t>
            </w:r>
          </w:p>
        </w:tc>
        <w:tc>
          <w:tcPr>
            <w:tcW w:w="4580" w:type="dxa"/>
          </w:tcPr>
          <w:p w14:paraId="7CABF1A5" w14:textId="77777777" w:rsidR="004A7D8B" w:rsidRDefault="00000000">
            <w:pPr>
              <w:pStyle w:val="TableParagraph"/>
              <w:spacing w:before="1"/>
              <w:ind w:left="107"/>
            </w:pPr>
            <w:r>
              <w:t>If</w:t>
            </w:r>
            <w:r>
              <w:rPr>
                <w:spacing w:val="-3"/>
              </w:rPr>
              <w:t xml:space="preserve"> </w:t>
            </w:r>
            <w:r>
              <w:t>the</w:t>
            </w:r>
            <w:r>
              <w:rPr>
                <w:spacing w:val="-3"/>
              </w:rPr>
              <w:t xml:space="preserve"> </w:t>
            </w:r>
            <w:r>
              <w:t>vendor</w:t>
            </w:r>
            <w:r>
              <w:rPr>
                <w:spacing w:val="-3"/>
              </w:rPr>
              <w:t xml:space="preserve"> </w:t>
            </w:r>
            <w:r>
              <w:t>fails</w:t>
            </w:r>
            <w:r>
              <w:rPr>
                <w:spacing w:val="-2"/>
              </w:rPr>
              <w:t xml:space="preserve"> </w:t>
            </w:r>
            <w:r>
              <w:t>to</w:t>
            </w:r>
            <w:r>
              <w:rPr>
                <w:spacing w:val="-3"/>
              </w:rPr>
              <w:t xml:space="preserve"> </w:t>
            </w:r>
            <w:r>
              <w:t>service/replace</w:t>
            </w:r>
            <w:r>
              <w:rPr>
                <w:spacing w:val="-5"/>
              </w:rPr>
              <w:t xml:space="preserve"> </w:t>
            </w:r>
            <w:r>
              <w:t>the</w:t>
            </w:r>
            <w:r>
              <w:rPr>
                <w:spacing w:val="-4"/>
              </w:rPr>
              <w:t xml:space="preserve"> unit.</w:t>
            </w:r>
          </w:p>
        </w:tc>
        <w:tc>
          <w:tcPr>
            <w:tcW w:w="3877" w:type="dxa"/>
          </w:tcPr>
          <w:p w14:paraId="6B624DE3" w14:textId="77777777" w:rsidR="004A7D8B" w:rsidRDefault="00000000">
            <w:pPr>
              <w:pStyle w:val="TableParagraph"/>
              <w:spacing w:line="252" w:lineRule="exact"/>
              <w:ind w:left="107" w:right="98"/>
              <w:jc w:val="both"/>
            </w:pPr>
            <w:r>
              <w:t>An amount equivalent to double the quoted/accepted price of the equipment will be charged to the vendor.</w:t>
            </w:r>
          </w:p>
        </w:tc>
      </w:tr>
    </w:tbl>
    <w:p w14:paraId="46E3D408" w14:textId="77777777" w:rsidR="004A7D8B" w:rsidRDefault="00000000">
      <w:pPr>
        <w:pStyle w:val="ListParagraph"/>
        <w:numPr>
          <w:ilvl w:val="0"/>
          <w:numId w:val="7"/>
        </w:numPr>
        <w:tabs>
          <w:tab w:val="left" w:pos="1183"/>
        </w:tabs>
        <w:spacing w:before="1" w:line="276" w:lineRule="auto"/>
        <w:ind w:left="1183" w:right="591" w:hanging="452"/>
        <w:jc w:val="both"/>
        <w:rPr>
          <w:b/>
          <w:sz w:val="24"/>
        </w:rPr>
      </w:pPr>
      <w:r>
        <w:rPr>
          <w:b/>
          <w:sz w:val="24"/>
        </w:rPr>
        <w:t xml:space="preserve">Performance Bank Guarantee: </w:t>
      </w:r>
      <w:r>
        <w:rPr>
          <w:sz w:val="24"/>
        </w:rPr>
        <w:t>Successful vendor shall submit a bank guarantee, amounting to 5% of the total purchase value of the items for which contract has been</w:t>
      </w:r>
      <w:r>
        <w:rPr>
          <w:spacing w:val="40"/>
          <w:sz w:val="24"/>
        </w:rPr>
        <w:t xml:space="preserve"> </w:t>
      </w:r>
      <w:r>
        <w:rPr>
          <w:sz w:val="24"/>
        </w:rPr>
        <w:t>awarded</w:t>
      </w:r>
      <w:r>
        <w:rPr>
          <w:spacing w:val="-2"/>
          <w:sz w:val="24"/>
        </w:rPr>
        <w:t xml:space="preserve"> </w:t>
      </w:r>
      <w:r>
        <w:rPr>
          <w:sz w:val="24"/>
        </w:rPr>
        <w:t>as per</w:t>
      </w:r>
      <w:r>
        <w:rPr>
          <w:spacing w:val="-1"/>
          <w:sz w:val="24"/>
        </w:rPr>
        <w:t xml:space="preserve"> </w:t>
      </w:r>
      <w:r>
        <w:rPr>
          <w:sz w:val="24"/>
        </w:rPr>
        <w:t>the</w:t>
      </w:r>
      <w:r>
        <w:rPr>
          <w:spacing w:val="-2"/>
          <w:sz w:val="24"/>
        </w:rPr>
        <w:t xml:space="preserve"> </w:t>
      </w:r>
      <w:r>
        <w:rPr>
          <w:sz w:val="24"/>
        </w:rPr>
        <w:t>Annexure-III.</w:t>
      </w:r>
      <w:r>
        <w:rPr>
          <w:spacing w:val="-2"/>
          <w:sz w:val="24"/>
        </w:rPr>
        <w:t xml:space="preserve"> </w:t>
      </w:r>
      <w:r>
        <w:rPr>
          <w:sz w:val="24"/>
        </w:rPr>
        <w:t>The</w:t>
      </w:r>
      <w:r>
        <w:rPr>
          <w:spacing w:val="-3"/>
          <w:sz w:val="24"/>
        </w:rPr>
        <w:t xml:space="preserve"> </w:t>
      </w:r>
      <w:r>
        <w:rPr>
          <w:sz w:val="24"/>
        </w:rPr>
        <w:t>bank guarantee</w:t>
      </w:r>
      <w:r>
        <w:rPr>
          <w:spacing w:val="-3"/>
          <w:sz w:val="24"/>
        </w:rPr>
        <w:t xml:space="preserve"> </w:t>
      </w:r>
      <w:r>
        <w:rPr>
          <w:sz w:val="24"/>
        </w:rPr>
        <w:t>(BG)</w:t>
      </w:r>
      <w:r>
        <w:rPr>
          <w:spacing w:val="-1"/>
          <w:sz w:val="24"/>
        </w:rPr>
        <w:t xml:space="preserve"> </w:t>
      </w:r>
      <w:r>
        <w:rPr>
          <w:sz w:val="24"/>
        </w:rPr>
        <w:t>shall</w:t>
      </w:r>
      <w:r>
        <w:rPr>
          <w:spacing w:val="-2"/>
          <w:sz w:val="24"/>
        </w:rPr>
        <w:t xml:space="preserve"> </w:t>
      </w:r>
      <w:r>
        <w:rPr>
          <w:sz w:val="24"/>
        </w:rPr>
        <w:t>be</w:t>
      </w:r>
      <w:r>
        <w:rPr>
          <w:spacing w:val="-3"/>
          <w:sz w:val="24"/>
        </w:rPr>
        <w:t xml:space="preserve"> </w:t>
      </w:r>
      <w:r>
        <w:rPr>
          <w:sz w:val="24"/>
        </w:rPr>
        <w:t>valid</w:t>
      </w:r>
      <w:r>
        <w:rPr>
          <w:spacing w:val="-2"/>
          <w:sz w:val="24"/>
        </w:rPr>
        <w:t xml:space="preserve"> </w:t>
      </w:r>
      <w:r>
        <w:rPr>
          <w:sz w:val="24"/>
        </w:rPr>
        <w:t>for</w:t>
      </w:r>
      <w:r>
        <w:rPr>
          <w:spacing w:val="-2"/>
          <w:sz w:val="24"/>
        </w:rPr>
        <w:t xml:space="preserve"> </w:t>
      </w:r>
      <w:r>
        <w:rPr>
          <w:sz w:val="24"/>
        </w:rPr>
        <w:t>a</w:t>
      </w:r>
      <w:r>
        <w:rPr>
          <w:spacing w:val="-4"/>
          <w:sz w:val="24"/>
        </w:rPr>
        <w:t xml:space="preserve"> </w:t>
      </w:r>
      <w:r>
        <w:rPr>
          <w:sz w:val="24"/>
        </w:rPr>
        <w:t>period</w:t>
      </w:r>
      <w:r>
        <w:rPr>
          <w:spacing w:val="-2"/>
          <w:sz w:val="24"/>
        </w:rPr>
        <w:t xml:space="preserve"> </w:t>
      </w:r>
      <w:r>
        <w:rPr>
          <w:sz w:val="24"/>
        </w:rPr>
        <w:t>of</w:t>
      </w:r>
      <w:r>
        <w:rPr>
          <w:spacing w:val="-1"/>
          <w:sz w:val="24"/>
        </w:rPr>
        <w:t xml:space="preserve"> </w:t>
      </w:r>
      <w:r>
        <w:rPr>
          <w:sz w:val="24"/>
        </w:rPr>
        <w:t>forty</w:t>
      </w:r>
    </w:p>
    <w:p w14:paraId="2D4A0356" w14:textId="77777777" w:rsidR="004A7D8B" w:rsidRDefault="00000000">
      <w:pPr>
        <w:pStyle w:val="BodyText"/>
        <w:spacing w:before="1"/>
        <w:ind w:left="1183"/>
        <w:jc w:val="both"/>
      </w:pPr>
      <w:r>
        <w:t>(40)</w:t>
      </w:r>
      <w:r>
        <w:rPr>
          <w:spacing w:val="-3"/>
        </w:rPr>
        <w:t xml:space="preserve"> </w:t>
      </w:r>
      <w:r>
        <w:t>months</w:t>
      </w:r>
      <w:r>
        <w:rPr>
          <w:spacing w:val="-2"/>
        </w:rPr>
        <w:t xml:space="preserve"> </w:t>
      </w:r>
      <w:r>
        <w:t>from the</w:t>
      </w:r>
      <w:r>
        <w:rPr>
          <w:spacing w:val="-2"/>
        </w:rPr>
        <w:t xml:space="preserve"> </w:t>
      </w:r>
      <w:r>
        <w:t>date</w:t>
      </w:r>
      <w:r>
        <w:rPr>
          <w:spacing w:val="-1"/>
        </w:rPr>
        <w:t xml:space="preserve"> </w:t>
      </w:r>
      <w:r>
        <w:t>of</w:t>
      </w:r>
      <w:r>
        <w:rPr>
          <w:spacing w:val="-1"/>
        </w:rPr>
        <w:t xml:space="preserve"> </w:t>
      </w:r>
      <w:r>
        <w:t xml:space="preserve">purchase </w:t>
      </w:r>
      <w:r>
        <w:rPr>
          <w:spacing w:val="-2"/>
        </w:rPr>
        <w:t>order.</w:t>
      </w:r>
    </w:p>
    <w:p w14:paraId="0B6EB836" w14:textId="77777777" w:rsidR="004A7D8B" w:rsidRDefault="00000000">
      <w:pPr>
        <w:pStyle w:val="ListParagraph"/>
        <w:numPr>
          <w:ilvl w:val="0"/>
          <w:numId w:val="7"/>
        </w:numPr>
        <w:tabs>
          <w:tab w:val="left" w:pos="1183"/>
        </w:tabs>
        <w:spacing w:before="41" w:line="276" w:lineRule="auto"/>
        <w:ind w:left="1183" w:right="587" w:hanging="452"/>
        <w:jc w:val="both"/>
        <w:rPr>
          <w:b/>
          <w:sz w:val="24"/>
        </w:rPr>
      </w:pPr>
      <w:r>
        <w:rPr>
          <w:b/>
          <w:sz w:val="24"/>
        </w:rPr>
        <w:t xml:space="preserve">Installation report: </w:t>
      </w:r>
      <w:r>
        <w:rPr>
          <w:sz w:val="24"/>
        </w:rPr>
        <w:t xml:space="preserve">The successful vendors shall submit consolidated installation report to Atria Institute of Technology, Bengaluru. The installation report shall be in the format of </w:t>
      </w:r>
      <w:r>
        <w:rPr>
          <w:spacing w:val="-2"/>
          <w:sz w:val="24"/>
        </w:rPr>
        <w:t>Annexure-VI.</w:t>
      </w:r>
    </w:p>
    <w:p w14:paraId="319DAB69" w14:textId="77777777" w:rsidR="004A7D8B" w:rsidRDefault="00000000">
      <w:pPr>
        <w:pStyle w:val="Heading3"/>
        <w:numPr>
          <w:ilvl w:val="0"/>
          <w:numId w:val="7"/>
        </w:numPr>
        <w:tabs>
          <w:tab w:val="left" w:pos="1183"/>
        </w:tabs>
        <w:spacing w:before="1"/>
        <w:ind w:left="1183" w:hanging="451"/>
        <w:jc w:val="both"/>
      </w:pPr>
      <w:r>
        <w:t xml:space="preserve">Payment </w:t>
      </w:r>
      <w:r>
        <w:rPr>
          <w:spacing w:val="-2"/>
        </w:rPr>
        <w:t>Terms:</w:t>
      </w:r>
    </w:p>
    <w:p w14:paraId="08C5B30A" w14:textId="77777777" w:rsidR="004A7D8B" w:rsidRDefault="00000000">
      <w:pPr>
        <w:pStyle w:val="BodyText"/>
        <w:spacing w:before="41" w:line="276" w:lineRule="auto"/>
        <w:ind w:left="1183" w:right="589"/>
        <w:jc w:val="both"/>
      </w:pPr>
      <w:r>
        <w:t xml:space="preserve">The payment will be made by Atria Institute of Technology, Bengaluru on supply and satisfactory demo/installation of the items and certification by Atria Institute of Technology, </w:t>
      </w:r>
      <w:r>
        <w:rPr>
          <w:spacing w:val="-2"/>
        </w:rPr>
        <w:t>Bengaluru.</w:t>
      </w:r>
    </w:p>
    <w:p w14:paraId="23723C95" w14:textId="77777777" w:rsidR="004A7D8B" w:rsidRDefault="004A7D8B">
      <w:pPr>
        <w:pStyle w:val="BodyText"/>
        <w:spacing w:before="41"/>
      </w:pPr>
    </w:p>
    <w:p w14:paraId="708AF193" w14:textId="77777777" w:rsidR="004A7D8B" w:rsidRDefault="00000000">
      <w:pPr>
        <w:pStyle w:val="ListParagraph"/>
        <w:numPr>
          <w:ilvl w:val="0"/>
          <w:numId w:val="7"/>
        </w:numPr>
        <w:tabs>
          <w:tab w:val="left" w:pos="1114"/>
          <w:tab w:val="left" w:pos="1183"/>
        </w:tabs>
        <w:spacing w:line="276" w:lineRule="auto"/>
        <w:ind w:left="1183" w:right="588" w:hanging="452"/>
        <w:jc w:val="both"/>
        <w:rPr>
          <w:b/>
          <w:sz w:val="24"/>
        </w:rPr>
      </w:pPr>
      <w:r>
        <w:rPr>
          <w:b/>
          <w:sz w:val="24"/>
        </w:rPr>
        <w:t xml:space="preserve">Letter of Credit: </w:t>
      </w:r>
      <w:r>
        <w:rPr>
          <w:sz w:val="24"/>
        </w:rPr>
        <w:t xml:space="preserve">Atria Institute of Technology, Bengaluru may go in for </w:t>
      </w:r>
      <w:r>
        <w:rPr>
          <w:b/>
          <w:sz w:val="24"/>
        </w:rPr>
        <w:t xml:space="preserve">Letter of Credit (LC) </w:t>
      </w:r>
      <w:r>
        <w:rPr>
          <w:sz w:val="24"/>
        </w:rPr>
        <w:t>to procure/import equipment/s. In those cases, the “</w:t>
      </w:r>
      <w:r>
        <w:rPr>
          <w:b/>
          <w:sz w:val="24"/>
        </w:rPr>
        <w:t>The Applicant</w:t>
      </w:r>
      <w:r>
        <w:rPr>
          <w:sz w:val="24"/>
        </w:rPr>
        <w:t>” (Atria Institute of Technology, Bengaluru), “</w:t>
      </w:r>
      <w:r>
        <w:rPr>
          <w:b/>
          <w:sz w:val="24"/>
        </w:rPr>
        <w:t>Issuing Bank</w:t>
      </w:r>
      <w:r>
        <w:rPr>
          <w:sz w:val="24"/>
        </w:rPr>
        <w:t>” (Opening Bank) and the “</w:t>
      </w:r>
      <w:r>
        <w:rPr>
          <w:b/>
          <w:sz w:val="24"/>
        </w:rPr>
        <w:t>Beneficiary</w:t>
      </w:r>
      <w:r>
        <w:rPr>
          <w:sz w:val="24"/>
        </w:rPr>
        <w:t>” (seller/vendor) will follow the guidelines prescribed by Uniform Customs and Practice for Documentary</w:t>
      </w:r>
      <w:r>
        <w:rPr>
          <w:spacing w:val="-3"/>
          <w:sz w:val="24"/>
        </w:rPr>
        <w:t xml:space="preserve"> </w:t>
      </w:r>
      <w:r>
        <w:rPr>
          <w:sz w:val="24"/>
        </w:rPr>
        <w:t>Credit</w:t>
      </w:r>
      <w:r>
        <w:rPr>
          <w:spacing w:val="-2"/>
          <w:sz w:val="24"/>
        </w:rPr>
        <w:t xml:space="preserve"> </w:t>
      </w:r>
      <w:r>
        <w:rPr>
          <w:sz w:val="24"/>
        </w:rPr>
        <w:t>(UCPDC)</w:t>
      </w:r>
      <w:r>
        <w:rPr>
          <w:spacing w:val="-3"/>
          <w:sz w:val="24"/>
        </w:rPr>
        <w:t xml:space="preserve"> </w:t>
      </w:r>
      <w:r>
        <w:rPr>
          <w:sz w:val="24"/>
        </w:rPr>
        <w:t>established</w:t>
      </w:r>
      <w:r>
        <w:rPr>
          <w:spacing w:val="-1"/>
          <w:sz w:val="24"/>
        </w:rPr>
        <w:t xml:space="preserve"> </w:t>
      </w:r>
      <w:r>
        <w:rPr>
          <w:sz w:val="24"/>
        </w:rPr>
        <w:t>by</w:t>
      </w:r>
      <w:r>
        <w:rPr>
          <w:spacing w:val="-2"/>
          <w:sz w:val="24"/>
        </w:rPr>
        <w:t xml:space="preserve"> </w:t>
      </w:r>
      <w:r>
        <w:rPr>
          <w:sz w:val="24"/>
        </w:rPr>
        <w:t>the</w:t>
      </w:r>
      <w:r>
        <w:rPr>
          <w:spacing w:val="-4"/>
          <w:sz w:val="24"/>
        </w:rPr>
        <w:t xml:space="preserve"> </w:t>
      </w:r>
      <w:r>
        <w:rPr>
          <w:sz w:val="24"/>
        </w:rPr>
        <w:t>International</w:t>
      </w:r>
      <w:r>
        <w:rPr>
          <w:spacing w:val="-2"/>
          <w:sz w:val="24"/>
        </w:rPr>
        <w:t xml:space="preserve"> </w:t>
      </w:r>
      <w:r>
        <w:rPr>
          <w:sz w:val="24"/>
        </w:rPr>
        <w:t>Chamber</w:t>
      </w:r>
      <w:r>
        <w:rPr>
          <w:spacing w:val="-4"/>
          <w:sz w:val="24"/>
        </w:rPr>
        <w:t xml:space="preserve"> </w:t>
      </w:r>
      <w:r>
        <w:rPr>
          <w:sz w:val="24"/>
        </w:rPr>
        <w:t>of</w:t>
      </w:r>
      <w:r>
        <w:rPr>
          <w:spacing w:val="-1"/>
          <w:sz w:val="24"/>
        </w:rPr>
        <w:t xml:space="preserve"> </w:t>
      </w:r>
      <w:r>
        <w:rPr>
          <w:sz w:val="24"/>
        </w:rPr>
        <w:t>Commerce</w:t>
      </w:r>
      <w:r>
        <w:rPr>
          <w:spacing w:val="-3"/>
          <w:sz w:val="24"/>
        </w:rPr>
        <w:t xml:space="preserve"> </w:t>
      </w:r>
      <w:r>
        <w:rPr>
          <w:sz w:val="24"/>
        </w:rPr>
        <w:t>(ICC) to facilitate the trade and payment through LC.</w:t>
      </w:r>
    </w:p>
    <w:p w14:paraId="1D627F41" w14:textId="77777777" w:rsidR="004A7D8B" w:rsidRDefault="004A7D8B">
      <w:pPr>
        <w:pStyle w:val="ListParagraph"/>
        <w:spacing w:line="276" w:lineRule="auto"/>
        <w:rPr>
          <w:b/>
          <w:sz w:val="24"/>
        </w:rPr>
        <w:sectPr w:rsidR="004A7D8B">
          <w:pgSz w:w="11910" w:h="16840"/>
          <w:pgMar w:top="1000" w:right="425" w:bottom="1580" w:left="708" w:header="0" w:footer="1318" w:gutter="0"/>
          <w:cols w:space="720"/>
        </w:sectPr>
      </w:pPr>
    </w:p>
    <w:p w14:paraId="66B894FC" w14:textId="77777777" w:rsidR="004A7D8B" w:rsidRDefault="00000000">
      <w:pPr>
        <w:pStyle w:val="ListParagraph"/>
        <w:numPr>
          <w:ilvl w:val="0"/>
          <w:numId w:val="7"/>
        </w:numPr>
        <w:tabs>
          <w:tab w:val="left" w:pos="1272"/>
        </w:tabs>
        <w:spacing w:before="62" w:line="276" w:lineRule="auto"/>
        <w:ind w:left="1272" w:right="588" w:hanging="360"/>
        <w:jc w:val="both"/>
        <w:rPr>
          <w:b/>
          <w:sz w:val="24"/>
        </w:rPr>
      </w:pPr>
      <w:r>
        <w:rPr>
          <w:b/>
          <w:sz w:val="24"/>
        </w:rPr>
        <w:lastRenderedPageBreak/>
        <w:t xml:space="preserve">Pre-dispatch inspection: </w:t>
      </w:r>
      <w:r>
        <w:rPr>
          <w:sz w:val="24"/>
        </w:rPr>
        <w:t>A pre-dispatch inspection will be done at factory location by the representatives from the department and the department of e-Governance, before the</w:t>
      </w:r>
      <w:r>
        <w:rPr>
          <w:spacing w:val="40"/>
          <w:sz w:val="24"/>
        </w:rPr>
        <w:t xml:space="preserve"> </w:t>
      </w:r>
      <w:r>
        <w:rPr>
          <w:sz w:val="24"/>
        </w:rPr>
        <w:t xml:space="preserve">systems are dispatched to the delivery locations. If the inspection sites are located outside Bengaluru, the vender shall make arrangements for inspection without any burden on the </w:t>
      </w:r>
      <w:r>
        <w:rPr>
          <w:spacing w:val="-2"/>
          <w:sz w:val="24"/>
        </w:rPr>
        <w:t>institute.</w:t>
      </w:r>
    </w:p>
    <w:p w14:paraId="5238867A" w14:textId="77777777" w:rsidR="004A7D8B" w:rsidRDefault="004A7D8B">
      <w:pPr>
        <w:pStyle w:val="BodyText"/>
        <w:spacing w:before="43"/>
      </w:pPr>
    </w:p>
    <w:p w14:paraId="5D8BC49E" w14:textId="77777777" w:rsidR="004A7D8B" w:rsidRDefault="00000000">
      <w:pPr>
        <w:pStyle w:val="ListParagraph"/>
        <w:numPr>
          <w:ilvl w:val="0"/>
          <w:numId w:val="7"/>
        </w:numPr>
        <w:tabs>
          <w:tab w:val="left" w:pos="1272"/>
        </w:tabs>
        <w:spacing w:line="276" w:lineRule="auto"/>
        <w:ind w:left="1272" w:right="591" w:hanging="360"/>
        <w:jc w:val="both"/>
        <w:rPr>
          <w:b/>
          <w:sz w:val="24"/>
        </w:rPr>
      </w:pPr>
      <w:r>
        <w:rPr>
          <w:b/>
          <w:sz w:val="24"/>
        </w:rPr>
        <w:t>Delivery Timelines</w:t>
      </w:r>
      <w:r>
        <w:rPr>
          <w:sz w:val="24"/>
        </w:rPr>
        <w:t>: Vendors shall deliver and install the items within 3 (three) weeks after the purchase order is issued.</w:t>
      </w:r>
      <w:r>
        <w:rPr>
          <w:spacing w:val="40"/>
          <w:sz w:val="24"/>
        </w:rPr>
        <w:t xml:space="preserve"> </w:t>
      </w:r>
      <w:r>
        <w:rPr>
          <w:sz w:val="24"/>
        </w:rPr>
        <w:t>For a delay of every week in supply of the items, 1% of the accepted price will be deducted for the first week of delay and will be increased by 1% for each week up to a maximum of 5% and will be recovered out of the Bank Guarantee furnished in terms of paragraph 12 of this tender in case the bidder fails to pay the said penalty to Atria Institute of Technology, Bengaluru.</w:t>
      </w:r>
    </w:p>
    <w:p w14:paraId="5602DA7B" w14:textId="77777777" w:rsidR="004A7D8B" w:rsidRDefault="004A7D8B">
      <w:pPr>
        <w:pStyle w:val="BodyText"/>
        <w:spacing w:before="40"/>
      </w:pPr>
    </w:p>
    <w:p w14:paraId="46848EE7" w14:textId="77777777" w:rsidR="004A7D8B" w:rsidRDefault="00000000">
      <w:pPr>
        <w:pStyle w:val="ListParagraph"/>
        <w:numPr>
          <w:ilvl w:val="0"/>
          <w:numId w:val="7"/>
        </w:numPr>
        <w:tabs>
          <w:tab w:val="left" w:pos="1272"/>
        </w:tabs>
        <w:spacing w:before="1"/>
        <w:ind w:left="1272" w:hanging="540"/>
        <w:jc w:val="both"/>
        <w:rPr>
          <w:b/>
          <w:sz w:val="24"/>
        </w:rPr>
      </w:pPr>
      <w:r>
        <w:rPr>
          <w:b/>
          <w:sz w:val="24"/>
        </w:rPr>
        <w:t>Technical</w:t>
      </w:r>
      <w:r>
        <w:rPr>
          <w:b/>
          <w:spacing w:val="-3"/>
          <w:sz w:val="24"/>
        </w:rPr>
        <w:t xml:space="preserve"> </w:t>
      </w:r>
      <w:r>
        <w:rPr>
          <w:b/>
          <w:sz w:val="24"/>
        </w:rPr>
        <w:t>Bid Format:</w:t>
      </w:r>
      <w:r>
        <w:rPr>
          <w:b/>
          <w:spacing w:val="-3"/>
          <w:sz w:val="24"/>
        </w:rPr>
        <w:t xml:space="preserve"> </w:t>
      </w:r>
      <w:r>
        <w:rPr>
          <w:sz w:val="24"/>
        </w:rPr>
        <w:t>The</w:t>
      </w:r>
      <w:r>
        <w:rPr>
          <w:spacing w:val="-2"/>
          <w:sz w:val="24"/>
        </w:rPr>
        <w:t xml:space="preserve"> </w:t>
      </w:r>
      <w:r>
        <w:rPr>
          <w:sz w:val="24"/>
        </w:rPr>
        <w:t>technical</w:t>
      </w:r>
      <w:r>
        <w:rPr>
          <w:spacing w:val="-1"/>
          <w:sz w:val="24"/>
        </w:rPr>
        <w:t xml:space="preserve"> </w:t>
      </w:r>
      <w:r>
        <w:rPr>
          <w:sz w:val="24"/>
        </w:rPr>
        <w:t>bid</w:t>
      </w:r>
      <w:r>
        <w:rPr>
          <w:spacing w:val="-1"/>
          <w:sz w:val="24"/>
        </w:rPr>
        <w:t xml:space="preserve"> </w:t>
      </w:r>
      <w:r>
        <w:rPr>
          <w:sz w:val="24"/>
        </w:rPr>
        <w:t>will</w:t>
      </w:r>
      <w:r>
        <w:rPr>
          <w:spacing w:val="-1"/>
          <w:sz w:val="24"/>
        </w:rPr>
        <w:t xml:space="preserve"> </w:t>
      </w:r>
      <w:r>
        <w:rPr>
          <w:sz w:val="24"/>
        </w:rPr>
        <w:t>have</w:t>
      </w:r>
      <w:r>
        <w:rPr>
          <w:spacing w:val="-1"/>
          <w:sz w:val="24"/>
        </w:rPr>
        <w:t xml:space="preserve"> </w:t>
      </w:r>
      <w:r>
        <w:rPr>
          <w:sz w:val="24"/>
        </w:rPr>
        <w:t>to</w:t>
      </w:r>
      <w:r>
        <w:rPr>
          <w:spacing w:val="-1"/>
          <w:sz w:val="24"/>
        </w:rPr>
        <w:t xml:space="preserve"> </w:t>
      </w:r>
      <w:r>
        <w:rPr>
          <w:sz w:val="24"/>
        </w:rPr>
        <w:t>include</w:t>
      </w:r>
      <w:r>
        <w:rPr>
          <w:spacing w:val="-1"/>
          <w:sz w:val="24"/>
        </w:rPr>
        <w:t xml:space="preserve"> </w:t>
      </w:r>
      <w:r>
        <w:rPr>
          <w:sz w:val="24"/>
        </w:rPr>
        <w:t>the</w:t>
      </w:r>
      <w:r>
        <w:rPr>
          <w:spacing w:val="-1"/>
          <w:sz w:val="24"/>
        </w:rPr>
        <w:t xml:space="preserve"> </w:t>
      </w:r>
      <w:r>
        <w:rPr>
          <w:spacing w:val="-2"/>
          <w:sz w:val="24"/>
        </w:rPr>
        <w:t>following:</w:t>
      </w:r>
    </w:p>
    <w:p w14:paraId="666B152C" w14:textId="77777777" w:rsidR="004A7D8B" w:rsidRDefault="00000000">
      <w:pPr>
        <w:pStyle w:val="ListParagraph"/>
        <w:numPr>
          <w:ilvl w:val="0"/>
          <w:numId w:val="4"/>
        </w:numPr>
        <w:tabs>
          <w:tab w:val="left" w:pos="1451"/>
          <w:tab w:val="left" w:pos="1543"/>
        </w:tabs>
        <w:spacing w:before="45" w:line="271" w:lineRule="auto"/>
        <w:ind w:right="591" w:hanging="360"/>
        <w:rPr>
          <w:sz w:val="24"/>
        </w:rPr>
      </w:pPr>
      <w:r>
        <w:rPr>
          <w:sz w:val="24"/>
        </w:rPr>
        <w:t>Confirmation that the items quoted by vendors, at the minimum, meet the technical specifications or exceed the technical specifications given in the tender.</w:t>
      </w:r>
    </w:p>
    <w:p w14:paraId="35183059" w14:textId="77777777" w:rsidR="004A7D8B" w:rsidRDefault="00000000">
      <w:pPr>
        <w:pStyle w:val="ListParagraph"/>
        <w:numPr>
          <w:ilvl w:val="0"/>
          <w:numId w:val="4"/>
        </w:numPr>
        <w:tabs>
          <w:tab w:val="left" w:pos="1451"/>
          <w:tab w:val="left" w:pos="1543"/>
        </w:tabs>
        <w:spacing w:before="4"/>
        <w:ind w:right="588" w:hanging="360"/>
        <w:rPr>
          <w:sz w:val="24"/>
        </w:rPr>
      </w:pPr>
      <w:r>
        <w:rPr>
          <w:sz w:val="24"/>
        </w:rPr>
        <w:t>The technical bids shall be submitted in the form at Annexure-IV.</w:t>
      </w:r>
      <w:r>
        <w:rPr>
          <w:spacing w:val="80"/>
          <w:sz w:val="24"/>
        </w:rPr>
        <w:t xml:space="preserve"> </w:t>
      </w:r>
      <w:r>
        <w:rPr>
          <w:sz w:val="24"/>
        </w:rPr>
        <w:t>In case the details</w:t>
      </w:r>
      <w:r>
        <w:rPr>
          <w:spacing w:val="40"/>
          <w:sz w:val="24"/>
        </w:rPr>
        <w:t xml:space="preserve"> </w:t>
      </w:r>
      <w:r>
        <w:rPr>
          <w:sz w:val="24"/>
        </w:rPr>
        <w:t>given by the bidder in the form at Annexure-IV are incomplete /inadequate, the tender shall be summarily rejected.</w:t>
      </w:r>
    </w:p>
    <w:p w14:paraId="7C03875E" w14:textId="77777777" w:rsidR="004A7D8B" w:rsidRDefault="00000000">
      <w:pPr>
        <w:pStyle w:val="ListParagraph"/>
        <w:numPr>
          <w:ilvl w:val="0"/>
          <w:numId w:val="7"/>
        </w:numPr>
        <w:tabs>
          <w:tab w:val="left" w:pos="1183"/>
          <w:tab w:val="left" w:pos="1272"/>
        </w:tabs>
        <w:spacing w:before="160" w:line="278" w:lineRule="auto"/>
        <w:ind w:left="1183" w:right="589" w:hanging="452"/>
        <w:jc w:val="left"/>
        <w:rPr>
          <w:b/>
          <w:sz w:val="24"/>
        </w:rPr>
      </w:pPr>
      <w:r>
        <w:rPr>
          <w:b/>
          <w:sz w:val="24"/>
        </w:rPr>
        <w:tab/>
        <w:t>Bid</w:t>
      </w:r>
      <w:r>
        <w:rPr>
          <w:b/>
          <w:spacing w:val="27"/>
          <w:sz w:val="24"/>
        </w:rPr>
        <w:t xml:space="preserve"> </w:t>
      </w:r>
      <w:r>
        <w:rPr>
          <w:b/>
          <w:sz w:val="24"/>
        </w:rPr>
        <w:t>Processing</w:t>
      </w:r>
      <w:r>
        <w:rPr>
          <w:b/>
          <w:spacing w:val="26"/>
          <w:sz w:val="24"/>
        </w:rPr>
        <w:t xml:space="preserve"> </w:t>
      </w:r>
      <w:r>
        <w:rPr>
          <w:b/>
          <w:sz w:val="24"/>
        </w:rPr>
        <w:t>Fee:</w:t>
      </w:r>
      <w:r>
        <w:rPr>
          <w:b/>
          <w:spacing w:val="27"/>
          <w:sz w:val="24"/>
        </w:rPr>
        <w:t xml:space="preserve"> </w:t>
      </w:r>
      <w:r>
        <w:rPr>
          <w:sz w:val="24"/>
        </w:rPr>
        <w:t>Each</w:t>
      </w:r>
      <w:r>
        <w:rPr>
          <w:spacing w:val="26"/>
          <w:sz w:val="24"/>
        </w:rPr>
        <w:t xml:space="preserve"> </w:t>
      </w:r>
      <w:r>
        <w:rPr>
          <w:sz w:val="24"/>
        </w:rPr>
        <w:t>bidder</w:t>
      </w:r>
      <w:r>
        <w:rPr>
          <w:spacing w:val="25"/>
          <w:sz w:val="24"/>
        </w:rPr>
        <w:t xml:space="preserve"> </w:t>
      </w:r>
      <w:r>
        <w:rPr>
          <w:sz w:val="24"/>
        </w:rPr>
        <w:t>shall</w:t>
      </w:r>
      <w:r>
        <w:rPr>
          <w:spacing w:val="27"/>
          <w:sz w:val="24"/>
        </w:rPr>
        <w:t xml:space="preserve"> </w:t>
      </w:r>
      <w:r>
        <w:rPr>
          <w:sz w:val="24"/>
        </w:rPr>
        <w:t>pay</w:t>
      </w:r>
      <w:r>
        <w:rPr>
          <w:spacing w:val="28"/>
          <w:sz w:val="24"/>
        </w:rPr>
        <w:t xml:space="preserve"> </w:t>
      </w:r>
      <w:r>
        <w:rPr>
          <w:sz w:val="24"/>
        </w:rPr>
        <w:t>the</w:t>
      </w:r>
      <w:r>
        <w:rPr>
          <w:spacing w:val="28"/>
          <w:sz w:val="24"/>
        </w:rPr>
        <w:t xml:space="preserve"> </w:t>
      </w:r>
      <w:r>
        <w:rPr>
          <w:sz w:val="24"/>
        </w:rPr>
        <w:t>processing</w:t>
      </w:r>
      <w:r>
        <w:rPr>
          <w:spacing w:val="26"/>
          <w:sz w:val="24"/>
        </w:rPr>
        <w:t xml:space="preserve"> </w:t>
      </w:r>
      <w:r>
        <w:rPr>
          <w:sz w:val="24"/>
        </w:rPr>
        <w:t>fee</w:t>
      </w:r>
      <w:r>
        <w:rPr>
          <w:spacing w:val="26"/>
          <w:sz w:val="24"/>
        </w:rPr>
        <w:t xml:space="preserve"> </w:t>
      </w:r>
      <w:r>
        <w:rPr>
          <w:sz w:val="24"/>
        </w:rPr>
        <w:t>through</w:t>
      </w:r>
      <w:r>
        <w:rPr>
          <w:spacing w:val="28"/>
          <w:sz w:val="24"/>
        </w:rPr>
        <w:t xml:space="preserve"> </w:t>
      </w:r>
      <w:r>
        <w:rPr>
          <w:sz w:val="24"/>
        </w:rPr>
        <w:t>any</w:t>
      </w:r>
      <w:r>
        <w:rPr>
          <w:spacing w:val="26"/>
          <w:sz w:val="24"/>
        </w:rPr>
        <w:t xml:space="preserve"> </w:t>
      </w:r>
      <w:r>
        <w:rPr>
          <w:sz w:val="24"/>
        </w:rPr>
        <w:t>of</w:t>
      </w:r>
      <w:r>
        <w:rPr>
          <w:spacing w:val="25"/>
          <w:sz w:val="24"/>
        </w:rPr>
        <w:t xml:space="preserve"> </w:t>
      </w:r>
      <w:r>
        <w:rPr>
          <w:sz w:val="24"/>
        </w:rPr>
        <w:t>the</w:t>
      </w:r>
      <w:r>
        <w:rPr>
          <w:spacing w:val="26"/>
          <w:sz w:val="24"/>
        </w:rPr>
        <w:t xml:space="preserve"> </w:t>
      </w:r>
      <w:r>
        <w:rPr>
          <w:sz w:val="24"/>
        </w:rPr>
        <w:t>four</w:t>
      </w:r>
      <w:r>
        <w:rPr>
          <w:spacing w:val="25"/>
          <w:sz w:val="24"/>
        </w:rPr>
        <w:t xml:space="preserve"> </w:t>
      </w:r>
      <w:r>
        <w:rPr>
          <w:sz w:val="24"/>
        </w:rPr>
        <w:t>e-Payment options, namely:</w:t>
      </w:r>
    </w:p>
    <w:p w14:paraId="2E6D1477" w14:textId="77777777" w:rsidR="004A7D8B" w:rsidRDefault="00000000">
      <w:pPr>
        <w:pStyle w:val="ListParagraph"/>
        <w:numPr>
          <w:ilvl w:val="0"/>
          <w:numId w:val="3"/>
        </w:numPr>
        <w:tabs>
          <w:tab w:val="left" w:pos="2712"/>
        </w:tabs>
        <w:spacing w:line="272" w:lineRule="exact"/>
        <w:ind w:left="2712" w:hanging="1296"/>
        <w:jc w:val="left"/>
        <w:rPr>
          <w:sz w:val="24"/>
        </w:rPr>
      </w:pPr>
      <w:r>
        <w:rPr>
          <w:sz w:val="24"/>
        </w:rPr>
        <w:t>Credit</w:t>
      </w:r>
      <w:r>
        <w:rPr>
          <w:spacing w:val="-2"/>
          <w:sz w:val="24"/>
        </w:rPr>
        <w:t xml:space="preserve"> </w:t>
      </w:r>
      <w:r>
        <w:rPr>
          <w:spacing w:val="-4"/>
          <w:sz w:val="24"/>
        </w:rPr>
        <w:t>Card</w:t>
      </w:r>
    </w:p>
    <w:p w14:paraId="29B6E1B0" w14:textId="77777777" w:rsidR="004A7D8B" w:rsidRDefault="00000000">
      <w:pPr>
        <w:pStyle w:val="ListParagraph"/>
        <w:numPr>
          <w:ilvl w:val="0"/>
          <w:numId w:val="3"/>
        </w:numPr>
        <w:tabs>
          <w:tab w:val="left" w:pos="2712"/>
        </w:tabs>
        <w:spacing w:before="41"/>
        <w:ind w:left="2712" w:hanging="1363"/>
        <w:jc w:val="left"/>
        <w:rPr>
          <w:sz w:val="24"/>
        </w:rPr>
      </w:pPr>
      <w:r>
        <w:rPr>
          <w:sz w:val="24"/>
        </w:rPr>
        <w:t>Direct</w:t>
      </w:r>
      <w:r>
        <w:rPr>
          <w:spacing w:val="-5"/>
          <w:sz w:val="24"/>
        </w:rPr>
        <w:t xml:space="preserve"> </w:t>
      </w:r>
      <w:r>
        <w:rPr>
          <w:spacing w:val="-2"/>
          <w:sz w:val="24"/>
        </w:rPr>
        <w:t>Debit</w:t>
      </w:r>
    </w:p>
    <w:p w14:paraId="67FCE936" w14:textId="77777777" w:rsidR="004A7D8B" w:rsidRDefault="00000000">
      <w:pPr>
        <w:pStyle w:val="ListParagraph"/>
        <w:numPr>
          <w:ilvl w:val="0"/>
          <w:numId w:val="3"/>
        </w:numPr>
        <w:tabs>
          <w:tab w:val="left" w:pos="2712"/>
        </w:tabs>
        <w:spacing w:before="41"/>
        <w:ind w:left="2712" w:hanging="1430"/>
        <w:jc w:val="left"/>
        <w:rPr>
          <w:sz w:val="24"/>
        </w:rPr>
      </w:pPr>
      <w:r>
        <w:rPr>
          <w:sz w:val="24"/>
        </w:rPr>
        <w:t>National</w:t>
      </w:r>
      <w:r>
        <w:rPr>
          <w:spacing w:val="-2"/>
          <w:sz w:val="24"/>
        </w:rPr>
        <w:t xml:space="preserve"> </w:t>
      </w:r>
      <w:r>
        <w:rPr>
          <w:sz w:val="24"/>
        </w:rPr>
        <w:t>Electronic</w:t>
      </w:r>
      <w:r>
        <w:rPr>
          <w:spacing w:val="-1"/>
          <w:sz w:val="24"/>
        </w:rPr>
        <w:t xml:space="preserve"> </w:t>
      </w:r>
      <w:r>
        <w:rPr>
          <w:sz w:val="24"/>
        </w:rPr>
        <w:t>Funds</w:t>
      </w:r>
      <w:r>
        <w:rPr>
          <w:spacing w:val="-3"/>
          <w:sz w:val="24"/>
        </w:rPr>
        <w:t xml:space="preserve"> </w:t>
      </w:r>
      <w:r>
        <w:rPr>
          <w:sz w:val="24"/>
        </w:rPr>
        <w:t>Transfer</w:t>
      </w:r>
      <w:r>
        <w:rPr>
          <w:spacing w:val="-1"/>
          <w:sz w:val="24"/>
        </w:rPr>
        <w:t xml:space="preserve"> </w:t>
      </w:r>
      <w:r>
        <w:rPr>
          <w:spacing w:val="-2"/>
          <w:sz w:val="24"/>
        </w:rPr>
        <w:t>(NEFT)</w:t>
      </w:r>
    </w:p>
    <w:p w14:paraId="6C8BB95F" w14:textId="77777777" w:rsidR="004A7D8B" w:rsidRDefault="00000000">
      <w:pPr>
        <w:pStyle w:val="ListParagraph"/>
        <w:numPr>
          <w:ilvl w:val="0"/>
          <w:numId w:val="3"/>
        </w:numPr>
        <w:tabs>
          <w:tab w:val="left" w:pos="2712"/>
        </w:tabs>
        <w:spacing w:before="43"/>
        <w:ind w:left="2712" w:hanging="1380"/>
        <w:jc w:val="left"/>
        <w:rPr>
          <w:sz w:val="24"/>
        </w:rPr>
      </w:pPr>
      <w:r>
        <w:rPr>
          <w:sz w:val="24"/>
        </w:rPr>
        <w:t>Over</w:t>
      </w:r>
      <w:r>
        <w:rPr>
          <w:spacing w:val="-3"/>
          <w:sz w:val="24"/>
        </w:rPr>
        <w:t xml:space="preserve"> </w:t>
      </w:r>
      <w:r>
        <w:rPr>
          <w:sz w:val="24"/>
        </w:rPr>
        <w:t>the</w:t>
      </w:r>
      <w:r>
        <w:rPr>
          <w:spacing w:val="-3"/>
          <w:sz w:val="24"/>
        </w:rPr>
        <w:t xml:space="preserve"> </w:t>
      </w:r>
      <w:r>
        <w:rPr>
          <w:sz w:val="24"/>
        </w:rPr>
        <w:t xml:space="preserve">Counter </w:t>
      </w:r>
      <w:r>
        <w:rPr>
          <w:spacing w:val="-4"/>
          <w:sz w:val="24"/>
        </w:rPr>
        <w:t>(OTC)</w:t>
      </w:r>
    </w:p>
    <w:p w14:paraId="47535BE9" w14:textId="77777777" w:rsidR="004A7D8B" w:rsidRDefault="004A7D8B">
      <w:pPr>
        <w:pStyle w:val="BodyText"/>
        <w:spacing w:before="81"/>
      </w:pPr>
    </w:p>
    <w:p w14:paraId="63F9D0C9" w14:textId="77777777" w:rsidR="004A7D8B" w:rsidRDefault="00000000">
      <w:pPr>
        <w:pStyle w:val="BodyText"/>
        <w:spacing w:before="1" w:line="276" w:lineRule="auto"/>
        <w:ind w:left="1092" w:right="590"/>
        <w:jc w:val="both"/>
      </w:pPr>
      <w:r>
        <w:t>The payments submitted by cheque or demand draft shall not be accepted.</w:t>
      </w:r>
      <w:r>
        <w:rPr>
          <w:spacing w:val="40"/>
        </w:rPr>
        <w:t xml:space="preserve"> </w:t>
      </w:r>
      <w:r>
        <w:t xml:space="preserve">For further details regarding e-Payment, e-Procurement etc., the website- </w:t>
      </w:r>
      <w:hyperlink r:id="rId17">
        <w:r>
          <w:rPr>
            <w:b/>
          </w:rPr>
          <w:t>www.eproc.karnataka.gov.in</w:t>
        </w:r>
      </w:hyperlink>
      <w:r>
        <w:rPr>
          <w:b/>
        </w:rPr>
        <w:t xml:space="preserve"> </w:t>
      </w:r>
      <w:r>
        <w:t xml:space="preserve">may be </w:t>
      </w:r>
      <w:r>
        <w:rPr>
          <w:spacing w:val="-2"/>
        </w:rPr>
        <w:t>referred.</w:t>
      </w:r>
    </w:p>
    <w:p w14:paraId="01CB9261" w14:textId="77777777" w:rsidR="004A7D8B" w:rsidRDefault="00000000">
      <w:pPr>
        <w:spacing w:before="1" w:line="276" w:lineRule="auto"/>
        <w:ind w:left="1183" w:right="590"/>
        <w:jc w:val="both"/>
        <w:rPr>
          <w:sz w:val="24"/>
        </w:rPr>
      </w:pPr>
      <w:r>
        <w:rPr>
          <w:b/>
          <w:sz w:val="24"/>
        </w:rPr>
        <w:t xml:space="preserve">Earnest Money Deposit (EMD): </w:t>
      </w:r>
      <w:r>
        <w:rPr>
          <w:sz w:val="24"/>
        </w:rPr>
        <w:t>Each bidder shall pay the earnest money deposit of Rs.27,000/- by e-payment through e-procurement portal</w:t>
      </w:r>
    </w:p>
    <w:p w14:paraId="79BB412B" w14:textId="77777777" w:rsidR="004A7D8B" w:rsidRDefault="00000000">
      <w:pPr>
        <w:pStyle w:val="ListParagraph"/>
        <w:numPr>
          <w:ilvl w:val="0"/>
          <w:numId w:val="7"/>
        </w:numPr>
        <w:tabs>
          <w:tab w:val="left" w:pos="1183"/>
          <w:tab w:val="left" w:pos="1271"/>
        </w:tabs>
        <w:spacing w:before="157" w:line="276" w:lineRule="auto"/>
        <w:ind w:left="1183" w:right="590" w:hanging="452"/>
        <w:jc w:val="both"/>
        <w:rPr>
          <w:b/>
          <w:sz w:val="24"/>
        </w:rPr>
      </w:pPr>
      <w:r>
        <w:rPr>
          <w:b/>
          <w:sz w:val="24"/>
        </w:rPr>
        <w:tab/>
        <w:t>Technical Bid Evaluation:</w:t>
      </w:r>
      <w:r>
        <w:rPr>
          <w:b/>
          <w:spacing w:val="40"/>
          <w:sz w:val="24"/>
        </w:rPr>
        <w:t xml:space="preserve"> </w:t>
      </w:r>
      <w:r>
        <w:rPr>
          <w:sz w:val="24"/>
        </w:rPr>
        <w:t>Atria Institute of Technology, Bengaluru will evaluate whether the</w:t>
      </w:r>
      <w:r>
        <w:rPr>
          <w:spacing w:val="-1"/>
          <w:sz w:val="24"/>
        </w:rPr>
        <w:t xml:space="preserve"> </w:t>
      </w:r>
      <w:r>
        <w:rPr>
          <w:sz w:val="24"/>
        </w:rPr>
        <w:t>items proposed by vendors</w:t>
      </w:r>
      <w:r>
        <w:rPr>
          <w:spacing w:val="-1"/>
          <w:sz w:val="24"/>
        </w:rPr>
        <w:t xml:space="preserve"> </w:t>
      </w:r>
      <w:r>
        <w:rPr>
          <w:sz w:val="24"/>
        </w:rPr>
        <w:t>meet the minimum technical specifications given</w:t>
      </w:r>
      <w:r>
        <w:rPr>
          <w:spacing w:val="-1"/>
          <w:sz w:val="24"/>
        </w:rPr>
        <w:t xml:space="preserve"> </w:t>
      </w:r>
      <w:r>
        <w:rPr>
          <w:sz w:val="24"/>
        </w:rPr>
        <w:t>in the</w:t>
      </w:r>
      <w:r>
        <w:rPr>
          <w:spacing w:val="-1"/>
          <w:sz w:val="24"/>
        </w:rPr>
        <w:t xml:space="preserve"> </w:t>
      </w:r>
      <w:r>
        <w:rPr>
          <w:sz w:val="24"/>
        </w:rPr>
        <w:t xml:space="preserve">tender </w:t>
      </w:r>
      <w:r>
        <w:rPr>
          <w:spacing w:val="-2"/>
          <w:sz w:val="24"/>
        </w:rPr>
        <w:t>(Annexure-II)</w:t>
      </w:r>
    </w:p>
    <w:p w14:paraId="1FBFF5BA" w14:textId="77777777" w:rsidR="004A7D8B" w:rsidRDefault="00000000">
      <w:pPr>
        <w:pStyle w:val="ListParagraph"/>
        <w:numPr>
          <w:ilvl w:val="0"/>
          <w:numId w:val="7"/>
        </w:numPr>
        <w:tabs>
          <w:tab w:val="left" w:pos="1183"/>
          <w:tab w:val="left" w:pos="1271"/>
        </w:tabs>
        <w:spacing w:before="1" w:line="276" w:lineRule="auto"/>
        <w:ind w:left="1183" w:right="587" w:hanging="452"/>
        <w:jc w:val="both"/>
        <w:rPr>
          <w:b/>
          <w:sz w:val="24"/>
        </w:rPr>
      </w:pPr>
      <w:r>
        <w:rPr>
          <w:b/>
          <w:sz w:val="24"/>
        </w:rPr>
        <w:tab/>
        <w:t xml:space="preserve">Commercial Bid Format: </w:t>
      </w:r>
      <w:r>
        <w:rPr>
          <w:sz w:val="24"/>
        </w:rPr>
        <w:t>Vendors shall quote all-inclusive price (i.e. price inclusive of applicable taxes, transportation and all other expenses) for delivery, installation and training per item. The break-up of the cost should be filled in Annexure-V format. The all-inclusive price uploaded directly into the e-Procurement portal will be taken as the basis for evaluation of commercial bids. The rates quoted should consider the concessions and tax benefits available for non-commercial educational institutions.</w:t>
      </w:r>
    </w:p>
    <w:p w14:paraId="2242A8BA" w14:textId="77777777" w:rsidR="004A7D8B" w:rsidRDefault="004A7D8B">
      <w:pPr>
        <w:pStyle w:val="ListParagraph"/>
        <w:spacing w:line="276" w:lineRule="auto"/>
        <w:rPr>
          <w:b/>
          <w:sz w:val="24"/>
        </w:rPr>
        <w:sectPr w:rsidR="004A7D8B">
          <w:pgSz w:w="11910" w:h="16840"/>
          <w:pgMar w:top="1320" w:right="425" w:bottom="1500" w:left="708" w:header="0" w:footer="1318" w:gutter="0"/>
          <w:cols w:space="720"/>
        </w:sectPr>
      </w:pPr>
    </w:p>
    <w:p w14:paraId="724FBE56" w14:textId="77777777" w:rsidR="004A7D8B" w:rsidRDefault="00000000">
      <w:pPr>
        <w:pStyle w:val="ListParagraph"/>
        <w:numPr>
          <w:ilvl w:val="0"/>
          <w:numId w:val="7"/>
        </w:numPr>
        <w:tabs>
          <w:tab w:val="left" w:pos="1183"/>
          <w:tab w:val="left" w:pos="1271"/>
        </w:tabs>
        <w:spacing w:before="65" w:line="276" w:lineRule="auto"/>
        <w:ind w:left="1183" w:right="594" w:hanging="452"/>
        <w:jc w:val="both"/>
        <w:rPr>
          <w:b/>
          <w:sz w:val="24"/>
        </w:rPr>
      </w:pPr>
      <w:r>
        <w:rPr>
          <w:b/>
          <w:sz w:val="24"/>
        </w:rPr>
        <w:lastRenderedPageBreak/>
        <w:tab/>
        <w:t>Commercial bid evaluation</w:t>
      </w:r>
      <w:r>
        <w:rPr>
          <w:sz w:val="24"/>
        </w:rPr>
        <w:t>: The commercial quotes submitted by technically qualified vendors will be opened in e-Procurement software.</w:t>
      </w:r>
      <w:r>
        <w:rPr>
          <w:spacing w:val="40"/>
          <w:sz w:val="24"/>
        </w:rPr>
        <w:t xml:space="preserve"> </w:t>
      </w:r>
      <w:r>
        <w:rPr>
          <w:sz w:val="24"/>
        </w:rPr>
        <w:t xml:space="preserve">The vendor who has quoted the lowest all-inclusive price would be termed as </w:t>
      </w:r>
      <w:r>
        <w:rPr>
          <w:b/>
          <w:sz w:val="24"/>
        </w:rPr>
        <w:t xml:space="preserve">L1 price </w:t>
      </w:r>
      <w:r>
        <w:rPr>
          <w:sz w:val="24"/>
        </w:rPr>
        <w:t>vendor.</w:t>
      </w:r>
    </w:p>
    <w:p w14:paraId="7845D01E" w14:textId="77777777" w:rsidR="004A7D8B" w:rsidRDefault="00000000">
      <w:pPr>
        <w:pStyle w:val="ListParagraph"/>
        <w:numPr>
          <w:ilvl w:val="0"/>
          <w:numId w:val="7"/>
        </w:numPr>
        <w:tabs>
          <w:tab w:val="left" w:pos="1183"/>
          <w:tab w:val="left" w:pos="1271"/>
        </w:tabs>
        <w:spacing w:before="2" w:line="276" w:lineRule="auto"/>
        <w:ind w:left="1183" w:right="593" w:hanging="452"/>
        <w:jc w:val="both"/>
        <w:rPr>
          <w:b/>
          <w:sz w:val="26"/>
        </w:rPr>
      </w:pPr>
      <w:r>
        <w:rPr>
          <w:b/>
          <w:sz w:val="26"/>
        </w:rPr>
        <w:t xml:space="preserve">Awarding the contract: </w:t>
      </w:r>
      <w:r>
        <w:rPr>
          <w:sz w:val="24"/>
        </w:rPr>
        <w:t>The vendor who has quoted lowest price (L1 price) as described in Para 21 above will be awarded the contract subject to meeting all other conditions.</w:t>
      </w:r>
    </w:p>
    <w:p w14:paraId="294DF7E0" w14:textId="77777777" w:rsidR="004A7D8B" w:rsidRDefault="00000000">
      <w:pPr>
        <w:pStyle w:val="ListParagraph"/>
        <w:numPr>
          <w:ilvl w:val="0"/>
          <w:numId w:val="7"/>
        </w:numPr>
        <w:tabs>
          <w:tab w:val="left" w:pos="1183"/>
          <w:tab w:val="left" w:pos="1271"/>
        </w:tabs>
        <w:spacing w:line="276" w:lineRule="auto"/>
        <w:ind w:left="1183" w:right="595" w:hanging="452"/>
        <w:jc w:val="both"/>
        <w:rPr>
          <w:b/>
          <w:sz w:val="24"/>
        </w:rPr>
      </w:pPr>
      <w:r>
        <w:rPr>
          <w:b/>
          <w:sz w:val="24"/>
        </w:rPr>
        <w:tab/>
      </w:r>
      <w:r>
        <w:rPr>
          <w:sz w:val="24"/>
        </w:rPr>
        <w:t>The pre-qualification/technical bids will be opened on the prescribed date in the presence of the</w:t>
      </w:r>
      <w:r>
        <w:rPr>
          <w:spacing w:val="-1"/>
          <w:sz w:val="24"/>
        </w:rPr>
        <w:t xml:space="preserve"> </w:t>
      </w:r>
      <w:r>
        <w:rPr>
          <w:sz w:val="24"/>
        </w:rPr>
        <w:t>bidders</w:t>
      </w:r>
      <w:r>
        <w:rPr>
          <w:spacing w:val="-2"/>
          <w:sz w:val="24"/>
        </w:rPr>
        <w:t xml:space="preserve"> </w:t>
      </w:r>
      <w:r>
        <w:rPr>
          <w:sz w:val="24"/>
        </w:rPr>
        <w:t>present</w:t>
      </w:r>
      <w:r>
        <w:rPr>
          <w:spacing w:val="-1"/>
          <w:sz w:val="24"/>
        </w:rPr>
        <w:t xml:space="preserve"> </w:t>
      </w:r>
      <w:r>
        <w:rPr>
          <w:sz w:val="24"/>
        </w:rPr>
        <w:t>and no</w:t>
      </w:r>
      <w:r>
        <w:rPr>
          <w:spacing w:val="-1"/>
          <w:sz w:val="24"/>
        </w:rPr>
        <w:t xml:space="preserve"> </w:t>
      </w:r>
      <w:r>
        <w:rPr>
          <w:sz w:val="24"/>
        </w:rPr>
        <w:t>written</w:t>
      </w:r>
      <w:r>
        <w:rPr>
          <w:spacing w:val="-1"/>
          <w:sz w:val="24"/>
        </w:rPr>
        <w:t xml:space="preserve"> </w:t>
      </w:r>
      <w:r>
        <w:rPr>
          <w:sz w:val="24"/>
        </w:rPr>
        <w:t>intimation</w:t>
      </w:r>
      <w:r>
        <w:rPr>
          <w:spacing w:val="-1"/>
          <w:sz w:val="24"/>
        </w:rPr>
        <w:t xml:space="preserve"> </w:t>
      </w:r>
      <w:r>
        <w:rPr>
          <w:sz w:val="24"/>
        </w:rPr>
        <w:t>to this</w:t>
      </w:r>
      <w:r>
        <w:rPr>
          <w:spacing w:val="-2"/>
          <w:sz w:val="24"/>
        </w:rPr>
        <w:t xml:space="preserve"> </w:t>
      </w:r>
      <w:r>
        <w:rPr>
          <w:sz w:val="24"/>
        </w:rPr>
        <w:t>effect</w:t>
      </w:r>
      <w:r>
        <w:rPr>
          <w:spacing w:val="-1"/>
          <w:sz w:val="24"/>
        </w:rPr>
        <w:t xml:space="preserve"> </w:t>
      </w:r>
      <w:r>
        <w:rPr>
          <w:sz w:val="24"/>
        </w:rPr>
        <w:t>will</w:t>
      </w:r>
      <w:r>
        <w:rPr>
          <w:spacing w:val="-1"/>
          <w:sz w:val="24"/>
        </w:rPr>
        <w:t xml:space="preserve"> </w:t>
      </w:r>
      <w:r>
        <w:rPr>
          <w:sz w:val="24"/>
        </w:rPr>
        <w:t>be given</w:t>
      </w:r>
      <w:r>
        <w:rPr>
          <w:spacing w:val="-1"/>
          <w:sz w:val="24"/>
        </w:rPr>
        <w:t xml:space="preserve"> </w:t>
      </w:r>
      <w:r>
        <w:rPr>
          <w:sz w:val="24"/>
        </w:rPr>
        <w:t>to</w:t>
      </w:r>
      <w:r>
        <w:rPr>
          <w:spacing w:val="-1"/>
          <w:sz w:val="24"/>
        </w:rPr>
        <w:t xml:space="preserve"> </w:t>
      </w:r>
      <w:r>
        <w:rPr>
          <w:sz w:val="24"/>
        </w:rPr>
        <w:t xml:space="preserve">individual </w:t>
      </w:r>
      <w:r>
        <w:rPr>
          <w:spacing w:val="-2"/>
          <w:sz w:val="24"/>
        </w:rPr>
        <w:t>bidders.</w:t>
      </w:r>
    </w:p>
    <w:p w14:paraId="2F2B1249" w14:textId="77777777" w:rsidR="004A7D8B" w:rsidRDefault="004A7D8B">
      <w:pPr>
        <w:pStyle w:val="BodyText"/>
        <w:spacing w:before="40"/>
      </w:pPr>
    </w:p>
    <w:p w14:paraId="2269400E" w14:textId="77777777" w:rsidR="004A7D8B" w:rsidRDefault="00000000">
      <w:pPr>
        <w:pStyle w:val="ListParagraph"/>
        <w:numPr>
          <w:ilvl w:val="0"/>
          <w:numId w:val="7"/>
        </w:numPr>
        <w:tabs>
          <w:tab w:val="left" w:pos="1272"/>
        </w:tabs>
        <w:ind w:left="1272" w:hanging="540"/>
        <w:jc w:val="left"/>
        <w:rPr>
          <w:b/>
          <w:sz w:val="24"/>
        </w:rPr>
      </w:pPr>
      <w:r>
        <w:rPr>
          <w:b/>
          <w:spacing w:val="-2"/>
          <w:sz w:val="24"/>
          <w:u w:val="single"/>
        </w:rPr>
        <w:t>Miscellaneous:</w:t>
      </w:r>
    </w:p>
    <w:p w14:paraId="3ACB2224" w14:textId="77777777" w:rsidR="004A7D8B" w:rsidRDefault="004A7D8B">
      <w:pPr>
        <w:pStyle w:val="BodyText"/>
        <w:spacing w:before="202"/>
        <w:rPr>
          <w:b/>
        </w:rPr>
      </w:pPr>
    </w:p>
    <w:p w14:paraId="1DE99CBE" w14:textId="77777777" w:rsidR="004A7D8B" w:rsidRDefault="00000000">
      <w:pPr>
        <w:pStyle w:val="ListParagraph"/>
        <w:numPr>
          <w:ilvl w:val="1"/>
          <w:numId w:val="7"/>
        </w:numPr>
        <w:tabs>
          <w:tab w:val="left" w:pos="1991"/>
        </w:tabs>
        <w:ind w:left="1991" w:hanging="719"/>
        <w:jc w:val="both"/>
        <w:rPr>
          <w:sz w:val="24"/>
        </w:rPr>
      </w:pPr>
      <w:r>
        <w:rPr>
          <w:sz w:val="24"/>
        </w:rPr>
        <w:t>No</w:t>
      </w:r>
      <w:r>
        <w:rPr>
          <w:spacing w:val="-1"/>
          <w:sz w:val="24"/>
        </w:rPr>
        <w:t xml:space="preserve"> </w:t>
      </w:r>
      <w:r>
        <w:rPr>
          <w:sz w:val="24"/>
        </w:rPr>
        <w:t>Advance</w:t>
      </w:r>
      <w:r>
        <w:rPr>
          <w:spacing w:val="-1"/>
          <w:sz w:val="24"/>
        </w:rPr>
        <w:t xml:space="preserve"> </w:t>
      </w:r>
      <w:r>
        <w:rPr>
          <w:sz w:val="24"/>
        </w:rPr>
        <w:t>payment, whatsoever,</w:t>
      </w:r>
      <w:r>
        <w:rPr>
          <w:spacing w:val="-1"/>
          <w:sz w:val="24"/>
        </w:rPr>
        <w:t xml:space="preserve"> </w:t>
      </w:r>
      <w:r>
        <w:rPr>
          <w:sz w:val="24"/>
        </w:rPr>
        <w:t>will be</w:t>
      </w:r>
      <w:r>
        <w:rPr>
          <w:spacing w:val="-1"/>
          <w:sz w:val="24"/>
        </w:rPr>
        <w:t xml:space="preserve"> </w:t>
      </w:r>
      <w:r>
        <w:rPr>
          <w:sz w:val="24"/>
        </w:rPr>
        <w:t>made</w:t>
      </w:r>
      <w:r>
        <w:rPr>
          <w:spacing w:val="-2"/>
          <w:sz w:val="24"/>
        </w:rPr>
        <w:t xml:space="preserve"> </w:t>
      </w:r>
      <w:r>
        <w:rPr>
          <w:sz w:val="24"/>
        </w:rPr>
        <w:t>for supply of</w:t>
      </w:r>
      <w:r>
        <w:rPr>
          <w:spacing w:val="-1"/>
          <w:sz w:val="24"/>
        </w:rPr>
        <w:t xml:space="preserve"> </w:t>
      </w:r>
      <w:r>
        <w:rPr>
          <w:spacing w:val="-2"/>
          <w:sz w:val="24"/>
        </w:rPr>
        <w:t>item.</w:t>
      </w:r>
    </w:p>
    <w:p w14:paraId="262EDA73" w14:textId="77777777" w:rsidR="004A7D8B" w:rsidRDefault="00000000">
      <w:pPr>
        <w:pStyle w:val="ListParagraph"/>
        <w:numPr>
          <w:ilvl w:val="1"/>
          <w:numId w:val="7"/>
        </w:numPr>
        <w:tabs>
          <w:tab w:val="left" w:pos="1992"/>
        </w:tabs>
        <w:spacing w:before="164" w:line="276" w:lineRule="auto"/>
        <w:ind w:right="592"/>
        <w:jc w:val="both"/>
        <w:rPr>
          <w:sz w:val="24"/>
        </w:rPr>
      </w:pPr>
      <w:r>
        <w:rPr>
          <w:sz w:val="24"/>
        </w:rPr>
        <w:t>The Principal Atria Institute of Technology, Bengaluru reserves the right to reject any or all bids without assigning any reason whatsoever.</w:t>
      </w:r>
    </w:p>
    <w:p w14:paraId="6E7F34CF" w14:textId="77777777" w:rsidR="004A7D8B" w:rsidRDefault="00000000">
      <w:pPr>
        <w:pStyle w:val="ListParagraph"/>
        <w:numPr>
          <w:ilvl w:val="1"/>
          <w:numId w:val="7"/>
        </w:numPr>
        <w:tabs>
          <w:tab w:val="left" w:pos="2009"/>
        </w:tabs>
        <w:spacing w:before="119" w:line="276" w:lineRule="auto"/>
        <w:ind w:left="2009" w:right="589" w:hanging="711"/>
        <w:jc w:val="both"/>
        <w:rPr>
          <w:sz w:val="24"/>
        </w:rPr>
      </w:pPr>
      <w:r>
        <w:rPr>
          <w:sz w:val="24"/>
        </w:rPr>
        <w:t>Atria Institute of Technology, Bengaluru will provide the space and other facilities required for installation, integration, and commissioning of items.</w:t>
      </w:r>
    </w:p>
    <w:p w14:paraId="2119CA89" w14:textId="77777777" w:rsidR="004A7D8B" w:rsidRDefault="00000000">
      <w:pPr>
        <w:pStyle w:val="ListParagraph"/>
        <w:numPr>
          <w:ilvl w:val="1"/>
          <w:numId w:val="7"/>
        </w:numPr>
        <w:tabs>
          <w:tab w:val="left" w:pos="2009"/>
        </w:tabs>
        <w:spacing w:before="121" w:line="276" w:lineRule="auto"/>
        <w:ind w:left="2009" w:right="589" w:hanging="711"/>
        <w:jc w:val="both"/>
        <w:rPr>
          <w:sz w:val="24"/>
        </w:rPr>
      </w:pPr>
      <w:r>
        <w:rPr>
          <w:sz w:val="24"/>
        </w:rPr>
        <w:t>Atria Institute of Technology, Bengaluru will allow free entry and access to the personnel authorized by the successful bidder to carry out the installation work as specified in this tender during the working hours in the offices concerned.</w:t>
      </w:r>
    </w:p>
    <w:p w14:paraId="757B9B72" w14:textId="77777777" w:rsidR="004A7D8B" w:rsidRDefault="00000000">
      <w:pPr>
        <w:pStyle w:val="ListParagraph"/>
        <w:numPr>
          <w:ilvl w:val="1"/>
          <w:numId w:val="7"/>
        </w:numPr>
        <w:tabs>
          <w:tab w:val="left" w:pos="2009"/>
        </w:tabs>
        <w:spacing w:before="118" w:line="278" w:lineRule="auto"/>
        <w:ind w:left="2009" w:right="597" w:hanging="711"/>
        <w:jc w:val="both"/>
        <w:rPr>
          <w:sz w:val="24"/>
        </w:rPr>
      </w:pPr>
      <w:r>
        <w:rPr>
          <w:sz w:val="24"/>
        </w:rPr>
        <w:t>The successful bidder shall not sublet or assign or franchise the responsibility to any other agency either in whole or in part.</w:t>
      </w:r>
    </w:p>
    <w:p w14:paraId="22074EAA" w14:textId="77777777" w:rsidR="004A7D8B" w:rsidRDefault="00000000">
      <w:pPr>
        <w:pStyle w:val="ListParagraph"/>
        <w:numPr>
          <w:ilvl w:val="1"/>
          <w:numId w:val="7"/>
        </w:numPr>
        <w:tabs>
          <w:tab w:val="left" w:pos="2009"/>
        </w:tabs>
        <w:spacing w:before="116" w:line="276" w:lineRule="auto"/>
        <w:ind w:left="2009" w:right="595" w:hanging="711"/>
        <w:jc w:val="both"/>
        <w:rPr>
          <w:sz w:val="24"/>
        </w:rPr>
      </w:pPr>
      <w:r>
        <w:rPr>
          <w:sz w:val="24"/>
        </w:rPr>
        <w:t>The successful bidder should be solely responsible for all acts of omission and commission occasioned by his personnel in carrying out the terms of the tender.</w:t>
      </w:r>
    </w:p>
    <w:p w14:paraId="0D61991E" w14:textId="77777777" w:rsidR="004A7D8B" w:rsidRDefault="00000000">
      <w:pPr>
        <w:pStyle w:val="ListParagraph"/>
        <w:numPr>
          <w:ilvl w:val="1"/>
          <w:numId w:val="7"/>
        </w:numPr>
        <w:tabs>
          <w:tab w:val="left" w:pos="2009"/>
        </w:tabs>
        <w:spacing w:before="119" w:line="278" w:lineRule="auto"/>
        <w:ind w:left="2009" w:right="589" w:hanging="711"/>
        <w:jc w:val="both"/>
        <w:rPr>
          <w:sz w:val="24"/>
        </w:rPr>
      </w:pPr>
      <w:r>
        <w:rPr>
          <w:sz w:val="24"/>
        </w:rPr>
        <w:t>The decision of Atria Institute of Technology, Bengaluru in the evaluation of the technical / pre-qualification bids and financial bids shall be final.</w:t>
      </w:r>
    </w:p>
    <w:p w14:paraId="743BC0B4" w14:textId="77777777" w:rsidR="004A7D8B" w:rsidRDefault="00000000">
      <w:pPr>
        <w:pStyle w:val="ListParagraph"/>
        <w:numPr>
          <w:ilvl w:val="1"/>
          <w:numId w:val="7"/>
        </w:numPr>
        <w:tabs>
          <w:tab w:val="left" w:pos="2009"/>
        </w:tabs>
        <w:spacing w:before="116" w:line="276" w:lineRule="auto"/>
        <w:ind w:left="2009" w:right="588" w:hanging="711"/>
        <w:jc w:val="both"/>
        <w:rPr>
          <w:sz w:val="24"/>
        </w:rPr>
      </w:pPr>
      <w:r>
        <w:rPr>
          <w:sz w:val="24"/>
        </w:rPr>
        <w:t>The bidder should comply with such directions as Atria Institute of Technology; Bengaluru may issue from time to time for successful completion of the work.</w:t>
      </w:r>
    </w:p>
    <w:p w14:paraId="335CAB0F" w14:textId="77777777" w:rsidR="004A7D8B" w:rsidRDefault="00000000">
      <w:pPr>
        <w:pStyle w:val="ListParagraph"/>
        <w:numPr>
          <w:ilvl w:val="1"/>
          <w:numId w:val="7"/>
        </w:numPr>
        <w:tabs>
          <w:tab w:val="left" w:pos="2009"/>
        </w:tabs>
        <w:spacing w:before="119" w:line="276" w:lineRule="auto"/>
        <w:ind w:left="2009" w:right="594" w:hanging="711"/>
        <w:jc w:val="both"/>
        <w:rPr>
          <w:sz w:val="24"/>
        </w:rPr>
      </w:pPr>
      <w:r>
        <w:rPr>
          <w:sz w:val="24"/>
        </w:rPr>
        <w:t>Atria Institute of Technology, Bengaluru may cancel the purchase order in the event of breach of any of the terms and conditions stipulated therein.</w:t>
      </w:r>
    </w:p>
    <w:p w14:paraId="051B270F" w14:textId="77777777" w:rsidR="004A7D8B" w:rsidRDefault="00000000">
      <w:pPr>
        <w:pStyle w:val="ListParagraph"/>
        <w:numPr>
          <w:ilvl w:val="1"/>
          <w:numId w:val="7"/>
        </w:numPr>
        <w:tabs>
          <w:tab w:val="left" w:pos="2009"/>
        </w:tabs>
        <w:spacing w:before="121" w:line="276" w:lineRule="auto"/>
        <w:ind w:left="2009" w:right="588" w:hanging="711"/>
        <w:jc w:val="both"/>
        <w:rPr>
          <w:sz w:val="24"/>
        </w:rPr>
      </w:pPr>
      <w:r>
        <w:rPr>
          <w:sz w:val="24"/>
        </w:rPr>
        <w:t xml:space="preserve">If, after the purchase order has been issued, it is proved that any of the information furnished by the bidder in the tender is false or that the bidder secured the contract through misrepresentation of facts in whatsoever manner the purchase order will be liable to be terminated forthwith and the Bank Guarantee shall be forfeited by Atria Institute of Technology, Bengaluru. The decision of institute in this regard shall be </w:t>
      </w:r>
      <w:r>
        <w:rPr>
          <w:spacing w:val="-2"/>
          <w:sz w:val="24"/>
        </w:rPr>
        <w:t>final.</w:t>
      </w:r>
    </w:p>
    <w:p w14:paraId="7DB61E4C" w14:textId="77777777" w:rsidR="004A7D8B" w:rsidRDefault="00000000">
      <w:pPr>
        <w:pStyle w:val="ListParagraph"/>
        <w:numPr>
          <w:ilvl w:val="1"/>
          <w:numId w:val="7"/>
        </w:numPr>
        <w:tabs>
          <w:tab w:val="left" w:pos="2009"/>
        </w:tabs>
        <w:spacing w:before="119" w:line="276" w:lineRule="auto"/>
        <w:ind w:left="2009" w:right="593" w:hanging="711"/>
        <w:jc w:val="both"/>
        <w:rPr>
          <w:sz w:val="24"/>
        </w:rPr>
      </w:pPr>
      <w:r>
        <w:rPr>
          <w:sz w:val="24"/>
        </w:rPr>
        <w:t>Changes, if any, in this tender will be updated on the website from time to time, but not beyond one day prior to the last date fixed for submitting tender.</w:t>
      </w:r>
    </w:p>
    <w:p w14:paraId="4EB53E1F" w14:textId="77777777" w:rsidR="004A7D8B" w:rsidRDefault="00000000">
      <w:pPr>
        <w:pStyle w:val="ListParagraph"/>
        <w:numPr>
          <w:ilvl w:val="1"/>
          <w:numId w:val="7"/>
        </w:numPr>
        <w:tabs>
          <w:tab w:val="left" w:pos="2008"/>
        </w:tabs>
        <w:spacing w:before="122"/>
        <w:ind w:left="2008" w:hanging="710"/>
        <w:jc w:val="both"/>
        <w:rPr>
          <w:sz w:val="24"/>
        </w:rPr>
      </w:pPr>
      <w:r>
        <w:rPr>
          <w:sz w:val="24"/>
        </w:rPr>
        <w:t>All</w:t>
      </w:r>
      <w:r>
        <w:rPr>
          <w:spacing w:val="-3"/>
          <w:sz w:val="24"/>
        </w:rPr>
        <w:t xml:space="preserve"> </w:t>
      </w:r>
      <w:r>
        <w:rPr>
          <w:sz w:val="24"/>
        </w:rPr>
        <w:t>decisions</w:t>
      </w:r>
      <w:r>
        <w:rPr>
          <w:spacing w:val="-2"/>
          <w:sz w:val="24"/>
        </w:rPr>
        <w:t xml:space="preserve"> </w:t>
      </w:r>
      <w:r>
        <w:rPr>
          <w:sz w:val="24"/>
        </w:rPr>
        <w:t>of</w:t>
      </w:r>
      <w:r>
        <w:rPr>
          <w:spacing w:val="-1"/>
          <w:sz w:val="24"/>
        </w:rPr>
        <w:t xml:space="preserve"> </w:t>
      </w:r>
      <w:r>
        <w:rPr>
          <w:sz w:val="24"/>
        </w:rPr>
        <w:t>Atria Institute</w:t>
      </w:r>
      <w:r>
        <w:rPr>
          <w:spacing w:val="-2"/>
          <w:sz w:val="24"/>
        </w:rPr>
        <w:t xml:space="preserve"> </w:t>
      </w:r>
      <w:r>
        <w:rPr>
          <w:sz w:val="24"/>
        </w:rPr>
        <w:t>of</w:t>
      </w:r>
      <w:r>
        <w:rPr>
          <w:spacing w:val="-1"/>
          <w:sz w:val="24"/>
        </w:rPr>
        <w:t xml:space="preserve"> </w:t>
      </w:r>
      <w:r>
        <w:rPr>
          <w:sz w:val="24"/>
        </w:rPr>
        <w:t>Technology,</w:t>
      </w:r>
      <w:r>
        <w:rPr>
          <w:spacing w:val="-1"/>
          <w:sz w:val="24"/>
        </w:rPr>
        <w:t xml:space="preserve"> </w:t>
      </w:r>
      <w:r>
        <w:rPr>
          <w:sz w:val="24"/>
        </w:rPr>
        <w:t>Bengaluru</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pacing w:val="-2"/>
          <w:sz w:val="24"/>
        </w:rPr>
        <w:t>final.</w:t>
      </w:r>
    </w:p>
    <w:p w14:paraId="1A1D167D" w14:textId="77777777" w:rsidR="004A7D8B" w:rsidRDefault="00000000">
      <w:pPr>
        <w:pStyle w:val="ListParagraph"/>
        <w:numPr>
          <w:ilvl w:val="1"/>
          <w:numId w:val="7"/>
        </w:numPr>
        <w:tabs>
          <w:tab w:val="left" w:pos="2008"/>
        </w:tabs>
        <w:spacing w:before="161"/>
        <w:ind w:left="2008" w:hanging="710"/>
        <w:jc w:val="both"/>
        <w:rPr>
          <w:sz w:val="24"/>
        </w:rPr>
      </w:pPr>
      <w:r>
        <w:rPr>
          <w:sz w:val="24"/>
        </w:rPr>
        <w:t>The</w:t>
      </w:r>
      <w:r>
        <w:rPr>
          <w:spacing w:val="-3"/>
          <w:sz w:val="24"/>
        </w:rPr>
        <w:t xml:space="preserve"> </w:t>
      </w:r>
      <w:r>
        <w:rPr>
          <w:sz w:val="24"/>
        </w:rPr>
        <w:t>OEM must authorize</w:t>
      </w:r>
      <w:r>
        <w:rPr>
          <w:spacing w:val="1"/>
          <w:sz w:val="24"/>
        </w:rPr>
        <w:t xml:space="preserve"> </w:t>
      </w:r>
      <w:r>
        <w:rPr>
          <w:sz w:val="24"/>
        </w:rPr>
        <w:t>only</w:t>
      </w:r>
      <w:r>
        <w:rPr>
          <w:spacing w:val="-1"/>
          <w:sz w:val="24"/>
        </w:rPr>
        <w:t xml:space="preserve"> </w:t>
      </w:r>
      <w:r>
        <w:rPr>
          <w:sz w:val="24"/>
        </w:rPr>
        <w:t xml:space="preserve">one </w:t>
      </w:r>
      <w:r>
        <w:rPr>
          <w:spacing w:val="-2"/>
          <w:sz w:val="24"/>
        </w:rPr>
        <w:t>partner/dealer.</w:t>
      </w:r>
    </w:p>
    <w:p w14:paraId="68F46A1D" w14:textId="77777777" w:rsidR="004A7D8B" w:rsidRDefault="004A7D8B">
      <w:pPr>
        <w:pStyle w:val="ListParagraph"/>
        <w:rPr>
          <w:sz w:val="24"/>
        </w:rPr>
        <w:sectPr w:rsidR="004A7D8B">
          <w:pgSz w:w="11910" w:h="16840"/>
          <w:pgMar w:top="1000" w:right="425" w:bottom="1580" w:left="708" w:header="0" w:footer="1318" w:gutter="0"/>
          <w:cols w:space="720"/>
        </w:sectPr>
      </w:pPr>
    </w:p>
    <w:p w14:paraId="0397B6ED" w14:textId="77777777" w:rsidR="004A7D8B" w:rsidRDefault="00000000">
      <w:pPr>
        <w:pStyle w:val="ListParagraph"/>
        <w:numPr>
          <w:ilvl w:val="1"/>
          <w:numId w:val="7"/>
        </w:numPr>
        <w:tabs>
          <w:tab w:val="left" w:pos="2009"/>
        </w:tabs>
        <w:spacing w:before="65" w:line="276" w:lineRule="auto"/>
        <w:ind w:left="2009" w:right="591" w:hanging="711"/>
        <w:rPr>
          <w:sz w:val="24"/>
        </w:rPr>
      </w:pPr>
      <w:r>
        <w:rPr>
          <w:sz w:val="24"/>
        </w:rPr>
        <w:lastRenderedPageBreak/>
        <w:t>The</w:t>
      </w:r>
      <w:r>
        <w:rPr>
          <w:spacing w:val="30"/>
          <w:sz w:val="24"/>
        </w:rPr>
        <w:t xml:space="preserve"> </w:t>
      </w:r>
      <w:r>
        <w:rPr>
          <w:sz w:val="24"/>
        </w:rPr>
        <w:t>specifications</w:t>
      </w:r>
      <w:r>
        <w:rPr>
          <w:spacing w:val="31"/>
          <w:sz w:val="24"/>
        </w:rPr>
        <w:t xml:space="preserve"> </w:t>
      </w:r>
      <w:r>
        <w:rPr>
          <w:sz w:val="24"/>
        </w:rPr>
        <w:t>mentioned</w:t>
      </w:r>
      <w:r>
        <w:rPr>
          <w:spacing w:val="31"/>
          <w:sz w:val="24"/>
        </w:rPr>
        <w:t xml:space="preserve"> </w:t>
      </w:r>
      <w:r>
        <w:rPr>
          <w:sz w:val="24"/>
        </w:rPr>
        <w:t>in</w:t>
      </w:r>
      <w:r>
        <w:rPr>
          <w:spacing w:val="32"/>
          <w:sz w:val="24"/>
        </w:rPr>
        <w:t xml:space="preserve"> </w:t>
      </w:r>
      <w:r>
        <w:rPr>
          <w:sz w:val="24"/>
        </w:rPr>
        <w:t>Annexure-II</w:t>
      </w:r>
      <w:r>
        <w:rPr>
          <w:spacing w:val="33"/>
          <w:sz w:val="24"/>
        </w:rPr>
        <w:t xml:space="preserve"> </w:t>
      </w:r>
      <w:r>
        <w:rPr>
          <w:sz w:val="24"/>
        </w:rPr>
        <w:t>are</w:t>
      </w:r>
      <w:r>
        <w:rPr>
          <w:spacing w:val="32"/>
          <w:sz w:val="24"/>
        </w:rPr>
        <w:t xml:space="preserve"> </w:t>
      </w:r>
      <w:r>
        <w:rPr>
          <w:sz w:val="24"/>
        </w:rPr>
        <w:t>the</w:t>
      </w:r>
      <w:r>
        <w:rPr>
          <w:spacing w:val="32"/>
          <w:sz w:val="24"/>
        </w:rPr>
        <w:t xml:space="preserve"> </w:t>
      </w:r>
      <w:r>
        <w:rPr>
          <w:sz w:val="24"/>
        </w:rPr>
        <w:t>minimum</w:t>
      </w:r>
      <w:r>
        <w:rPr>
          <w:spacing w:val="32"/>
          <w:sz w:val="24"/>
        </w:rPr>
        <w:t xml:space="preserve"> </w:t>
      </w:r>
      <w:r>
        <w:rPr>
          <w:sz w:val="24"/>
        </w:rPr>
        <w:t>standards</w:t>
      </w:r>
      <w:r>
        <w:rPr>
          <w:spacing w:val="33"/>
          <w:sz w:val="24"/>
        </w:rPr>
        <w:t xml:space="preserve"> </w:t>
      </w:r>
      <w:r>
        <w:rPr>
          <w:sz w:val="24"/>
        </w:rPr>
        <w:t>required and the vendors shall quote standards equivalent thereto or higher.</w:t>
      </w:r>
    </w:p>
    <w:p w14:paraId="6E515426" w14:textId="77777777" w:rsidR="004A7D8B" w:rsidRDefault="004A7D8B">
      <w:pPr>
        <w:pStyle w:val="BodyText"/>
      </w:pPr>
    </w:p>
    <w:p w14:paraId="41161C88" w14:textId="77777777" w:rsidR="004A7D8B" w:rsidRDefault="004A7D8B">
      <w:pPr>
        <w:pStyle w:val="BodyText"/>
      </w:pPr>
    </w:p>
    <w:p w14:paraId="08516873" w14:textId="77777777" w:rsidR="004A7D8B" w:rsidRDefault="004A7D8B">
      <w:pPr>
        <w:pStyle w:val="BodyText"/>
      </w:pPr>
    </w:p>
    <w:p w14:paraId="3620AB7E" w14:textId="77777777" w:rsidR="004A7D8B" w:rsidRDefault="004A7D8B">
      <w:pPr>
        <w:pStyle w:val="BodyText"/>
      </w:pPr>
    </w:p>
    <w:p w14:paraId="1E5FBE97" w14:textId="77777777" w:rsidR="004A7D8B" w:rsidRDefault="004A7D8B">
      <w:pPr>
        <w:pStyle w:val="BodyText"/>
        <w:spacing w:before="52"/>
      </w:pPr>
    </w:p>
    <w:p w14:paraId="5A1F7B13" w14:textId="77777777" w:rsidR="004A7D8B" w:rsidRDefault="00000000">
      <w:pPr>
        <w:pStyle w:val="ListParagraph"/>
        <w:numPr>
          <w:ilvl w:val="0"/>
          <w:numId w:val="7"/>
        </w:numPr>
        <w:tabs>
          <w:tab w:val="left" w:pos="1272"/>
        </w:tabs>
        <w:ind w:left="1272" w:hanging="360"/>
        <w:jc w:val="left"/>
        <w:rPr>
          <w:b/>
          <w:sz w:val="24"/>
        </w:rPr>
      </w:pPr>
      <w:r>
        <w:rPr>
          <w:b/>
          <w:sz w:val="24"/>
          <w:u w:val="single"/>
        </w:rPr>
        <w:t>Clarifications:</w:t>
      </w:r>
      <w:r>
        <w:rPr>
          <w:b/>
          <w:spacing w:val="-2"/>
          <w:sz w:val="24"/>
        </w:rPr>
        <w:t xml:space="preserve"> </w:t>
      </w:r>
      <w:r>
        <w:rPr>
          <w:sz w:val="24"/>
        </w:rPr>
        <w:t>Any</w:t>
      </w:r>
      <w:r>
        <w:rPr>
          <w:spacing w:val="-3"/>
          <w:sz w:val="24"/>
        </w:rPr>
        <w:t xml:space="preserve"> </w:t>
      </w:r>
      <w:r>
        <w:rPr>
          <w:sz w:val="24"/>
        </w:rPr>
        <w:t>clarifications</w:t>
      </w:r>
      <w:r>
        <w:rPr>
          <w:spacing w:val="-2"/>
          <w:sz w:val="24"/>
        </w:rPr>
        <w:t xml:space="preserve"> </w:t>
      </w:r>
      <w:r>
        <w:rPr>
          <w:sz w:val="24"/>
        </w:rPr>
        <w:t>can</w:t>
      </w:r>
      <w:r>
        <w:rPr>
          <w:spacing w:val="-2"/>
          <w:sz w:val="24"/>
        </w:rPr>
        <w:t xml:space="preserve"> </w:t>
      </w:r>
      <w:r>
        <w:rPr>
          <w:sz w:val="24"/>
        </w:rPr>
        <w:t>be</w:t>
      </w:r>
      <w:r>
        <w:rPr>
          <w:spacing w:val="-3"/>
          <w:sz w:val="24"/>
        </w:rPr>
        <w:t xml:space="preserve"> </w:t>
      </w:r>
      <w:r>
        <w:rPr>
          <w:sz w:val="24"/>
        </w:rPr>
        <w:t xml:space="preserve">obtained </w:t>
      </w:r>
      <w:r>
        <w:rPr>
          <w:spacing w:val="-4"/>
          <w:sz w:val="24"/>
        </w:rPr>
        <w:t>from</w:t>
      </w:r>
    </w:p>
    <w:p w14:paraId="04C1680A" w14:textId="77777777" w:rsidR="004A7D8B" w:rsidRDefault="004A7D8B">
      <w:pPr>
        <w:pStyle w:val="BodyText"/>
        <w:spacing w:before="62"/>
        <w:rPr>
          <w:sz w:val="26"/>
        </w:rPr>
      </w:pPr>
    </w:p>
    <w:p w14:paraId="0AC0FCD6" w14:textId="77777777" w:rsidR="004A7D8B" w:rsidRDefault="00000000">
      <w:pPr>
        <w:ind w:left="1272" w:right="6478"/>
        <w:rPr>
          <w:sz w:val="26"/>
        </w:rPr>
      </w:pPr>
      <w:r>
        <w:rPr>
          <w:sz w:val="26"/>
        </w:rPr>
        <w:t xml:space="preserve">Prof. Srinivasa Chari V Project Co-ordinator, Mechanical Department, </w:t>
      </w:r>
      <w:r>
        <w:rPr>
          <w:sz w:val="24"/>
        </w:rPr>
        <w:t>Atria</w:t>
      </w:r>
      <w:r>
        <w:rPr>
          <w:spacing w:val="-12"/>
          <w:sz w:val="24"/>
        </w:rPr>
        <w:t xml:space="preserve"> </w:t>
      </w:r>
      <w:r>
        <w:rPr>
          <w:sz w:val="24"/>
        </w:rPr>
        <w:t>Institute</w:t>
      </w:r>
      <w:r>
        <w:rPr>
          <w:spacing w:val="-13"/>
          <w:sz w:val="24"/>
        </w:rPr>
        <w:t xml:space="preserve"> </w:t>
      </w:r>
      <w:r>
        <w:rPr>
          <w:sz w:val="24"/>
        </w:rPr>
        <w:t>of</w:t>
      </w:r>
      <w:r>
        <w:rPr>
          <w:spacing w:val="-13"/>
          <w:sz w:val="24"/>
        </w:rPr>
        <w:t xml:space="preserve"> </w:t>
      </w:r>
      <w:r>
        <w:rPr>
          <w:sz w:val="24"/>
        </w:rPr>
        <w:t xml:space="preserve">Technology, Bengaluru </w:t>
      </w:r>
      <w:r>
        <w:rPr>
          <w:sz w:val="26"/>
        </w:rPr>
        <w:t>-560024, Karnataka, India</w:t>
      </w:r>
    </w:p>
    <w:p w14:paraId="28B04FDF" w14:textId="77777777" w:rsidR="004A7D8B" w:rsidRDefault="00000000">
      <w:pPr>
        <w:pStyle w:val="Heading2"/>
        <w:spacing w:before="1"/>
        <w:ind w:left="1272" w:right="6478"/>
      </w:pPr>
      <w:r>
        <w:t>Mobile</w:t>
      </w:r>
      <w:r>
        <w:rPr>
          <w:spacing w:val="-17"/>
        </w:rPr>
        <w:t xml:space="preserve"> </w:t>
      </w:r>
      <w:r>
        <w:t>No.:</w:t>
      </w:r>
      <w:r>
        <w:rPr>
          <w:spacing w:val="-16"/>
        </w:rPr>
        <w:t xml:space="preserve"> </w:t>
      </w:r>
      <w:r>
        <w:t xml:space="preserve">9538435005 Mail: </w:t>
      </w:r>
      <w:hyperlink r:id="rId18">
        <w:r>
          <w:t>svchari@atria.edu</w:t>
        </w:r>
      </w:hyperlink>
    </w:p>
    <w:p w14:paraId="0EF4E559" w14:textId="77777777" w:rsidR="004A7D8B" w:rsidRDefault="004A7D8B">
      <w:pPr>
        <w:pStyle w:val="Heading2"/>
        <w:sectPr w:rsidR="004A7D8B">
          <w:pgSz w:w="11910" w:h="16840"/>
          <w:pgMar w:top="1000" w:right="425" w:bottom="1500" w:left="708" w:header="0" w:footer="1318" w:gutter="0"/>
          <w:cols w:space="720"/>
        </w:sectPr>
      </w:pPr>
    </w:p>
    <w:p w14:paraId="640F37CF" w14:textId="77777777" w:rsidR="004A7D8B" w:rsidRDefault="00000000">
      <w:pPr>
        <w:pStyle w:val="Heading3"/>
        <w:spacing w:before="78"/>
        <w:ind w:left="139"/>
        <w:jc w:val="center"/>
      </w:pPr>
      <w:r>
        <w:lastRenderedPageBreak/>
        <w:t>ANNEXURE</w:t>
      </w:r>
      <w:r>
        <w:rPr>
          <w:spacing w:val="-7"/>
        </w:rPr>
        <w:t xml:space="preserve"> </w:t>
      </w:r>
      <w:r>
        <w:t>-</w:t>
      </w:r>
      <w:r>
        <w:rPr>
          <w:spacing w:val="-10"/>
        </w:rPr>
        <w:t>I</w:t>
      </w:r>
    </w:p>
    <w:p w14:paraId="36DCEE0C" w14:textId="77777777" w:rsidR="004A7D8B" w:rsidRDefault="004A7D8B">
      <w:pPr>
        <w:pStyle w:val="BodyText"/>
        <w:spacing w:before="41"/>
        <w:rPr>
          <w:b/>
        </w:rPr>
      </w:pPr>
    </w:p>
    <w:p w14:paraId="54A500C6" w14:textId="77777777" w:rsidR="004A7D8B" w:rsidRDefault="00000000">
      <w:pPr>
        <w:pStyle w:val="ListParagraph"/>
        <w:numPr>
          <w:ilvl w:val="0"/>
          <w:numId w:val="1"/>
        </w:numPr>
        <w:tabs>
          <w:tab w:val="left" w:pos="1091"/>
        </w:tabs>
        <w:ind w:left="1091" w:hanging="359"/>
        <w:jc w:val="both"/>
        <w:rPr>
          <w:sz w:val="24"/>
        </w:rPr>
      </w:pPr>
      <w:r>
        <w:rPr>
          <w:sz w:val="24"/>
        </w:rPr>
        <w:t>The</w:t>
      </w:r>
      <w:r>
        <w:rPr>
          <w:spacing w:val="-5"/>
          <w:sz w:val="24"/>
        </w:rPr>
        <w:t xml:space="preserve"> </w:t>
      </w:r>
      <w:r>
        <w:rPr>
          <w:sz w:val="24"/>
        </w:rPr>
        <w:t>bids</w:t>
      </w:r>
      <w:r>
        <w:rPr>
          <w:spacing w:val="-1"/>
          <w:sz w:val="24"/>
        </w:rPr>
        <w:t xml:space="preserve"> </w:t>
      </w:r>
      <w:r>
        <w:rPr>
          <w:sz w:val="24"/>
        </w:rPr>
        <w:t>should</w:t>
      </w:r>
      <w:r>
        <w:rPr>
          <w:spacing w:val="-1"/>
          <w:sz w:val="24"/>
        </w:rPr>
        <w:t xml:space="preserve"> </w:t>
      </w:r>
      <w:r>
        <w:rPr>
          <w:sz w:val="24"/>
        </w:rPr>
        <w:t>be</w:t>
      </w:r>
      <w:r>
        <w:rPr>
          <w:spacing w:val="-2"/>
          <w:sz w:val="24"/>
        </w:rPr>
        <w:t xml:space="preserve"> </w:t>
      </w:r>
      <w:r>
        <w:rPr>
          <w:sz w:val="24"/>
        </w:rPr>
        <w:t>unconditional,</w:t>
      </w:r>
      <w:r>
        <w:rPr>
          <w:spacing w:val="-1"/>
          <w:sz w:val="24"/>
        </w:rPr>
        <w:t xml:space="preserve"> </w:t>
      </w:r>
      <w:r>
        <w:rPr>
          <w:sz w:val="24"/>
        </w:rPr>
        <w:t>and conditional</w:t>
      </w:r>
      <w:r>
        <w:rPr>
          <w:spacing w:val="-1"/>
          <w:sz w:val="24"/>
        </w:rPr>
        <w:t xml:space="preserve"> </w:t>
      </w:r>
      <w:r>
        <w:rPr>
          <w:sz w:val="24"/>
        </w:rPr>
        <w:t>bids</w:t>
      </w:r>
      <w:r>
        <w:rPr>
          <w:spacing w:val="-1"/>
          <w:sz w:val="24"/>
        </w:rPr>
        <w:t xml:space="preserve"> </w:t>
      </w:r>
      <w:r>
        <w:rPr>
          <w:sz w:val="24"/>
        </w:rPr>
        <w:t>will</w:t>
      </w:r>
      <w:r>
        <w:rPr>
          <w:spacing w:val="-1"/>
          <w:sz w:val="24"/>
        </w:rPr>
        <w:t xml:space="preserve"> </w:t>
      </w:r>
      <w:r>
        <w:rPr>
          <w:sz w:val="24"/>
        </w:rPr>
        <w:t>be</w:t>
      </w:r>
      <w:r>
        <w:rPr>
          <w:spacing w:val="-2"/>
          <w:sz w:val="24"/>
        </w:rPr>
        <w:t xml:space="preserve"> </w:t>
      </w:r>
      <w:r>
        <w:rPr>
          <w:sz w:val="24"/>
        </w:rPr>
        <w:t>summarily</w:t>
      </w:r>
      <w:r>
        <w:rPr>
          <w:spacing w:val="-3"/>
          <w:sz w:val="24"/>
        </w:rPr>
        <w:t xml:space="preserve"> </w:t>
      </w:r>
      <w:r>
        <w:rPr>
          <w:spacing w:val="-2"/>
          <w:sz w:val="24"/>
        </w:rPr>
        <w:t>rejected.</w:t>
      </w:r>
    </w:p>
    <w:p w14:paraId="591B9188" w14:textId="77777777" w:rsidR="004A7D8B" w:rsidRDefault="00000000">
      <w:pPr>
        <w:pStyle w:val="ListParagraph"/>
        <w:numPr>
          <w:ilvl w:val="0"/>
          <w:numId w:val="1"/>
        </w:numPr>
        <w:tabs>
          <w:tab w:val="left" w:pos="1092"/>
        </w:tabs>
        <w:spacing w:before="37" w:line="271" w:lineRule="auto"/>
        <w:ind w:right="585"/>
        <w:jc w:val="both"/>
        <w:rPr>
          <w:b/>
          <w:sz w:val="24"/>
        </w:rPr>
      </w:pPr>
      <w:r>
        <w:rPr>
          <w:sz w:val="24"/>
        </w:rPr>
        <w:t xml:space="preserve">The bidder should be the original equipment manufacturer (OEM) or an authorized empanelled dealer of items. </w:t>
      </w:r>
      <w:r>
        <w:rPr>
          <w:b/>
          <w:sz w:val="24"/>
        </w:rPr>
        <w:t>Proof of the same should be scanned and uploaded in the e-</w:t>
      </w:r>
      <w:r>
        <w:rPr>
          <w:b/>
          <w:spacing w:val="-2"/>
          <w:sz w:val="24"/>
        </w:rPr>
        <w:t>portal.</w:t>
      </w:r>
    </w:p>
    <w:p w14:paraId="11AAF3F0" w14:textId="77777777" w:rsidR="004A7D8B" w:rsidRDefault="00000000">
      <w:pPr>
        <w:pStyle w:val="ListParagraph"/>
        <w:numPr>
          <w:ilvl w:val="0"/>
          <w:numId w:val="1"/>
        </w:numPr>
        <w:tabs>
          <w:tab w:val="left" w:pos="1092"/>
        </w:tabs>
        <w:spacing w:before="10" w:line="273" w:lineRule="auto"/>
        <w:ind w:right="589"/>
        <w:jc w:val="both"/>
        <w:rPr>
          <w:sz w:val="24"/>
        </w:rPr>
      </w:pPr>
      <w:r>
        <w:rPr>
          <w:sz w:val="24"/>
        </w:rPr>
        <w:t>The successful bidder or his authorized agent should have set up service center in Bengaluru and other places across the State for effective and efficient overall maintenance of the items supplied and installed and for carrying out repairs, replacement of parts etc. during the warranty period and thereafter.</w:t>
      </w:r>
      <w:r>
        <w:rPr>
          <w:spacing w:val="40"/>
          <w:sz w:val="24"/>
        </w:rPr>
        <w:t xml:space="preserve"> </w:t>
      </w:r>
      <w:r>
        <w:rPr>
          <w:b/>
          <w:sz w:val="24"/>
        </w:rPr>
        <w:t>The particulars of such service centers viz., address, telephone numbers etc., and should be furnished</w:t>
      </w:r>
      <w:r>
        <w:rPr>
          <w:sz w:val="24"/>
        </w:rPr>
        <w:t>.</w:t>
      </w:r>
    </w:p>
    <w:p w14:paraId="665CF662" w14:textId="77777777" w:rsidR="004A7D8B" w:rsidRDefault="00000000">
      <w:pPr>
        <w:pStyle w:val="ListParagraph"/>
        <w:numPr>
          <w:ilvl w:val="0"/>
          <w:numId w:val="1"/>
        </w:numPr>
        <w:tabs>
          <w:tab w:val="left" w:pos="1092"/>
        </w:tabs>
        <w:spacing w:before="7" w:line="273" w:lineRule="auto"/>
        <w:ind w:right="589"/>
        <w:jc w:val="both"/>
        <w:rPr>
          <w:b/>
          <w:sz w:val="24"/>
        </w:rPr>
      </w:pPr>
      <w:r>
        <w:rPr>
          <w:sz w:val="24"/>
        </w:rPr>
        <w:t xml:space="preserve">For the warranty period (3 years comprehensive onsite warranty) the successful bidder should have back-to-back agreement with the original equipment manufacturer (OEM) and </w:t>
      </w:r>
      <w:r>
        <w:rPr>
          <w:b/>
          <w:sz w:val="24"/>
        </w:rPr>
        <w:t>a copy of such agreement should be scanned and uploaded in the e-portal.</w:t>
      </w:r>
    </w:p>
    <w:p w14:paraId="1764F049" w14:textId="77777777" w:rsidR="004A7D8B" w:rsidRDefault="00000000">
      <w:pPr>
        <w:pStyle w:val="ListParagraph"/>
        <w:numPr>
          <w:ilvl w:val="0"/>
          <w:numId w:val="1"/>
        </w:numPr>
        <w:tabs>
          <w:tab w:val="left" w:pos="1091"/>
        </w:tabs>
        <w:spacing w:line="299" w:lineRule="exact"/>
        <w:ind w:left="1091" w:hanging="359"/>
        <w:jc w:val="both"/>
        <w:rPr>
          <w:sz w:val="24"/>
        </w:rPr>
      </w:pPr>
      <w:r>
        <w:rPr>
          <w:sz w:val="24"/>
        </w:rPr>
        <w:t>The</w:t>
      </w:r>
      <w:r>
        <w:rPr>
          <w:spacing w:val="-3"/>
          <w:sz w:val="24"/>
        </w:rPr>
        <w:t xml:space="preserve"> </w:t>
      </w:r>
      <w:r>
        <w:rPr>
          <w:sz w:val="24"/>
        </w:rPr>
        <w:t>first</w:t>
      </w:r>
      <w:r>
        <w:rPr>
          <w:spacing w:val="-1"/>
          <w:sz w:val="24"/>
        </w:rPr>
        <w:t xml:space="preserve"> </w:t>
      </w:r>
      <w:r>
        <w:rPr>
          <w:sz w:val="24"/>
        </w:rPr>
        <w:t>part in</w:t>
      </w:r>
      <w:r>
        <w:rPr>
          <w:spacing w:val="-1"/>
          <w:sz w:val="24"/>
        </w:rPr>
        <w:t xml:space="preserve"> </w:t>
      </w:r>
      <w:r>
        <w:rPr>
          <w:sz w:val="24"/>
        </w:rPr>
        <w:t>respect of</w:t>
      </w:r>
      <w:r>
        <w:rPr>
          <w:spacing w:val="-1"/>
          <w:sz w:val="24"/>
        </w:rPr>
        <w:t xml:space="preserve"> </w:t>
      </w:r>
      <w:r>
        <w:rPr>
          <w:sz w:val="24"/>
        </w:rPr>
        <w:t>the</w:t>
      </w:r>
      <w:r>
        <w:rPr>
          <w:spacing w:val="-1"/>
          <w:sz w:val="24"/>
        </w:rPr>
        <w:t xml:space="preserve"> </w:t>
      </w:r>
      <w:r>
        <w:rPr>
          <w:sz w:val="24"/>
        </w:rPr>
        <w:t>pre-qualification /technical</w:t>
      </w:r>
      <w:r>
        <w:rPr>
          <w:spacing w:val="-1"/>
          <w:sz w:val="24"/>
        </w:rPr>
        <w:t xml:space="preserve"> </w:t>
      </w:r>
      <w:r>
        <w:rPr>
          <w:sz w:val="24"/>
        </w:rPr>
        <w:t>bid should</w:t>
      </w:r>
      <w:r>
        <w:rPr>
          <w:spacing w:val="-1"/>
          <w:sz w:val="24"/>
        </w:rPr>
        <w:t xml:space="preserve"> </w:t>
      </w:r>
      <w:r>
        <w:rPr>
          <w:sz w:val="24"/>
        </w:rPr>
        <w:t>contain the</w:t>
      </w:r>
      <w:r>
        <w:rPr>
          <w:spacing w:val="-1"/>
          <w:sz w:val="24"/>
        </w:rPr>
        <w:t xml:space="preserve"> </w:t>
      </w:r>
      <w:r>
        <w:rPr>
          <w:sz w:val="24"/>
        </w:rPr>
        <w:t xml:space="preserve">following: </w:t>
      </w:r>
      <w:r>
        <w:rPr>
          <w:spacing w:val="-10"/>
          <w:sz w:val="24"/>
        </w:rPr>
        <w:t>-</w:t>
      </w:r>
    </w:p>
    <w:p w14:paraId="1662DC77" w14:textId="77777777" w:rsidR="004A7D8B" w:rsidRDefault="00000000">
      <w:pPr>
        <w:pStyle w:val="ListParagraph"/>
        <w:numPr>
          <w:ilvl w:val="1"/>
          <w:numId w:val="1"/>
        </w:numPr>
        <w:tabs>
          <w:tab w:val="left" w:pos="1632"/>
          <w:tab w:val="left" w:pos="1722"/>
        </w:tabs>
        <w:spacing w:before="37" w:line="276" w:lineRule="auto"/>
        <w:ind w:right="588" w:hanging="360"/>
        <w:rPr>
          <w:sz w:val="24"/>
        </w:rPr>
      </w:pPr>
      <w:r>
        <w:rPr>
          <w:sz w:val="24"/>
        </w:rPr>
        <w:tab/>
        <w:t>The</w:t>
      </w:r>
      <w:r>
        <w:rPr>
          <w:spacing w:val="-1"/>
          <w:sz w:val="24"/>
        </w:rPr>
        <w:t xml:space="preserve"> </w:t>
      </w:r>
      <w:r>
        <w:rPr>
          <w:sz w:val="24"/>
        </w:rPr>
        <w:t>pre-qualification / technical bid with all the necessary</w:t>
      </w:r>
      <w:r>
        <w:rPr>
          <w:spacing w:val="-1"/>
          <w:sz w:val="24"/>
        </w:rPr>
        <w:t xml:space="preserve"> </w:t>
      </w:r>
      <w:r>
        <w:rPr>
          <w:sz w:val="24"/>
        </w:rPr>
        <w:t>documents referred to at 2 to 4 of the above as per the specifications given in annexure -II</w:t>
      </w:r>
    </w:p>
    <w:p w14:paraId="69B080B1" w14:textId="77777777" w:rsidR="004A7D8B" w:rsidRDefault="00000000">
      <w:pPr>
        <w:pStyle w:val="Heading3"/>
        <w:numPr>
          <w:ilvl w:val="1"/>
          <w:numId w:val="1"/>
        </w:numPr>
        <w:tabs>
          <w:tab w:val="left" w:pos="1632"/>
          <w:tab w:val="left" w:pos="1722"/>
        </w:tabs>
        <w:spacing w:before="1" w:line="276" w:lineRule="auto"/>
        <w:ind w:right="593" w:hanging="360"/>
      </w:pPr>
      <w:r>
        <w:tab/>
        <w:t>Certificate</w:t>
      </w:r>
      <w:r>
        <w:rPr>
          <w:spacing w:val="40"/>
        </w:rPr>
        <w:t xml:space="preserve"> </w:t>
      </w:r>
      <w:r>
        <w:t>indicating</w:t>
      </w:r>
      <w:r>
        <w:rPr>
          <w:spacing w:val="68"/>
        </w:rPr>
        <w:t xml:space="preserve"> </w:t>
      </w:r>
      <w:r>
        <w:t>that</w:t>
      </w:r>
      <w:r>
        <w:rPr>
          <w:spacing w:val="68"/>
        </w:rPr>
        <w:t xml:space="preserve"> </w:t>
      </w:r>
      <w:r>
        <w:t>the</w:t>
      </w:r>
      <w:r>
        <w:rPr>
          <w:spacing w:val="68"/>
        </w:rPr>
        <w:t xml:space="preserve"> </w:t>
      </w:r>
      <w:r>
        <w:t>bidder</w:t>
      </w:r>
      <w:r>
        <w:rPr>
          <w:spacing w:val="40"/>
        </w:rPr>
        <w:t xml:space="preserve"> </w:t>
      </w:r>
      <w:r>
        <w:t>is</w:t>
      </w:r>
      <w:r>
        <w:rPr>
          <w:spacing w:val="69"/>
        </w:rPr>
        <w:t xml:space="preserve"> </w:t>
      </w:r>
      <w:r>
        <w:t>an</w:t>
      </w:r>
      <w:r>
        <w:rPr>
          <w:spacing w:val="40"/>
        </w:rPr>
        <w:t xml:space="preserve"> </w:t>
      </w:r>
      <w:r>
        <w:t>authorized</w:t>
      </w:r>
      <w:r>
        <w:rPr>
          <w:spacing w:val="69"/>
        </w:rPr>
        <w:t xml:space="preserve"> </w:t>
      </w:r>
      <w:r>
        <w:t>dealer</w:t>
      </w:r>
      <w:r>
        <w:rPr>
          <w:spacing w:val="40"/>
        </w:rPr>
        <w:t xml:space="preserve"> </w:t>
      </w:r>
      <w:r>
        <w:t>of</w:t>
      </w:r>
      <w:r>
        <w:rPr>
          <w:spacing w:val="68"/>
        </w:rPr>
        <w:t xml:space="preserve"> </w:t>
      </w:r>
      <w:r>
        <w:t>the</w:t>
      </w:r>
      <w:r>
        <w:rPr>
          <w:spacing w:val="68"/>
        </w:rPr>
        <w:t xml:space="preserve"> </w:t>
      </w:r>
      <w:r>
        <w:t>original equipment manufacturer</w:t>
      </w:r>
    </w:p>
    <w:p w14:paraId="334600BC" w14:textId="77777777" w:rsidR="004A7D8B" w:rsidRDefault="00000000">
      <w:pPr>
        <w:pStyle w:val="ListParagraph"/>
        <w:numPr>
          <w:ilvl w:val="1"/>
          <w:numId w:val="1"/>
        </w:numPr>
        <w:tabs>
          <w:tab w:val="left" w:pos="1632"/>
          <w:tab w:val="left" w:pos="1722"/>
        </w:tabs>
        <w:spacing w:line="276" w:lineRule="auto"/>
        <w:ind w:right="584" w:hanging="360"/>
        <w:rPr>
          <w:b/>
          <w:sz w:val="24"/>
        </w:rPr>
      </w:pPr>
      <w:r>
        <w:rPr>
          <w:b/>
          <w:sz w:val="24"/>
        </w:rPr>
        <w:tab/>
        <w:t>Names</w:t>
      </w:r>
      <w:r>
        <w:rPr>
          <w:b/>
          <w:spacing w:val="40"/>
          <w:sz w:val="24"/>
        </w:rPr>
        <w:t xml:space="preserve"> </w:t>
      </w:r>
      <w:r>
        <w:rPr>
          <w:b/>
          <w:sz w:val="24"/>
        </w:rPr>
        <w:t>and</w:t>
      </w:r>
      <w:r>
        <w:rPr>
          <w:b/>
          <w:spacing w:val="40"/>
          <w:sz w:val="24"/>
        </w:rPr>
        <w:t xml:space="preserve"> </w:t>
      </w:r>
      <w:r>
        <w:rPr>
          <w:b/>
          <w:sz w:val="24"/>
        </w:rPr>
        <w:t>addresses</w:t>
      </w:r>
      <w:r>
        <w:rPr>
          <w:b/>
          <w:spacing w:val="40"/>
          <w:sz w:val="24"/>
        </w:rPr>
        <w:t xml:space="preserve"> </w:t>
      </w:r>
      <w:r>
        <w:rPr>
          <w:b/>
          <w:sz w:val="24"/>
        </w:rPr>
        <w:t>of</w:t>
      </w:r>
      <w:r>
        <w:rPr>
          <w:b/>
          <w:spacing w:val="40"/>
          <w:sz w:val="24"/>
        </w:rPr>
        <w:t xml:space="preserve"> </w:t>
      </w:r>
      <w:r>
        <w:rPr>
          <w:b/>
          <w:sz w:val="24"/>
        </w:rPr>
        <w:t>at</w:t>
      </w:r>
      <w:r>
        <w:rPr>
          <w:b/>
          <w:spacing w:val="40"/>
          <w:sz w:val="24"/>
        </w:rPr>
        <w:t xml:space="preserve"> </w:t>
      </w:r>
      <w:r>
        <w:rPr>
          <w:b/>
          <w:sz w:val="24"/>
        </w:rPr>
        <w:t>least</w:t>
      </w:r>
      <w:r>
        <w:rPr>
          <w:b/>
          <w:spacing w:val="40"/>
          <w:sz w:val="24"/>
        </w:rPr>
        <w:t xml:space="preserve"> </w:t>
      </w:r>
      <w:r>
        <w:rPr>
          <w:b/>
          <w:sz w:val="24"/>
        </w:rPr>
        <w:t>3</w:t>
      </w:r>
      <w:r>
        <w:rPr>
          <w:b/>
          <w:spacing w:val="40"/>
          <w:sz w:val="24"/>
        </w:rPr>
        <w:t xml:space="preserve"> </w:t>
      </w:r>
      <w:r>
        <w:rPr>
          <w:b/>
          <w:sz w:val="24"/>
        </w:rPr>
        <w:t>organizations</w:t>
      </w:r>
      <w:r>
        <w:rPr>
          <w:b/>
          <w:spacing w:val="40"/>
          <w:sz w:val="24"/>
        </w:rPr>
        <w:t xml:space="preserve"> </w:t>
      </w:r>
      <w:r>
        <w:rPr>
          <w:b/>
          <w:sz w:val="24"/>
        </w:rPr>
        <w:t>to</w:t>
      </w:r>
      <w:r>
        <w:rPr>
          <w:b/>
          <w:spacing w:val="40"/>
          <w:sz w:val="24"/>
        </w:rPr>
        <w:t xml:space="preserve"> </w:t>
      </w:r>
      <w:r>
        <w:rPr>
          <w:b/>
          <w:sz w:val="24"/>
        </w:rPr>
        <w:t>whom</w:t>
      </w:r>
      <w:r>
        <w:rPr>
          <w:b/>
          <w:spacing w:val="40"/>
          <w:sz w:val="24"/>
        </w:rPr>
        <w:t xml:space="preserve"> </w:t>
      </w:r>
      <w:r>
        <w:rPr>
          <w:b/>
          <w:sz w:val="24"/>
        </w:rPr>
        <w:t>items</w:t>
      </w:r>
      <w:r>
        <w:rPr>
          <w:b/>
          <w:spacing w:val="40"/>
          <w:sz w:val="24"/>
        </w:rPr>
        <w:t xml:space="preserve"> </w:t>
      </w:r>
      <w:r>
        <w:rPr>
          <w:b/>
          <w:sz w:val="24"/>
        </w:rPr>
        <w:t>of</w:t>
      </w:r>
      <w:r>
        <w:rPr>
          <w:b/>
          <w:spacing w:val="40"/>
          <w:sz w:val="24"/>
        </w:rPr>
        <w:t xml:space="preserve"> </w:t>
      </w:r>
      <w:r>
        <w:rPr>
          <w:b/>
          <w:sz w:val="24"/>
        </w:rPr>
        <w:t>the</w:t>
      </w:r>
      <w:r>
        <w:rPr>
          <w:b/>
          <w:spacing w:val="40"/>
          <w:sz w:val="24"/>
        </w:rPr>
        <w:t xml:space="preserve"> </w:t>
      </w:r>
      <w:r>
        <w:rPr>
          <w:b/>
          <w:sz w:val="24"/>
        </w:rPr>
        <w:t>same</w:t>
      </w:r>
      <w:r>
        <w:rPr>
          <w:b/>
          <w:spacing w:val="80"/>
          <w:sz w:val="24"/>
        </w:rPr>
        <w:t xml:space="preserve"> </w:t>
      </w:r>
      <w:r>
        <w:rPr>
          <w:b/>
          <w:sz w:val="24"/>
        </w:rPr>
        <w:t>manufacturer have been supplied by the bidder.</w:t>
      </w:r>
    </w:p>
    <w:p w14:paraId="1F96FE7F" w14:textId="77777777" w:rsidR="004A7D8B" w:rsidRDefault="00000000">
      <w:pPr>
        <w:pStyle w:val="ListParagraph"/>
        <w:numPr>
          <w:ilvl w:val="0"/>
          <w:numId w:val="1"/>
        </w:numPr>
        <w:tabs>
          <w:tab w:val="left" w:pos="1091"/>
        </w:tabs>
        <w:spacing w:before="1"/>
        <w:ind w:left="1091" w:hanging="359"/>
        <w:rPr>
          <w:sz w:val="24"/>
        </w:rPr>
      </w:pPr>
      <w:r>
        <w:rPr>
          <w:sz w:val="24"/>
        </w:rPr>
        <w:t>Must</w:t>
      </w:r>
      <w:r>
        <w:rPr>
          <w:spacing w:val="-3"/>
          <w:sz w:val="24"/>
        </w:rPr>
        <w:t xml:space="preserve"> </w:t>
      </w:r>
      <w:r>
        <w:rPr>
          <w:sz w:val="24"/>
        </w:rPr>
        <w:t>have</w:t>
      </w:r>
      <w:r>
        <w:rPr>
          <w:spacing w:val="-2"/>
          <w:sz w:val="24"/>
        </w:rPr>
        <w:t xml:space="preserve"> </w:t>
      </w:r>
      <w:r>
        <w:rPr>
          <w:sz w:val="24"/>
        </w:rPr>
        <w:t>company</w:t>
      </w:r>
      <w:r>
        <w:rPr>
          <w:spacing w:val="-1"/>
          <w:sz w:val="24"/>
        </w:rPr>
        <w:t xml:space="preserve"> </w:t>
      </w:r>
      <w:r>
        <w:rPr>
          <w:sz w:val="24"/>
        </w:rPr>
        <w:t>owned</w:t>
      </w:r>
      <w:r>
        <w:rPr>
          <w:spacing w:val="-1"/>
          <w:sz w:val="24"/>
        </w:rPr>
        <w:t xml:space="preserve"> </w:t>
      </w:r>
      <w:r>
        <w:rPr>
          <w:sz w:val="24"/>
        </w:rPr>
        <w:t>(OEM)</w:t>
      </w:r>
      <w:r>
        <w:rPr>
          <w:spacing w:val="-2"/>
          <w:sz w:val="24"/>
        </w:rPr>
        <w:t xml:space="preserve"> </w:t>
      </w:r>
      <w:r>
        <w:rPr>
          <w:sz w:val="24"/>
        </w:rPr>
        <w:t>or authorized</w:t>
      </w:r>
      <w:r>
        <w:rPr>
          <w:spacing w:val="1"/>
          <w:sz w:val="24"/>
        </w:rPr>
        <w:t xml:space="preserve"> </w:t>
      </w:r>
      <w:r>
        <w:rPr>
          <w:sz w:val="24"/>
        </w:rPr>
        <w:t>service</w:t>
      </w:r>
      <w:r>
        <w:rPr>
          <w:spacing w:val="-2"/>
          <w:sz w:val="24"/>
        </w:rPr>
        <w:t xml:space="preserve"> </w:t>
      </w:r>
      <w:r>
        <w:rPr>
          <w:sz w:val="24"/>
        </w:rPr>
        <w:t>provider</w:t>
      </w:r>
      <w:r>
        <w:rPr>
          <w:spacing w:val="-1"/>
          <w:sz w:val="24"/>
        </w:rPr>
        <w:t xml:space="preserve"> </w:t>
      </w:r>
      <w:r>
        <w:rPr>
          <w:sz w:val="24"/>
        </w:rPr>
        <w:t>remote</w:t>
      </w:r>
      <w:r>
        <w:rPr>
          <w:spacing w:val="-2"/>
          <w:sz w:val="24"/>
        </w:rPr>
        <w:t xml:space="preserve"> </w:t>
      </w:r>
      <w:r>
        <w:rPr>
          <w:sz w:val="24"/>
        </w:rPr>
        <w:t>support</w:t>
      </w:r>
      <w:r>
        <w:rPr>
          <w:spacing w:val="3"/>
          <w:sz w:val="24"/>
        </w:rPr>
        <w:t xml:space="preserve"> </w:t>
      </w:r>
      <w:r>
        <w:rPr>
          <w:spacing w:val="-2"/>
          <w:sz w:val="24"/>
        </w:rPr>
        <w:t>center.</w:t>
      </w:r>
    </w:p>
    <w:p w14:paraId="7EAE0B93" w14:textId="77777777" w:rsidR="004A7D8B" w:rsidRDefault="00000000">
      <w:pPr>
        <w:pStyle w:val="ListParagraph"/>
        <w:numPr>
          <w:ilvl w:val="0"/>
          <w:numId w:val="1"/>
        </w:numPr>
        <w:tabs>
          <w:tab w:val="left" w:pos="1091"/>
        </w:tabs>
        <w:spacing w:before="37"/>
        <w:ind w:left="1091" w:hanging="359"/>
        <w:rPr>
          <w:sz w:val="24"/>
        </w:rPr>
      </w:pPr>
      <w:r>
        <w:rPr>
          <w:sz w:val="24"/>
        </w:rPr>
        <w:t>OEM</w:t>
      </w:r>
      <w:r>
        <w:rPr>
          <w:spacing w:val="-5"/>
          <w:sz w:val="24"/>
        </w:rPr>
        <w:t xml:space="preserve"> </w:t>
      </w:r>
      <w:r>
        <w:rPr>
          <w:sz w:val="24"/>
        </w:rPr>
        <w:t>must</w:t>
      </w:r>
      <w:r>
        <w:rPr>
          <w:spacing w:val="-1"/>
          <w:sz w:val="24"/>
        </w:rPr>
        <w:t xml:space="preserve"> </w:t>
      </w:r>
      <w:r>
        <w:rPr>
          <w:sz w:val="24"/>
        </w:rPr>
        <w:t>have</w:t>
      </w:r>
      <w:r>
        <w:rPr>
          <w:spacing w:val="-3"/>
          <w:sz w:val="24"/>
        </w:rPr>
        <w:t xml:space="preserve"> </w:t>
      </w:r>
      <w:r>
        <w:rPr>
          <w:sz w:val="24"/>
        </w:rPr>
        <w:t>centralized</w:t>
      </w:r>
      <w:r>
        <w:rPr>
          <w:spacing w:val="-1"/>
          <w:sz w:val="24"/>
        </w:rPr>
        <w:t xml:space="preserve"> </w:t>
      </w:r>
      <w:r>
        <w:rPr>
          <w:sz w:val="24"/>
        </w:rPr>
        <w:t>call</w:t>
      </w:r>
      <w:r>
        <w:rPr>
          <w:spacing w:val="-1"/>
          <w:sz w:val="24"/>
        </w:rPr>
        <w:t xml:space="preserve"> </w:t>
      </w:r>
      <w:r>
        <w:rPr>
          <w:sz w:val="24"/>
        </w:rPr>
        <w:t>registration</w:t>
      </w:r>
      <w:r>
        <w:rPr>
          <w:spacing w:val="-1"/>
          <w:sz w:val="24"/>
        </w:rPr>
        <w:t xml:space="preserve"> </w:t>
      </w:r>
      <w:r>
        <w:rPr>
          <w:sz w:val="24"/>
        </w:rPr>
        <w:t>and</w:t>
      </w:r>
      <w:r>
        <w:rPr>
          <w:spacing w:val="1"/>
          <w:sz w:val="24"/>
        </w:rPr>
        <w:t xml:space="preserve"> </w:t>
      </w:r>
      <w:r>
        <w:rPr>
          <w:sz w:val="24"/>
        </w:rPr>
        <w:t>MIS</w:t>
      </w:r>
      <w:r>
        <w:rPr>
          <w:spacing w:val="-1"/>
          <w:sz w:val="24"/>
        </w:rPr>
        <w:t xml:space="preserve"> </w:t>
      </w:r>
      <w:r>
        <w:rPr>
          <w:sz w:val="24"/>
        </w:rPr>
        <w:t>for</w:t>
      </w:r>
      <w:r>
        <w:rPr>
          <w:spacing w:val="-3"/>
          <w:sz w:val="24"/>
        </w:rPr>
        <w:t xml:space="preserve"> </w:t>
      </w:r>
      <w:r>
        <w:rPr>
          <w:sz w:val="24"/>
        </w:rPr>
        <w:t>monitoring</w:t>
      </w:r>
      <w:r>
        <w:rPr>
          <w:spacing w:val="-1"/>
          <w:sz w:val="24"/>
        </w:rPr>
        <w:t xml:space="preserve"> </w:t>
      </w:r>
      <w:r>
        <w:rPr>
          <w:sz w:val="24"/>
        </w:rPr>
        <w:t>application</w:t>
      </w:r>
      <w:r>
        <w:rPr>
          <w:spacing w:val="-1"/>
          <w:sz w:val="24"/>
        </w:rPr>
        <w:t xml:space="preserve"> </w:t>
      </w:r>
      <w:r>
        <w:rPr>
          <w:spacing w:val="-2"/>
          <w:sz w:val="24"/>
        </w:rPr>
        <w:t>packages.</w:t>
      </w:r>
    </w:p>
    <w:p w14:paraId="75FF0481" w14:textId="77777777" w:rsidR="004A7D8B" w:rsidRDefault="00000000">
      <w:pPr>
        <w:pStyle w:val="ListParagraph"/>
        <w:numPr>
          <w:ilvl w:val="0"/>
          <w:numId w:val="1"/>
        </w:numPr>
        <w:tabs>
          <w:tab w:val="left" w:pos="1092"/>
        </w:tabs>
        <w:spacing w:before="37" w:line="268" w:lineRule="auto"/>
        <w:ind w:right="594"/>
        <w:rPr>
          <w:sz w:val="24"/>
        </w:rPr>
      </w:pPr>
      <w:r>
        <w:rPr>
          <w:sz w:val="24"/>
        </w:rPr>
        <w:t>All the items or products covered in this tender to be supplied and installed by the successful bidder should carry a 3-year comprehensive onsite warranty.</w:t>
      </w:r>
    </w:p>
    <w:p w14:paraId="535CBDAD" w14:textId="77777777" w:rsidR="004A7D8B" w:rsidRDefault="00000000">
      <w:pPr>
        <w:pStyle w:val="ListParagraph"/>
        <w:numPr>
          <w:ilvl w:val="0"/>
          <w:numId w:val="1"/>
        </w:numPr>
        <w:tabs>
          <w:tab w:val="left" w:pos="1091"/>
        </w:tabs>
        <w:spacing w:before="9"/>
        <w:ind w:left="1091" w:hanging="359"/>
        <w:rPr>
          <w:sz w:val="24"/>
        </w:rPr>
      </w:pPr>
      <w:r>
        <w:rPr>
          <w:sz w:val="24"/>
        </w:rPr>
        <w:t>OEM</w:t>
      </w:r>
      <w:r>
        <w:rPr>
          <w:spacing w:val="-4"/>
          <w:sz w:val="24"/>
        </w:rPr>
        <w:t xml:space="preserve"> </w:t>
      </w:r>
      <w:r>
        <w:rPr>
          <w:sz w:val="24"/>
        </w:rPr>
        <w:t>has</w:t>
      </w:r>
      <w:r>
        <w:rPr>
          <w:spacing w:val="-2"/>
          <w:sz w:val="24"/>
        </w:rPr>
        <w:t xml:space="preserve"> </w:t>
      </w:r>
      <w:r>
        <w:rPr>
          <w:sz w:val="24"/>
        </w:rPr>
        <w:t>to</w:t>
      </w:r>
      <w:r>
        <w:rPr>
          <w:spacing w:val="-1"/>
          <w:sz w:val="24"/>
        </w:rPr>
        <w:t xml:space="preserve"> </w:t>
      </w:r>
      <w:r>
        <w:rPr>
          <w:sz w:val="24"/>
        </w:rPr>
        <w:t>authorize</w:t>
      </w:r>
      <w:r>
        <w:rPr>
          <w:spacing w:val="-1"/>
          <w:sz w:val="24"/>
        </w:rPr>
        <w:t xml:space="preserve"> </w:t>
      </w:r>
      <w:r>
        <w:rPr>
          <w:sz w:val="24"/>
        </w:rPr>
        <w:t>only</w:t>
      </w:r>
      <w:r>
        <w:rPr>
          <w:spacing w:val="-1"/>
          <w:sz w:val="24"/>
        </w:rPr>
        <w:t xml:space="preserve"> </w:t>
      </w:r>
      <w:r>
        <w:rPr>
          <w:sz w:val="24"/>
        </w:rPr>
        <w:t>one</w:t>
      </w:r>
      <w:r>
        <w:rPr>
          <w:spacing w:val="-1"/>
          <w:sz w:val="24"/>
        </w:rPr>
        <w:t xml:space="preserve"> </w:t>
      </w:r>
      <w:r>
        <w:rPr>
          <w:sz w:val="24"/>
        </w:rPr>
        <w:t>partner/dealer</w:t>
      </w:r>
      <w:r>
        <w:rPr>
          <w:spacing w:val="-2"/>
          <w:sz w:val="24"/>
        </w:rPr>
        <w:t xml:space="preserve"> </w:t>
      </w:r>
      <w:r>
        <w:rPr>
          <w:sz w:val="24"/>
        </w:rPr>
        <w:t>to participate</w:t>
      </w:r>
      <w:r>
        <w:rPr>
          <w:spacing w:val="-2"/>
          <w:sz w:val="24"/>
        </w:rPr>
        <w:t xml:space="preserve"> </w:t>
      </w:r>
      <w:r>
        <w:rPr>
          <w:sz w:val="24"/>
        </w:rPr>
        <w:t>in</w:t>
      </w:r>
      <w:r>
        <w:rPr>
          <w:spacing w:val="-1"/>
          <w:sz w:val="24"/>
        </w:rPr>
        <w:t xml:space="preserve"> </w:t>
      </w:r>
      <w:r>
        <w:rPr>
          <w:sz w:val="24"/>
        </w:rPr>
        <w:t>this</w:t>
      </w:r>
      <w:r>
        <w:rPr>
          <w:spacing w:val="-2"/>
          <w:sz w:val="24"/>
        </w:rPr>
        <w:t xml:space="preserve"> </w:t>
      </w:r>
      <w:r>
        <w:rPr>
          <w:sz w:val="24"/>
        </w:rPr>
        <w:t xml:space="preserve">tender </w:t>
      </w:r>
      <w:r>
        <w:rPr>
          <w:spacing w:val="-2"/>
          <w:sz w:val="24"/>
        </w:rPr>
        <w:t>process.</w:t>
      </w:r>
    </w:p>
    <w:p w14:paraId="27E57695" w14:textId="77777777" w:rsidR="004A7D8B" w:rsidRDefault="00000000">
      <w:pPr>
        <w:pStyle w:val="ListParagraph"/>
        <w:numPr>
          <w:ilvl w:val="0"/>
          <w:numId w:val="1"/>
        </w:numPr>
        <w:tabs>
          <w:tab w:val="left" w:pos="1092"/>
        </w:tabs>
        <w:spacing w:before="37" w:line="268" w:lineRule="auto"/>
        <w:ind w:right="595"/>
        <w:jc w:val="both"/>
        <w:rPr>
          <w:sz w:val="24"/>
        </w:rPr>
      </w:pPr>
      <w:r>
        <w:rPr>
          <w:sz w:val="24"/>
        </w:rPr>
        <w:t>Technical specification by the vender shall clearly include the model number/version or edition of the quoted item.</w:t>
      </w:r>
    </w:p>
    <w:p w14:paraId="2902F8B7" w14:textId="77777777" w:rsidR="004A7D8B" w:rsidRDefault="00000000">
      <w:pPr>
        <w:pStyle w:val="ListParagraph"/>
        <w:numPr>
          <w:ilvl w:val="0"/>
          <w:numId w:val="1"/>
        </w:numPr>
        <w:tabs>
          <w:tab w:val="left" w:pos="1092"/>
        </w:tabs>
        <w:spacing w:before="10" w:line="268" w:lineRule="auto"/>
        <w:ind w:right="587"/>
        <w:jc w:val="both"/>
        <w:rPr>
          <w:sz w:val="24"/>
        </w:rPr>
      </w:pPr>
      <w:r>
        <w:rPr>
          <w:sz w:val="24"/>
        </w:rPr>
        <w:t>The vendors shall upload only those documents that are required according to this tender document, and redundant documents shall not be uploaded.</w:t>
      </w:r>
    </w:p>
    <w:p w14:paraId="720C3C00" w14:textId="77777777" w:rsidR="004A7D8B" w:rsidRDefault="00000000">
      <w:pPr>
        <w:pStyle w:val="ListParagraph"/>
        <w:numPr>
          <w:ilvl w:val="0"/>
          <w:numId w:val="1"/>
        </w:numPr>
        <w:tabs>
          <w:tab w:val="left" w:pos="1092"/>
        </w:tabs>
        <w:spacing w:before="8" w:line="273" w:lineRule="auto"/>
        <w:ind w:right="592"/>
        <w:jc w:val="both"/>
        <w:rPr>
          <w:sz w:val="24"/>
        </w:rPr>
      </w:pPr>
      <w:r>
        <w:rPr>
          <w:sz w:val="24"/>
        </w:rPr>
        <w:t>Documents uploaded shall be legible and of readable quality/resolution.</w:t>
      </w:r>
      <w:r>
        <w:rPr>
          <w:spacing w:val="40"/>
          <w:sz w:val="24"/>
        </w:rPr>
        <w:t xml:space="preserve"> </w:t>
      </w:r>
      <w:r>
        <w:rPr>
          <w:sz w:val="24"/>
        </w:rPr>
        <w:t>Illegible documents that are</w:t>
      </w:r>
      <w:r>
        <w:rPr>
          <w:spacing w:val="-2"/>
          <w:sz w:val="24"/>
        </w:rPr>
        <w:t xml:space="preserve"> </w:t>
      </w:r>
      <w:r>
        <w:rPr>
          <w:sz w:val="24"/>
        </w:rPr>
        <w:t>not readable</w:t>
      </w:r>
      <w:r>
        <w:rPr>
          <w:spacing w:val="-1"/>
          <w:sz w:val="24"/>
        </w:rPr>
        <w:t xml:space="preserve"> </w:t>
      </w:r>
      <w:r>
        <w:rPr>
          <w:sz w:val="24"/>
        </w:rPr>
        <w:t>will be</w:t>
      </w:r>
      <w:r>
        <w:rPr>
          <w:spacing w:val="-1"/>
          <w:sz w:val="24"/>
        </w:rPr>
        <w:t xml:space="preserve"> </w:t>
      </w:r>
      <w:r>
        <w:rPr>
          <w:sz w:val="24"/>
        </w:rPr>
        <w:t>rejected.</w:t>
      </w:r>
      <w:r>
        <w:rPr>
          <w:spacing w:val="-1"/>
          <w:sz w:val="24"/>
        </w:rPr>
        <w:t xml:space="preserve"> </w:t>
      </w:r>
      <w:r>
        <w:rPr>
          <w:sz w:val="24"/>
        </w:rPr>
        <w:t>No</w:t>
      </w:r>
      <w:r>
        <w:rPr>
          <w:spacing w:val="-1"/>
          <w:sz w:val="24"/>
        </w:rPr>
        <w:t xml:space="preserve"> </w:t>
      </w:r>
      <w:r>
        <w:rPr>
          <w:sz w:val="24"/>
        </w:rPr>
        <w:t>communication will be</w:t>
      </w:r>
      <w:r>
        <w:rPr>
          <w:spacing w:val="-1"/>
          <w:sz w:val="24"/>
        </w:rPr>
        <w:t xml:space="preserve"> </w:t>
      </w:r>
      <w:r>
        <w:rPr>
          <w:sz w:val="24"/>
        </w:rPr>
        <w:t>made with the</w:t>
      </w:r>
      <w:r>
        <w:rPr>
          <w:spacing w:val="-1"/>
          <w:sz w:val="24"/>
        </w:rPr>
        <w:t xml:space="preserve"> </w:t>
      </w:r>
      <w:r>
        <w:rPr>
          <w:sz w:val="24"/>
        </w:rPr>
        <w:t>venders</w:t>
      </w:r>
      <w:r>
        <w:rPr>
          <w:spacing w:val="-1"/>
          <w:sz w:val="24"/>
        </w:rPr>
        <w:t xml:space="preserve"> </w:t>
      </w:r>
      <w:r>
        <w:rPr>
          <w:sz w:val="24"/>
        </w:rPr>
        <w:t xml:space="preserve">in this </w:t>
      </w:r>
      <w:r>
        <w:rPr>
          <w:spacing w:val="-2"/>
          <w:sz w:val="24"/>
        </w:rPr>
        <w:t>connection.</w:t>
      </w:r>
    </w:p>
    <w:p w14:paraId="5A66BCB1" w14:textId="77777777" w:rsidR="004A7D8B" w:rsidRDefault="00000000">
      <w:pPr>
        <w:pStyle w:val="ListParagraph"/>
        <w:numPr>
          <w:ilvl w:val="0"/>
          <w:numId w:val="1"/>
        </w:numPr>
        <w:tabs>
          <w:tab w:val="left" w:pos="1092"/>
        </w:tabs>
        <w:spacing w:before="2" w:line="268" w:lineRule="auto"/>
        <w:ind w:right="590"/>
        <w:jc w:val="both"/>
        <w:rPr>
          <w:sz w:val="24"/>
        </w:rPr>
      </w:pPr>
      <w:r>
        <w:rPr>
          <w:sz w:val="24"/>
        </w:rPr>
        <w:t xml:space="preserve">The Bidder shall have </w:t>
      </w:r>
      <w:r>
        <w:rPr>
          <w:b/>
        </w:rPr>
        <w:t xml:space="preserve">Sales tax/VAT Clearance </w:t>
      </w:r>
      <w:r>
        <w:rPr>
          <w:sz w:val="24"/>
        </w:rPr>
        <w:t>Certificate and same should be scanned and uploaded in the e-portal.</w:t>
      </w:r>
    </w:p>
    <w:p w14:paraId="3261B356" w14:textId="77777777" w:rsidR="004A7D8B" w:rsidRDefault="00000000">
      <w:pPr>
        <w:pStyle w:val="ListParagraph"/>
        <w:numPr>
          <w:ilvl w:val="0"/>
          <w:numId w:val="1"/>
        </w:numPr>
        <w:tabs>
          <w:tab w:val="left" w:pos="1092"/>
        </w:tabs>
        <w:spacing w:before="9"/>
        <w:jc w:val="both"/>
        <w:rPr>
          <w:sz w:val="24"/>
        </w:rPr>
      </w:pPr>
      <w:r>
        <w:rPr>
          <w:sz w:val="24"/>
        </w:rPr>
        <w:t>The</w:t>
      </w:r>
      <w:r>
        <w:rPr>
          <w:spacing w:val="-3"/>
          <w:sz w:val="24"/>
        </w:rPr>
        <w:t xml:space="preserve"> </w:t>
      </w:r>
      <w:r>
        <w:rPr>
          <w:sz w:val="24"/>
        </w:rPr>
        <w:t>tender</w:t>
      </w:r>
      <w:r>
        <w:rPr>
          <w:spacing w:val="-2"/>
          <w:sz w:val="24"/>
        </w:rPr>
        <w:t xml:space="preserve"> </w:t>
      </w:r>
      <w:r>
        <w:rPr>
          <w:sz w:val="24"/>
        </w:rPr>
        <w:t>should upload the</w:t>
      </w:r>
      <w:r>
        <w:rPr>
          <w:spacing w:val="-1"/>
          <w:sz w:val="24"/>
        </w:rPr>
        <w:t xml:space="preserve"> </w:t>
      </w:r>
      <w:r>
        <w:rPr>
          <w:sz w:val="24"/>
        </w:rPr>
        <w:t>copy of</w:t>
      </w:r>
      <w:r>
        <w:rPr>
          <w:spacing w:val="-2"/>
          <w:sz w:val="24"/>
        </w:rPr>
        <w:t xml:space="preserve"> </w:t>
      </w:r>
      <w:r>
        <w:rPr>
          <w:sz w:val="24"/>
        </w:rPr>
        <w:t>PAN</w:t>
      </w:r>
      <w:r>
        <w:rPr>
          <w:spacing w:val="-1"/>
          <w:sz w:val="24"/>
        </w:rPr>
        <w:t xml:space="preserve"> </w:t>
      </w:r>
      <w:r>
        <w:rPr>
          <w:spacing w:val="-2"/>
          <w:sz w:val="24"/>
        </w:rPr>
        <w:t>card.</w:t>
      </w:r>
    </w:p>
    <w:p w14:paraId="6929A655" w14:textId="77777777" w:rsidR="004A7D8B" w:rsidRDefault="004A7D8B">
      <w:pPr>
        <w:pStyle w:val="ListParagraph"/>
        <w:rPr>
          <w:sz w:val="24"/>
        </w:rPr>
        <w:sectPr w:rsidR="004A7D8B">
          <w:pgSz w:w="11910" w:h="16840"/>
          <w:pgMar w:top="1540" w:right="425" w:bottom="1580" w:left="708" w:header="0" w:footer="1318" w:gutter="0"/>
          <w:cols w:space="720"/>
        </w:sectPr>
      </w:pPr>
    </w:p>
    <w:p w14:paraId="7DDEFEA4" w14:textId="77777777" w:rsidR="004A7D8B" w:rsidRDefault="00000000">
      <w:pPr>
        <w:pStyle w:val="Heading1"/>
        <w:spacing w:before="258"/>
        <w:ind w:left="139"/>
      </w:pPr>
      <w:r>
        <w:rPr>
          <w:noProof/>
        </w:rPr>
        <w:lastRenderedPageBreak/>
        <mc:AlternateContent>
          <mc:Choice Requires="wps">
            <w:drawing>
              <wp:anchor distT="0" distB="0" distL="0" distR="0" simplePos="0" relativeHeight="15730176" behindDoc="0" locked="0" layoutInCell="1" allowOverlap="1" wp14:anchorId="2EDE9A7E" wp14:editId="2CD99C3B">
                <wp:simplePos x="0" y="0"/>
                <wp:positionH relativeFrom="page">
                  <wp:posOffset>2493136</wp:posOffset>
                </wp:positionH>
                <wp:positionV relativeFrom="page">
                  <wp:posOffset>3553840</wp:posOffset>
                </wp:positionV>
                <wp:extent cx="3505835" cy="448945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05835" cy="4489450"/>
                        </a:xfrm>
                        <a:prstGeom prst="rect">
                          <a:avLst/>
                        </a:prstGeom>
                      </wps:spPr>
                      <wps:txbx>
                        <w:txbxContent>
                          <w:tbl>
                            <w:tblPr>
                              <w:tblW w:w="0" w:type="auto"/>
                              <w:tblInd w:w="67" w:type="dxa"/>
                              <w:tblLayout w:type="fixed"/>
                              <w:tblCellMar>
                                <w:left w:w="0" w:type="dxa"/>
                                <w:right w:w="0" w:type="dxa"/>
                              </w:tblCellMar>
                              <w:tblLook w:val="01E0" w:firstRow="1" w:lastRow="1" w:firstColumn="1" w:lastColumn="1" w:noHBand="0" w:noVBand="0"/>
                            </w:tblPr>
                            <w:tblGrid>
                              <w:gridCol w:w="1738"/>
                              <w:gridCol w:w="3663"/>
                            </w:tblGrid>
                            <w:tr w:rsidR="004A7D8B" w14:paraId="74241CF3" w14:textId="77777777">
                              <w:trPr>
                                <w:trHeight w:val="356"/>
                              </w:trPr>
                              <w:tc>
                                <w:tcPr>
                                  <w:tcW w:w="1738" w:type="dxa"/>
                                </w:tcPr>
                                <w:p w14:paraId="190328C0" w14:textId="77777777" w:rsidR="004A7D8B" w:rsidRDefault="004A7D8B">
                                  <w:pPr>
                                    <w:pStyle w:val="TableParagraph"/>
                                    <w:rPr>
                                      <w:sz w:val="24"/>
                                    </w:rPr>
                                  </w:pPr>
                                </w:p>
                              </w:tc>
                              <w:tc>
                                <w:tcPr>
                                  <w:tcW w:w="3663" w:type="dxa"/>
                                </w:tcPr>
                                <w:p w14:paraId="293F1562" w14:textId="77777777" w:rsidR="004A7D8B" w:rsidRDefault="004A7D8B">
                                  <w:pPr>
                                    <w:pStyle w:val="TableParagraph"/>
                                    <w:rPr>
                                      <w:sz w:val="24"/>
                                    </w:rPr>
                                  </w:pPr>
                                </w:p>
                              </w:tc>
                            </w:tr>
                            <w:tr w:rsidR="004A7D8B" w14:paraId="518AB30D" w14:textId="77777777">
                              <w:trPr>
                                <w:trHeight w:val="355"/>
                              </w:trPr>
                              <w:tc>
                                <w:tcPr>
                                  <w:tcW w:w="1738" w:type="dxa"/>
                                </w:tcPr>
                                <w:p w14:paraId="28779A01" w14:textId="77777777" w:rsidR="004A7D8B" w:rsidRDefault="004A7D8B">
                                  <w:pPr>
                                    <w:pStyle w:val="TableParagraph"/>
                                    <w:rPr>
                                      <w:sz w:val="24"/>
                                    </w:rPr>
                                  </w:pPr>
                                </w:p>
                              </w:tc>
                              <w:tc>
                                <w:tcPr>
                                  <w:tcW w:w="3663" w:type="dxa"/>
                                </w:tcPr>
                                <w:p w14:paraId="0F5BD86E" w14:textId="77777777" w:rsidR="004A7D8B" w:rsidRDefault="004A7D8B">
                                  <w:pPr>
                                    <w:pStyle w:val="TableParagraph"/>
                                    <w:rPr>
                                      <w:sz w:val="24"/>
                                    </w:rPr>
                                  </w:pPr>
                                </w:p>
                              </w:tc>
                            </w:tr>
                            <w:tr w:rsidR="004A7D8B" w14:paraId="01369038" w14:textId="77777777">
                              <w:trPr>
                                <w:trHeight w:val="357"/>
                              </w:trPr>
                              <w:tc>
                                <w:tcPr>
                                  <w:tcW w:w="1738" w:type="dxa"/>
                                </w:tcPr>
                                <w:p w14:paraId="5103D150" w14:textId="77777777" w:rsidR="004A7D8B" w:rsidRDefault="004A7D8B">
                                  <w:pPr>
                                    <w:pStyle w:val="TableParagraph"/>
                                    <w:rPr>
                                      <w:sz w:val="24"/>
                                    </w:rPr>
                                  </w:pPr>
                                </w:p>
                              </w:tc>
                              <w:tc>
                                <w:tcPr>
                                  <w:tcW w:w="3663" w:type="dxa"/>
                                </w:tcPr>
                                <w:p w14:paraId="1A81D0DE" w14:textId="77777777" w:rsidR="004A7D8B" w:rsidRDefault="004A7D8B">
                                  <w:pPr>
                                    <w:pStyle w:val="TableParagraph"/>
                                    <w:rPr>
                                      <w:sz w:val="24"/>
                                    </w:rPr>
                                  </w:pPr>
                                </w:p>
                              </w:tc>
                            </w:tr>
                            <w:tr w:rsidR="004A7D8B" w14:paraId="0D28C5A1" w14:textId="77777777">
                              <w:trPr>
                                <w:trHeight w:val="355"/>
                              </w:trPr>
                              <w:tc>
                                <w:tcPr>
                                  <w:tcW w:w="1738" w:type="dxa"/>
                                </w:tcPr>
                                <w:p w14:paraId="25477755" w14:textId="77777777" w:rsidR="004A7D8B" w:rsidRDefault="004A7D8B">
                                  <w:pPr>
                                    <w:pStyle w:val="TableParagraph"/>
                                    <w:rPr>
                                      <w:sz w:val="24"/>
                                    </w:rPr>
                                  </w:pPr>
                                </w:p>
                              </w:tc>
                              <w:tc>
                                <w:tcPr>
                                  <w:tcW w:w="3663" w:type="dxa"/>
                                </w:tcPr>
                                <w:p w14:paraId="41B9BA31" w14:textId="77777777" w:rsidR="004A7D8B" w:rsidRDefault="004A7D8B">
                                  <w:pPr>
                                    <w:pStyle w:val="TableParagraph"/>
                                    <w:rPr>
                                      <w:sz w:val="24"/>
                                    </w:rPr>
                                  </w:pPr>
                                </w:p>
                              </w:tc>
                            </w:tr>
                            <w:tr w:rsidR="004A7D8B" w14:paraId="4140464E" w14:textId="77777777">
                              <w:trPr>
                                <w:trHeight w:val="631"/>
                              </w:trPr>
                              <w:tc>
                                <w:tcPr>
                                  <w:tcW w:w="1738" w:type="dxa"/>
                                </w:tcPr>
                                <w:p w14:paraId="703268C8" w14:textId="77777777" w:rsidR="004A7D8B" w:rsidRDefault="004A7D8B">
                                  <w:pPr>
                                    <w:pStyle w:val="TableParagraph"/>
                                    <w:rPr>
                                      <w:sz w:val="24"/>
                                    </w:rPr>
                                  </w:pPr>
                                </w:p>
                              </w:tc>
                              <w:tc>
                                <w:tcPr>
                                  <w:tcW w:w="3663" w:type="dxa"/>
                                </w:tcPr>
                                <w:p w14:paraId="58EAC2CE" w14:textId="77777777" w:rsidR="004A7D8B" w:rsidRDefault="004A7D8B">
                                  <w:pPr>
                                    <w:pStyle w:val="TableParagraph"/>
                                    <w:rPr>
                                      <w:sz w:val="24"/>
                                    </w:rPr>
                                  </w:pPr>
                                </w:p>
                              </w:tc>
                            </w:tr>
                            <w:tr w:rsidR="004A7D8B" w14:paraId="04B6761C" w14:textId="77777777">
                              <w:trPr>
                                <w:trHeight w:val="633"/>
                              </w:trPr>
                              <w:tc>
                                <w:tcPr>
                                  <w:tcW w:w="1738" w:type="dxa"/>
                                </w:tcPr>
                                <w:p w14:paraId="59D606A3" w14:textId="77777777" w:rsidR="004A7D8B" w:rsidRDefault="004A7D8B">
                                  <w:pPr>
                                    <w:pStyle w:val="TableParagraph"/>
                                    <w:rPr>
                                      <w:sz w:val="24"/>
                                    </w:rPr>
                                  </w:pPr>
                                </w:p>
                              </w:tc>
                              <w:tc>
                                <w:tcPr>
                                  <w:tcW w:w="3663" w:type="dxa"/>
                                </w:tcPr>
                                <w:p w14:paraId="02C96F10" w14:textId="77777777" w:rsidR="004A7D8B" w:rsidRDefault="004A7D8B">
                                  <w:pPr>
                                    <w:pStyle w:val="TableParagraph"/>
                                    <w:rPr>
                                      <w:sz w:val="24"/>
                                    </w:rPr>
                                  </w:pPr>
                                </w:p>
                              </w:tc>
                            </w:tr>
                            <w:tr w:rsidR="004A7D8B" w14:paraId="5ED44FE4" w14:textId="77777777">
                              <w:trPr>
                                <w:trHeight w:val="631"/>
                              </w:trPr>
                              <w:tc>
                                <w:tcPr>
                                  <w:tcW w:w="1738" w:type="dxa"/>
                                </w:tcPr>
                                <w:p w14:paraId="66DDB39D" w14:textId="77777777" w:rsidR="004A7D8B" w:rsidRDefault="004A7D8B">
                                  <w:pPr>
                                    <w:pStyle w:val="TableParagraph"/>
                                    <w:rPr>
                                      <w:sz w:val="24"/>
                                    </w:rPr>
                                  </w:pPr>
                                </w:p>
                              </w:tc>
                              <w:tc>
                                <w:tcPr>
                                  <w:tcW w:w="3663" w:type="dxa"/>
                                </w:tcPr>
                                <w:p w14:paraId="62407BA5" w14:textId="77777777" w:rsidR="004A7D8B" w:rsidRDefault="004A7D8B">
                                  <w:pPr>
                                    <w:pStyle w:val="TableParagraph"/>
                                    <w:rPr>
                                      <w:sz w:val="24"/>
                                    </w:rPr>
                                  </w:pPr>
                                </w:p>
                              </w:tc>
                            </w:tr>
                            <w:tr w:rsidR="004A7D8B" w14:paraId="30819CFE" w14:textId="77777777">
                              <w:trPr>
                                <w:trHeight w:val="355"/>
                              </w:trPr>
                              <w:tc>
                                <w:tcPr>
                                  <w:tcW w:w="1738" w:type="dxa"/>
                                </w:tcPr>
                                <w:p w14:paraId="1209CDB3" w14:textId="77777777" w:rsidR="004A7D8B" w:rsidRDefault="004A7D8B">
                                  <w:pPr>
                                    <w:pStyle w:val="TableParagraph"/>
                                    <w:rPr>
                                      <w:sz w:val="24"/>
                                    </w:rPr>
                                  </w:pPr>
                                </w:p>
                              </w:tc>
                              <w:tc>
                                <w:tcPr>
                                  <w:tcW w:w="3663" w:type="dxa"/>
                                </w:tcPr>
                                <w:p w14:paraId="1D2506C6" w14:textId="77777777" w:rsidR="004A7D8B" w:rsidRDefault="004A7D8B">
                                  <w:pPr>
                                    <w:pStyle w:val="TableParagraph"/>
                                    <w:rPr>
                                      <w:sz w:val="24"/>
                                    </w:rPr>
                                  </w:pPr>
                                </w:p>
                              </w:tc>
                            </w:tr>
                            <w:tr w:rsidR="004A7D8B" w14:paraId="19E768E2" w14:textId="77777777">
                              <w:trPr>
                                <w:trHeight w:val="355"/>
                              </w:trPr>
                              <w:tc>
                                <w:tcPr>
                                  <w:tcW w:w="1738" w:type="dxa"/>
                                </w:tcPr>
                                <w:p w14:paraId="7770858D" w14:textId="77777777" w:rsidR="004A7D8B" w:rsidRDefault="004A7D8B">
                                  <w:pPr>
                                    <w:pStyle w:val="TableParagraph"/>
                                    <w:rPr>
                                      <w:sz w:val="24"/>
                                    </w:rPr>
                                  </w:pPr>
                                </w:p>
                              </w:tc>
                              <w:tc>
                                <w:tcPr>
                                  <w:tcW w:w="3663" w:type="dxa"/>
                                </w:tcPr>
                                <w:p w14:paraId="32C064CA" w14:textId="77777777" w:rsidR="004A7D8B" w:rsidRDefault="004A7D8B">
                                  <w:pPr>
                                    <w:pStyle w:val="TableParagraph"/>
                                    <w:rPr>
                                      <w:sz w:val="24"/>
                                    </w:rPr>
                                  </w:pPr>
                                </w:p>
                              </w:tc>
                            </w:tr>
                            <w:tr w:rsidR="004A7D8B" w14:paraId="068EC7BC" w14:textId="77777777">
                              <w:trPr>
                                <w:trHeight w:val="357"/>
                              </w:trPr>
                              <w:tc>
                                <w:tcPr>
                                  <w:tcW w:w="1738" w:type="dxa"/>
                                </w:tcPr>
                                <w:p w14:paraId="5DAF7539" w14:textId="77777777" w:rsidR="004A7D8B" w:rsidRDefault="004A7D8B">
                                  <w:pPr>
                                    <w:pStyle w:val="TableParagraph"/>
                                    <w:rPr>
                                      <w:sz w:val="24"/>
                                    </w:rPr>
                                  </w:pPr>
                                </w:p>
                              </w:tc>
                              <w:tc>
                                <w:tcPr>
                                  <w:tcW w:w="3663" w:type="dxa"/>
                                </w:tcPr>
                                <w:p w14:paraId="2F3104B8" w14:textId="77777777" w:rsidR="004A7D8B" w:rsidRDefault="004A7D8B">
                                  <w:pPr>
                                    <w:pStyle w:val="TableParagraph"/>
                                    <w:rPr>
                                      <w:sz w:val="24"/>
                                    </w:rPr>
                                  </w:pPr>
                                </w:p>
                              </w:tc>
                            </w:tr>
                            <w:tr w:rsidR="004A7D8B" w14:paraId="30790380" w14:textId="77777777">
                              <w:trPr>
                                <w:trHeight w:val="355"/>
                              </w:trPr>
                              <w:tc>
                                <w:tcPr>
                                  <w:tcW w:w="1738" w:type="dxa"/>
                                </w:tcPr>
                                <w:p w14:paraId="2E913650" w14:textId="77777777" w:rsidR="004A7D8B" w:rsidRDefault="004A7D8B">
                                  <w:pPr>
                                    <w:pStyle w:val="TableParagraph"/>
                                    <w:rPr>
                                      <w:sz w:val="24"/>
                                    </w:rPr>
                                  </w:pPr>
                                </w:p>
                              </w:tc>
                              <w:tc>
                                <w:tcPr>
                                  <w:tcW w:w="3663" w:type="dxa"/>
                                </w:tcPr>
                                <w:p w14:paraId="13DD6BB0" w14:textId="77777777" w:rsidR="004A7D8B" w:rsidRDefault="004A7D8B">
                                  <w:pPr>
                                    <w:pStyle w:val="TableParagraph"/>
                                    <w:rPr>
                                      <w:sz w:val="24"/>
                                    </w:rPr>
                                  </w:pPr>
                                </w:p>
                              </w:tc>
                            </w:tr>
                            <w:tr w:rsidR="004A7D8B" w14:paraId="7B4235E6" w14:textId="77777777">
                              <w:trPr>
                                <w:trHeight w:val="355"/>
                              </w:trPr>
                              <w:tc>
                                <w:tcPr>
                                  <w:tcW w:w="1738" w:type="dxa"/>
                                </w:tcPr>
                                <w:p w14:paraId="2D8800B2" w14:textId="77777777" w:rsidR="004A7D8B" w:rsidRDefault="004A7D8B">
                                  <w:pPr>
                                    <w:pStyle w:val="TableParagraph"/>
                                    <w:rPr>
                                      <w:sz w:val="24"/>
                                    </w:rPr>
                                  </w:pPr>
                                </w:p>
                              </w:tc>
                              <w:tc>
                                <w:tcPr>
                                  <w:tcW w:w="3663" w:type="dxa"/>
                                </w:tcPr>
                                <w:p w14:paraId="558F732C" w14:textId="77777777" w:rsidR="004A7D8B" w:rsidRDefault="004A7D8B">
                                  <w:pPr>
                                    <w:pStyle w:val="TableParagraph"/>
                                    <w:rPr>
                                      <w:sz w:val="24"/>
                                    </w:rPr>
                                  </w:pPr>
                                </w:p>
                              </w:tc>
                            </w:tr>
                            <w:tr w:rsidR="004A7D8B" w14:paraId="3428D7AF" w14:textId="77777777">
                              <w:trPr>
                                <w:trHeight w:val="357"/>
                              </w:trPr>
                              <w:tc>
                                <w:tcPr>
                                  <w:tcW w:w="1738" w:type="dxa"/>
                                </w:tcPr>
                                <w:p w14:paraId="361AAD5E" w14:textId="77777777" w:rsidR="004A7D8B" w:rsidRDefault="004A7D8B">
                                  <w:pPr>
                                    <w:pStyle w:val="TableParagraph"/>
                                    <w:rPr>
                                      <w:sz w:val="24"/>
                                    </w:rPr>
                                  </w:pPr>
                                </w:p>
                              </w:tc>
                              <w:tc>
                                <w:tcPr>
                                  <w:tcW w:w="3663" w:type="dxa"/>
                                </w:tcPr>
                                <w:p w14:paraId="3879CFE2" w14:textId="77777777" w:rsidR="004A7D8B" w:rsidRDefault="004A7D8B">
                                  <w:pPr>
                                    <w:pStyle w:val="TableParagraph"/>
                                    <w:rPr>
                                      <w:sz w:val="24"/>
                                    </w:rPr>
                                  </w:pPr>
                                </w:p>
                              </w:tc>
                            </w:tr>
                            <w:tr w:rsidR="004A7D8B" w14:paraId="738C9632" w14:textId="77777777">
                              <w:trPr>
                                <w:trHeight w:val="355"/>
                              </w:trPr>
                              <w:tc>
                                <w:tcPr>
                                  <w:tcW w:w="1738" w:type="dxa"/>
                                </w:tcPr>
                                <w:p w14:paraId="1DE73276" w14:textId="77777777" w:rsidR="004A7D8B" w:rsidRDefault="004A7D8B">
                                  <w:pPr>
                                    <w:pStyle w:val="TableParagraph"/>
                                    <w:rPr>
                                      <w:sz w:val="24"/>
                                    </w:rPr>
                                  </w:pPr>
                                </w:p>
                              </w:tc>
                              <w:tc>
                                <w:tcPr>
                                  <w:tcW w:w="3663" w:type="dxa"/>
                                </w:tcPr>
                                <w:p w14:paraId="4987A332" w14:textId="77777777" w:rsidR="004A7D8B" w:rsidRDefault="004A7D8B">
                                  <w:pPr>
                                    <w:pStyle w:val="TableParagraph"/>
                                    <w:rPr>
                                      <w:sz w:val="24"/>
                                    </w:rPr>
                                  </w:pPr>
                                </w:p>
                              </w:tc>
                            </w:tr>
                            <w:tr w:rsidR="004A7D8B" w14:paraId="0E1BA1E8" w14:textId="77777777">
                              <w:trPr>
                                <w:trHeight w:val="631"/>
                              </w:trPr>
                              <w:tc>
                                <w:tcPr>
                                  <w:tcW w:w="1738" w:type="dxa"/>
                                </w:tcPr>
                                <w:p w14:paraId="736ADE9E" w14:textId="77777777" w:rsidR="004A7D8B" w:rsidRDefault="004A7D8B">
                                  <w:pPr>
                                    <w:pStyle w:val="TableParagraph"/>
                                    <w:rPr>
                                      <w:sz w:val="24"/>
                                    </w:rPr>
                                  </w:pPr>
                                </w:p>
                              </w:tc>
                              <w:tc>
                                <w:tcPr>
                                  <w:tcW w:w="3663" w:type="dxa"/>
                                </w:tcPr>
                                <w:p w14:paraId="65EB474F" w14:textId="77777777" w:rsidR="004A7D8B" w:rsidRDefault="004A7D8B">
                                  <w:pPr>
                                    <w:pStyle w:val="TableParagraph"/>
                                    <w:rPr>
                                      <w:sz w:val="24"/>
                                    </w:rPr>
                                  </w:pPr>
                                </w:p>
                              </w:tc>
                            </w:tr>
                            <w:tr w:rsidR="004A7D8B" w14:paraId="7898DD1C" w14:textId="77777777">
                              <w:trPr>
                                <w:trHeight w:val="632"/>
                              </w:trPr>
                              <w:tc>
                                <w:tcPr>
                                  <w:tcW w:w="1738" w:type="dxa"/>
                                </w:tcPr>
                                <w:p w14:paraId="551EEC97" w14:textId="77777777" w:rsidR="004A7D8B" w:rsidRDefault="004A7D8B">
                                  <w:pPr>
                                    <w:pStyle w:val="TableParagraph"/>
                                    <w:rPr>
                                      <w:sz w:val="24"/>
                                    </w:rPr>
                                  </w:pPr>
                                </w:p>
                              </w:tc>
                              <w:tc>
                                <w:tcPr>
                                  <w:tcW w:w="3663" w:type="dxa"/>
                                </w:tcPr>
                                <w:p w14:paraId="1E67363F" w14:textId="77777777" w:rsidR="004A7D8B" w:rsidRDefault="004A7D8B">
                                  <w:pPr>
                                    <w:pStyle w:val="TableParagraph"/>
                                    <w:rPr>
                                      <w:sz w:val="24"/>
                                    </w:rPr>
                                  </w:pPr>
                                </w:p>
                              </w:tc>
                            </w:tr>
                          </w:tbl>
                          <w:p w14:paraId="1B676D4A" w14:textId="77777777" w:rsidR="004A7D8B" w:rsidRDefault="004A7D8B">
                            <w:pPr>
                              <w:pStyle w:val="BodyText"/>
                            </w:pPr>
                          </w:p>
                        </w:txbxContent>
                      </wps:txbx>
                      <wps:bodyPr wrap="square" lIns="0" tIns="0" rIns="0" bIns="0" rtlCol="0">
                        <a:noAutofit/>
                      </wps:bodyPr>
                    </wps:wsp>
                  </a:graphicData>
                </a:graphic>
              </wp:anchor>
            </w:drawing>
          </mc:Choice>
          <mc:Fallback>
            <w:pict>
              <v:shapetype w14:anchorId="2EDE9A7E" id="_x0000_t202" coordsize="21600,21600" o:spt="202" path="m,l,21600r21600,l21600,xe">
                <v:stroke joinstyle="miter"/>
                <v:path gradientshapeok="t" o:connecttype="rect"/>
              </v:shapetype>
              <v:shape id="Textbox 10" o:spid="_x0000_s1026" type="#_x0000_t202" style="position:absolute;left:0;text-align:left;margin-left:196.3pt;margin-top:279.85pt;width:276.05pt;height:353.5pt;z-index:15730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" filled="f" stroked="f">
                <v:textbox inset="0,0,0,0">
                  <w:txbxContent>
                    <w:tbl>
                      <w:tblPr>
                        <w:tblW w:w="0" w:type="auto"/>
                        <w:tblInd w:w="67" w:type="dxa"/>
                        <w:tblLayout w:type="fixed"/>
                        <w:tblCellMar>
                          <w:left w:w="0" w:type="dxa"/>
                          <w:right w:w="0" w:type="dxa"/>
                        </w:tblCellMar>
                        <w:tblLook w:val="01E0" w:firstRow="1" w:lastRow="1" w:firstColumn="1" w:lastColumn="1" w:noHBand="0" w:noVBand="0"/>
                      </w:tblPr>
                      <w:tblGrid>
                        <w:gridCol w:w="1738"/>
                        <w:gridCol w:w="3663"/>
                      </w:tblGrid>
                      <w:tr w:rsidR="004A7D8B" w14:paraId="74241CF3" w14:textId="77777777">
                        <w:trPr>
                          <w:trHeight w:val="356"/>
                        </w:trPr>
                        <w:tc>
                          <w:tcPr>
                            <w:tcW w:w="1738" w:type="dxa"/>
                          </w:tcPr>
                          <w:p w14:paraId="190328C0" w14:textId="77777777" w:rsidR="004A7D8B" w:rsidRDefault="004A7D8B">
                            <w:pPr>
                              <w:pStyle w:val="TableParagraph"/>
                              <w:rPr>
                                <w:sz w:val="24"/>
                              </w:rPr>
                            </w:pPr>
                          </w:p>
                        </w:tc>
                        <w:tc>
                          <w:tcPr>
                            <w:tcW w:w="3663" w:type="dxa"/>
                          </w:tcPr>
                          <w:p w14:paraId="293F1562" w14:textId="77777777" w:rsidR="004A7D8B" w:rsidRDefault="004A7D8B">
                            <w:pPr>
                              <w:pStyle w:val="TableParagraph"/>
                              <w:rPr>
                                <w:sz w:val="24"/>
                              </w:rPr>
                            </w:pPr>
                          </w:p>
                        </w:tc>
                      </w:tr>
                      <w:tr w:rsidR="004A7D8B" w14:paraId="518AB30D" w14:textId="77777777">
                        <w:trPr>
                          <w:trHeight w:val="355"/>
                        </w:trPr>
                        <w:tc>
                          <w:tcPr>
                            <w:tcW w:w="1738" w:type="dxa"/>
                          </w:tcPr>
                          <w:p w14:paraId="28779A01" w14:textId="77777777" w:rsidR="004A7D8B" w:rsidRDefault="004A7D8B">
                            <w:pPr>
                              <w:pStyle w:val="TableParagraph"/>
                              <w:rPr>
                                <w:sz w:val="24"/>
                              </w:rPr>
                            </w:pPr>
                          </w:p>
                        </w:tc>
                        <w:tc>
                          <w:tcPr>
                            <w:tcW w:w="3663" w:type="dxa"/>
                          </w:tcPr>
                          <w:p w14:paraId="0F5BD86E" w14:textId="77777777" w:rsidR="004A7D8B" w:rsidRDefault="004A7D8B">
                            <w:pPr>
                              <w:pStyle w:val="TableParagraph"/>
                              <w:rPr>
                                <w:sz w:val="24"/>
                              </w:rPr>
                            </w:pPr>
                          </w:p>
                        </w:tc>
                      </w:tr>
                      <w:tr w:rsidR="004A7D8B" w14:paraId="01369038" w14:textId="77777777">
                        <w:trPr>
                          <w:trHeight w:val="357"/>
                        </w:trPr>
                        <w:tc>
                          <w:tcPr>
                            <w:tcW w:w="1738" w:type="dxa"/>
                          </w:tcPr>
                          <w:p w14:paraId="5103D150" w14:textId="77777777" w:rsidR="004A7D8B" w:rsidRDefault="004A7D8B">
                            <w:pPr>
                              <w:pStyle w:val="TableParagraph"/>
                              <w:rPr>
                                <w:sz w:val="24"/>
                              </w:rPr>
                            </w:pPr>
                          </w:p>
                        </w:tc>
                        <w:tc>
                          <w:tcPr>
                            <w:tcW w:w="3663" w:type="dxa"/>
                          </w:tcPr>
                          <w:p w14:paraId="1A81D0DE" w14:textId="77777777" w:rsidR="004A7D8B" w:rsidRDefault="004A7D8B">
                            <w:pPr>
                              <w:pStyle w:val="TableParagraph"/>
                              <w:rPr>
                                <w:sz w:val="24"/>
                              </w:rPr>
                            </w:pPr>
                          </w:p>
                        </w:tc>
                      </w:tr>
                      <w:tr w:rsidR="004A7D8B" w14:paraId="0D28C5A1" w14:textId="77777777">
                        <w:trPr>
                          <w:trHeight w:val="355"/>
                        </w:trPr>
                        <w:tc>
                          <w:tcPr>
                            <w:tcW w:w="1738" w:type="dxa"/>
                          </w:tcPr>
                          <w:p w14:paraId="25477755" w14:textId="77777777" w:rsidR="004A7D8B" w:rsidRDefault="004A7D8B">
                            <w:pPr>
                              <w:pStyle w:val="TableParagraph"/>
                              <w:rPr>
                                <w:sz w:val="24"/>
                              </w:rPr>
                            </w:pPr>
                          </w:p>
                        </w:tc>
                        <w:tc>
                          <w:tcPr>
                            <w:tcW w:w="3663" w:type="dxa"/>
                          </w:tcPr>
                          <w:p w14:paraId="41B9BA31" w14:textId="77777777" w:rsidR="004A7D8B" w:rsidRDefault="004A7D8B">
                            <w:pPr>
                              <w:pStyle w:val="TableParagraph"/>
                              <w:rPr>
                                <w:sz w:val="24"/>
                              </w:rPr>
                            </w:pPr>
                          </w:p>
                        </w:tc>
                      </w:tr>
                      <w:tr w:rsidR="004A7D8B" w14:paraId="4140464E" w14:textId="77777777">
                        <w:trPr>
                          <w:trHeight w:val="631"/>
                        </w:trPr>
                        <w:tc>
                          <w:tcPr>
                            <w:tcW w:w="1738" w:type="dxa"/>
                          </w:tcPr>
                          <w:p w14:paraId="703268C8" w14:textId="77777777" w:rsidR="004A7D8B" w:rsidRDefault="004A7D8B">
                            <w:pPr>
                              <w:pStyle w:val="TableParagraph"/>
                              <w:rPr>
                                <w:sz w:val="24"/>
                              </w:rPr>
                            </w:pPr>
                          </w:p>
                        </w:tc>
                        <w:tc>
                          <w:tcPr>
                            <w:tcW w:w="3663" w:type="dxa"/>
                          </w:tcPr>
                          <w:p w14:paraId="58EAC2CE" w14:textId="77777777" w:rsidR="004A7D8B" w:rsidRDefault="004A7D8B">
                            <w:pPr>
                              <w:pStyle w:val="TableParagraph"/>
                              <w:rPr>
                                <w:sz w:val="24"/>
                              </w:rPr>
                            </w:pPr>
                          </w:p>
                        </w:tc>
                      </w:tr>
                      <w:tr w:rsidR="004A7D8B" w14:paraId="04B6761C" w14:textId="77777777">
                        <w:trPr>
                          <w:trHeight w:val="633"/>
                        </w:trPr>
                        <w:tc>
                          <w:tcPr>
                            <w:tcW w:w="1738" w:type="dxa"/>
                          </w:tcPr>
                          <w:p w14:paraId="59D606A3" w14:textId="77777777" w:rsidR="004A7D8B" w:rsidRDefault="004A7D8B">
                            <w:pPr>
                              <w:pStyle w:val="TableParagraph"/>
                              <w:rPr>
                                <w:sz w:val="24"/>
                              </w:rPr>
                            </w:pPr>
                          </w:p>
                        </w:tc>
                        <w:tc>
                          <w:tcPr>
                            <w:tcW w:w="3663" w:type="dxa"/>
                          </w:tcPr>
                          <w:p w14:paraId="02C96F10" w14:textId="77777777" w:rsidR="004A7D8B" w:rsidRDefault="004A7D8B">
                            <w:pPr>
                              <w:pStyle w:val="TableParagraph"/>
                              <w:rPr>
                                <w:sz w:val="24"/>
                              </w:rPr>
                            </w:pPr>
                          </w:p>
                        </w:tc>
                      </w:tr>
                      <w:tr w:rsidR="004A7D8B" w14:paraId="5ED44FE4" w14:textId="77777777">
                        <w:trPr>
                          <w:trHeight w:val="631"/>
                        </w:trPr>
                        <w:tc>
                          <w:tcPr>
                            <w:tcW w:w="1738" w:type="dxa"/>
                          </w:tcPr>
                          <w:p w14:paraId="66DDB39D" w14:textId="77777777" w:rsidR="004A7D8B" w:rsidRDefault="004A7D8B">
                            <w:pPr>
                              <w:pStyle w:val="TableParagraph"/>
                              <w:rPr>
                                <w:sz w:val="24"/>
                              </w:rPr>
                            </w:pPr>
                          </w:p>
                        </w:tc>
                        <w:tc>
                          <w:tcPr>
                            <w:tcW w:w="3663" w:type="dxa"/>
                          </w:tcPr>
                          <w:p w14:paraId="62407BA5" w14:textId="77777777" w:rsidR="004A7D8B" w:rsidRDefault="004A7D8B">
                            <w:pPr>
                              <w:pStyle w:val="TableParagraph"/>
                              <w:rPr>
                                <w:sz w:val="24"/>
                              </w:rPr>
                            </w:pPr>
                          </w:p>
                        </w:tc>
                      </w:tr>
                      <w:tr w:rsidR="004A7D8B" w14:paraId="30819CFE" w14:textId="77777777">
                        <w:trPr>
                          <w:trHeight w:val="355"/>
                        </w:trPr>
                        <w:tc>
                          <w:tcPr>
                            <w:tcW w:w="1738" w:type="dxa"/>
                          </w:tcPr>
                          <w:p w14:paraId="1209CDB3" w14:textId="77777777" w:rsidR="004A7D8B" w:rsidRDefault="004A7D8B">
                            <w:pPr>
                              <w:pStyle w:val="TableParagraph"/>
                              <w:rPr>
                                <w:sz w:val="24"/>
                              </w:rPr>
                            </w:pPr>
                          </w:p>
                        </w:tc>
                        <w:tc>
                          <w:tcPr>
                            <w:tcW w:w="3663" w:type="dxa"/>
                          </w:tcPr>
                          <w:p w14:paraId="1D2506C6" w14:textId="77777777" w:rsidR="004A7D8B" w:rsidRDefault="004A7D8B">
                            <w:pPr>
                              <w:pStyle w:val="TableParagraph"/>
                              <w:rPr>
                                <w:sz w:val="24"/>
                              </w:rPr>
                            </w:pPr>
                          </w:p>
                        </w:tc>
                      </w:tr>
                      <w:tr w:rsidR="004A7D8B" w14:paraId="19E768E2" w14:textId="77777777">
                        <w:trPr>
                          <w:trHeight w:val="355"/>
                        </w:trPr>
                        <w:tc>
                          <w:tcPr>
                            <w:tcW w:w="1738" w:type="dxa"/>
                          </w:tcPr>
                          <w:p w14:paraId="7770858D" w14:textId="77777777" w:rsidR="004A7D8B" w:rsidRDefault="004A7D8B">
                            <w:pPr>
                              <w:pStyle w:val="TableParagraph"/>
                              <w:rPr>
                                <w:sz w:val="24"/>
                              </w:rPr>
                            </w:pPr>
                          </w:p>
                        </w:tc>
                        <w:tc>
                          <w:tcPr>
                            <w:tcW w:w="3663" w:type="dxa"/>
                          </w:tcPr>
                          <w:p w14:paraId="32C064CA" w14:textId="77777777" w:rsidR="004A7D8B" w:rsidRDefault="004A7D8B">
                            <w:pPr>
                              <w:pStyle w:val="TableParagraph"/>
                              <w:rPr>
                                <w:sz w:val="24"/>
                              </w:rPr>
                            </w:pPr>
                          </w:p>
                        </w:tc>
                      </w:tr>
                      <w:tr w:rsidR="004A7D8B" w14:paraId="068EC7BC" w14:textId="77777777">
                        <w:trPr>
                          <w:trHeight w:val="357"/>
                        </w:trPr>
                        <w:tc>
                          <w:tcPr>
                            <w:tcW w:w="1738" w:type="dxa"/>
                          </w:tcPr>
                          <w:p w14:paraId="5DAF7539" w14:textId="77777777" w:rsidR="004A7D8B" w:rsidRDefault="004A7D8B">
                            <w:pPr>
                              <w:pStyle w:val="TableParagraph"/>
                              <w:rPr>
                                <w:sz w:val="24"/>
                              </w:rPr>
                            </w:pPr>
                          </w:p>
                        </w:tc>
                        <w:tc>
                          <w:tcPr>
                            <w:tcW w:w="3663" w:type="dxa"/>
                          </w:tcPr>
                          <w:p w14:paraId="2F3104B8" w14:textId="77777777" w:rsidR="004A7D8B" w:rsidRDefault="004A7D8B">
                            <w:pPr>
                              <w:pStyle w:val="TableParagraph"/>
                              <w:rPr>
                                <w:sz w:val="24"/>
                              </w:rPr>
                            </w:pPr>
                          </w:p>
                        </w:tc>
                      </w:tr>
                      <w:tr w:rsidR="004A7D8B" w14:paraId="30790380" w14:textId="77777777">
                        <w:trPr>
                          <w:trHeight w:val="355"/>
                        </w:trPr>
                        <w:tc>
                          <w:tcPr>
                            <w:tcW w:w="1738" w:type="dxa"/>
                          </w:tcPr>
                          <w:p w14:paraId="2E913650" w14:textId="77777777" w:rsidR="004A7D8B" w:rsidRDefault="004A7D8B">
                            <w:pPr>
                              <w:pStyle w:val="TableParagraph"/>
                              <w:rPr>
                                <w:sz w:val="24"/>
                              </w:rPr>
                            </w:pPr>
                          </w:p>
                        </w:tc>
                        <w:tc>
                          <w:tcPr>
                            <w:tcW w:w="3663" w:type="dxa"/>
                          </w:tcPr>
                          <w:p w14:paraId="13DD6BB0" w14:textId="77777777" w:rsidR="004A7D8B" w:rsidRDefault="004A7D8B">
                            <w:pPr>
                              <w:pStyle w:val="TableParagraph"/>
                              <w:rPr>
                                <w:sz w:val="24"/>
                              </w:rPr>
                            </w:pPr>
                          </w:p>
                        </w:tc>
                      </w:tr>
                      <w:tr w:rsidR="004A7D8B" w14:paraId="7B4235E6" w14:textId="77777777">
                        <w:trPr>
                          <w:trHeight w:val="355"/>
                        </w:trPr>
                        <w:tc>
                          <w:tcPr>
                            <w:tcW w:w="1738" w:type="dxa"/>
                          </w:tcPr>
                          <w:p w14:paraId="2D8800B2" w14:textId="77777777" w:rsidR="004A7D8B" w:rsidRDefault="004A7D8B">
                            <w:pPr>
                              <w:pStyle w:val="TableParagraph"/>
                              <w:rPr>
                                <w:sz w:val="24"/>
                              </w:rPr>
                            </w:pPr>
                          </w:p>
                        </w:tc>
                        <w:tc>
                          <w:tcPr>
                            <w:tcW w:w="3663" w:type="dxa"/>
                          </w:tcPr>
                          <w:p w14:paraId="558F732C" w14:textId="77777777" w:rsidR="004A7D8B" w:rsidRDefault="004A7D8B">
                            <w:pPr>
                              <w:pStyle w:val="TableParagraph"/>
                              <w:rPr>
                                <w:sz w:val="24"/>
                              </w:rPr>
                            </w:pPr>
                          </w:p>
                        </w:tc>
                      </w:tr>
                      <w:tr w:rsidR="004A7D8B" w14:paraId="3428D7AF" w14:textId="77777777">
                        <w:trPr>
                          <w:trHeight w:val="357"/>
                        </w:trPr>
                        <w:tc>
                          <w:tcPr>
                            <w:tcW w:w="1738" w:type="dxa"/>
                          </w:tcPr>
                          <w:p w14:paraId="361AAD5E" w14:textId="77777777" w:rsidR="004A7D8B" w:rsidRDefault="004A7D8B">
                            <w:pPr>
                              <w:pStyle w:val="TableParagraph"/>
                              <w:rPr>
                                <w:sz w:val="24"/>
                              </w:rPr>
                            </w:pPr>
                          </w:p>
                        </w:tc>
                        <w:tc>
                          <w:tcPr>
                            <w:tcW w:w="3663" w:type="dxa"/>
                          </w:tcPr>
                          <w:p w14:paraId="3879CFE2" w14:textId="77777777" w:rsidR="004A7D8B" w:rsidRDefault="004A7D8B">
                            <w:pPr>
                              <w:pStyle w:val="TableParagraph"/>
                              <w:rPr>
                                <w:sz w:val="24"/>
                              </w:rPr>
                            </w:pPr>
                          </w:p>
                        </w:tc>
                      </w:tr>
                      <w:tr w:rsidR="004A7D8B" w14:paraId="738C9632" w14:textId="77777777">
                        <w:trPr>
                          <w:trHeight w:val="355"/>
                        </w:trPr>
                        <w:tc>
                          <w:tcPr>
                            <w:tcW w:w="1738" w:type="dxa"/>
                          </w:tcPr>
                          <w:p w14:paraId="1DE73276" w14:textId="77777777" w:rsidR="004A7D8B" w:rsidRDefault="004A7D8B">
                            <w:pPr>
                              <w:pStyle w:val="TableParagraph"/>
                              <w:rPr>
                                <w:sz w:val="24"/>
                              </w:rPr>
                            </w:pPr>
                          </w:p>
                        </w:tc>
                        <w:tc>
                          <w:tcPr>
                            <w:tcW w:w="3663" w:type="dxa"/>
                          </w:tcPr>
                          <w:p w14:paraId="4987A332" w14:textId="77777777" w:rsidR="004A7D8B" w:rsidRDefault="004A7D8B">
                            <w:pPr>
                              <w:pStyle w:val="TableParagraph"/>
                              <w:rPr>
                                <w:sz w:val="24"/>
                              </w:rPr>
                            </w:pPr>
                          </w:p>
                        </w:tc>
                      </w:tr>
                      <w:tr w:rsidR="004A7D8B" w14:paraId="0E1BA1E8" w14:textId="77777777">
                        <w:trPr>
                          <w:trHeight w:val="631"/>
                        </w:trPr>
                        <w:tc>
                          <w:tcPr>
                            <w:tcW w:w="1738" w:type="dxa"/>
                          </w:tcPr>
                          <w:p w14:paraId="736ADE9E" w14:textId="77777777" w:rsidR="004A7D8B" w:rsidRDefault="004A7D8B">
                            <w:pPr>
                              <w:pStyle w:val="TableParagraph"/>
                              <w:rPr>
                                <w:sz w:val="24"/>
                              </w:rPr>
                            </w:pPr>
                          </w:p>
                        </w:tc>
                        <w:tc>
                          <w:tcPr>
                            <w:tcW w:w="3663" w:type="dxa"/>
                          </w:tcPr>
                          <w:p w14:paraId="65EB474F" w14:textId="77777777" w:rsidR="004A7D8B" w:rsidRDefault="004A7D8B">
                            <w:pPr>
                              <w:pStyle w:val="TableParagraph"/>
                              <w:rPr>
                                <w:sz w:val="24"/>
                              </w:rPr>
                            </w:pPr>
                          </w:p>
                        </w:tc>
                      </w:tr>
                      <w:tr w:rsidR="004A7D8B" w14:paraId="7898DD1C" w14:textId="77777777">
                        <w:trPr>
                          <w:trHeight w:val="632"/>
                        </w:trPr>
                        <w:tc>
                          <w:tcPr>
                            <w:tcW w:w="1738" w:type="dxa"/>
                          </w:tcPr>
                          <w:p w14:paraId="551EEC97" w14:textId="77777777" w:rsidR="004A7D8B" w:rsidRDefault="004A7D8B">
                            <w:pPr>
                              <w:pStyle w:val="TableParagraph"/>
                              <w:rPr>
                                <w:sz w:val="24"/>
                              </w:rPr>
                            </w:pPr>
                          </w:p>
                        </w:tc>
                        <w:tc>
                          <w:tcPr>
                            <w:tcW w:w="3663" w:type="dxa"/>
                          </w:tcPr>
                          <w:p w14:paraId="1E67363F" w14:textId="77777777" w:rsidR="004A7D8B" w:rsidRDefault="004A7D8B">
                            <w:pPr>
                              <w:pStyle w:val="TableParagraph"/>
                              <w:rPr>
                                <w:sz w:val="24"/>
                              </w:rPr>
                            </w:pPr>
                          </w:p>
                        </w:tc>
                      </w:tr>
                    </w:tbl>
                    <w:p w14:paraId="1B676D4A" w14:textId="77777777" w:rsidR="004A7D8B" w:rsidRDefault="004A7D8B">
                      <w:pPr>
                        <w:pStyle w:val="BodyText"/>
                      </w:pPr>
                    </w:p>
                  </w:txbxContent>
                </v:textbox>
                <w10:wrap anchorx="page" anchory="page"/>
              </v:shape>
            </w:pict>
          </mc:Fallback>
        </mc:AlternateContent>
      </w:r>
      <w:r>
        <w:t>ANNEXURE</w:t>
      </w:r>
      <w:r>
        <w:rPr>
          <w:spacing w:val="-5"/>
        </w:rPr>
        <w:t xml:space="preserve"> </w:t>
      </w:r>
      <w:r>
        <w:t>-</w:t>
      </w:r>
      <w:r>
        <w:rPr>
          <w:spacing w:val="-4"/>
        </w:rPr>
        <w:t xml:space="preserve"> </w:t>
      </w:r>
      <w:r>
        <w:rPr>
          <w:spacing w:val="-5"/>
        </w:rPr>
        <w:t>II</w:t>
      </w:r>
    </w:p>
    <w:p w14:paraId="6EDBCBC4" w14:textId="77777777" w:rsidR="004A7D8B" w:rsidRDefault="004A7D8B">
      <w:pPr>
        <w:pStyle w:val="BodyText"/>
        <w:spacing w:before="2"/>
        <w:rPr>
          <w:b/>
          <w:sz w:val="28"/>
        </w:rPr>
      </w:pPr>
    </w:p>
    <w:p w14:paraId="01251784" w14:textId="77777777" w:rsidR="004A7D8B" w:rsidRDefault="00000000">
      <w:pPr>
        <w:ind w:left="778" w:right="641"/>
        <w:jc w:val="center"/>
        <w:rPr>
          <w:b/>
          <w:sz w:val="30"/>
        </w:rPr>
      </w:pPr>
      <w:r>
        <w:rPr>
          <w:b/>
          <w:sz w:val="30"/>
        </w:rPr>
        <w:t>TECHNICAL</w:t>
      </w:r>
      <w:r>
        <w:rPr>
          <w:b/>
          <w:spacing w:val="-9"/>
          <w:sz w:val="30"/>
        </w:rPr>
        <w:t xml:space="preserve"> </w:t>
      </w:r>
      <w:r>
        <w:rPr>
          <w:b/>
          <w:spacing w:val="-2"/>
          <w:sz w:val="30"/>
        </w:rPr>
        <w:t>SPECIFICATIONS</w:t>
      </w:r>
    </w:p>
    <w:tbl>
      <w:tblPr>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4"/>
        <w:gridCol w:w="2664"/>
        <w:gridCol w:w="5679"/>
        <w:gridCol w:w="604"/>
      </w:tblGrid>
      <w:tr w:rsidR="004A7D8B" w14:paraId="1881452E" w14:textId="77777777">
        <w:trPr>
          <w:trHeight w:val="1078"/>
        </w:trPr>
        <w:tc>
          <w:tcPr>
            <w:tcW w:w="454" w:type="dxa"/>
          </w:tcPr>
          <w:p w14:paraId="0703D96E" w14:textId="77777777" w:rsidR="004A7D8B" w:rsidRDefault="00000000">
            <w:pPr>
              <w:pStyle w:val="TableParagraph"/>
              <w:spacing w:line="241" w:lineRule="exact"/>
              <w:ind w:left="107"/>
              <w:rPr>
                <w:b/>
                <w:sz w:val="24"/>
              </w:rPr>
            </w:pPr>
            <w:r>
              <w:rPr>
                <w:b/>
                <w:spacing w:val="-5"/>
                <w:sz w:val="24"/>
              </w:rPr>
              <w:t>Sl</w:t>
            </w:r>
          </w:p>
          <w:p w14:paraId="39B90676" w14:textId="77777777" w:rsidR="004A7D8B" w:rsidRDefault="00000000">
            <w:pPr>
              <w:pStyle w:val="TableParagraph"/>
              <w:ind w:left="107" w:right="153"/>
              <w:rPr>
                <w:b/>
                <w:sz w:val="24"/>
              </w:rPr>
            </w:pPr>
            <w:r>
              <w:rPr>
                <w:b/>
                <w:spacing w:val="-10"/>
                <w:sz w:val="24"/>
              </w:rPr>
              <w:t>. N</w:t>
            </w:r>
          </w:p>
          <w:p w14:paraId="0A39B65F" w14:textId="77777777" w:rsidR="004A7D8B" w:rsidRDefault="00000000">
            <w:pPr>
              <w:pStyle w:val="TableParagraph"/>
              <w:spacing w:line="266" w:lineRule="exact"/>
              <w:ind w:left="107"/>
              <w:rPr>
                <w:b/>
                <w:sz w:val="24"/>
              </w:rPr>
            </w:pPr>
            <w:r>
              <w:rPr>
                <w:b/>
                <w:spacing w:val="-10"/>
                <w:sz w:val="24"/>
              </w:rPr>
              <w:t>o</w:t>
            </w:r>
          </w:p>
        </w:tc>
        <w:tc>
          <w:tcPr>
            <w:tcW w:w="2664" w:type="dxa"/>
          </w:tcPr>
          <w:p w14:paraId="6316200B" w14:textId="77777777" w:rsidR="004A7D8B" w:rsidRDefault="00000000">
            <w:pPr>
              <w:pStyle w:val="TableParagraph"/>
              <w:spacing w:before="240"/>
              <w:ind w:left="107"/>
              <w:rPr>
                <w:b/>
                <w:sz w:val="24"/>
              </w:rPr>
            </w:pPr>
            <w:r>
              <w:rPr>
                <w:b/>
                <w:sz w:val="24"/>
              </w:rPr>
              <w:t xml:space="preserve">Name of the </w:t>
            </w:r>
            <w:r>
              <w:rPr>
                <w:b/>
                <w:spacing w:val="-2"/>
                <w:sz w:val="24"/>
              </w:rPr>
              <w:t>equipment/software</w:t>
            </w:r>
          </w:p>
        </w:tc>
        <w:tc>
          <w:tcPr>
            <w:tcW w:w="5679" w:type="dxa"/>
            <w:tcBorders>
              <w:top w:val="thickThinMediumGap" w:sz="6" w:space="0" w:color="000000"/>
            </w:tcBorders>
          </w:tcPr>
          <w:p w14:paraId="62D8356A" w14:textId="77777777" w:rsidR="004A7D8B" w:rsidRDefault="004A7D8B">
            <w:pPr>
              <w:pStyle w:val="TableParagraph"/>
              <w:spacing w:before="101"/>
              <w:rPr>
                <w:b/>
                <w:sz w:val="24"/>
              </w:rPr>
            </w:pPr>
          </w:p>
          <w:p w14:paraId="1B86012C" w14:textId="77777777" w:rsidR="004A7D8B" w:rsidRDefault="00000000">
            <w:pPr>
              <w:pStyle w:val="TableParagraph"/>
              <w:ind w:left="7"/>
              <w:jc w:val="center"/>
              <w:rPr>
                <w:b/>
                <w:sz w:val="24"/>
              </w:rPr>
            </w:pPr>
            <w:r>
              <w:rPr>
                <w:b/>
                <w:spacing w:val="-2"/>
                <w:sz w:val="24"/>
              </w:rPr>
              <w:t>Specifications</w:t>
            </w:r>
          </w:p>
        </w:tc>
        <w:tc>
          <w:tcPr>
            <w:tcW w:w="604" w:type="dxa"/>
          </w:tcPr>
          <w:p w14:paraId="7EE7AA68" w14:textId="77777777" w:rsidR="004A7D8B" w:rsidRDefault="00000000">
            <w:pPr>
              <w:pStyle w:val="TableParagraph"/>
              <w:spacing w:before="240"/>
              <w:ind w:left="108" w:right="123"/>
              <w:rPr>
                <w:sz w:val="24"/>
              </w:rPr>
            </w:pPr>
            <w:r>
              <w:rPr>
                <w:b/>
                <w:spacing w:val="-4"/>
                <w:sz w:val="24"/>
              </w:rPr>
              <w:t>U</w:t>
            </w:r>
            <w:r>
              <w:rPr>
                <w:spacing w:val="-4"/>
                <w:sz w:val="24"/>
              </w:rPr>
              <w:t xml:space="preserve">ni </w:t>
            </w:r>
            <w:r>
              <w:rPr>
                <w:spacing w:val="-10"/>
                <w:sz w:val="24"/>
              </w:rPr>
              <w:t>t</w:t>
            </w:r>
          </w:p>
        </w:tc>
      </w:tr>
      <w:tr w:rsidR="004A7D8B" w14:paraId="1B4DCE75" w14:textId="77777777">
        <w:trPr>
          <w:trHeight w:val="10900"/>
        </w:trPr>
        <w:tc>
          <w:tcPr>
            <w:tcW w:w="454" w:type="dxa"/>
          </w:tcPr>
          <w:p w14:paraId="3247B0AE" w14:textId="77777777" w:rsidR="004A7D8B" w:rsidRDefault="00000000">
            <w:pPr>
              <w:pStyle w:val="TableParagraph"/>
              <w:spacing w:line="237" w:lineRule="exact"/>
              <w:ind w:left="6"/>
              <w:jc w:val="center"/>
              <w:rPr>
                <w:rFonts w:ascii="Calibri"/>
                <w:sz w:val="20"/>
              </w:rPr>
            </w:pPr>
            <w:r>
              <w:rPr>
                <w:rFonts w:ascii="Calibri"/>
                <w:spacing w:val="-10"/>
                <w:sz w:val="20"/>
              </w:rPr>
              <w:t>1</w:t>
            </w:r>
          </w:p>
        </w:tc>
        <w:tc>
          <w:tcPr>
            <w:tcW w:w="2664" w:type="dxa"/>
          </w:tcPr>
          <w:p w14:paraId="0351DB2E" w14:textId="77777777" w:rsidR="004A7D8B" w:rsidRDefault="00000000">
            <w:pPr>
              <w:pStyle w:val="TableParagraph"/>
              <w:ind w:left="107"/>
              <w:rPr>
                <w:sz w:val="32"/>
              </w:rPr>
            </w:pPr>
            <w:r>
              <w:rPr>
                <w:spacing w:val="-2"/>
                <w:sz w:val="32"/>
              </w:rPr>
              <w:t>Vertical Metallurgical Microscope</w:t>
            </w:r>
          </w:p>
        </w:tc>
        <w:tc>
          <w:tcPr>
            <w:tcW w:w="5679" w:type="dxa"/>
          </w:tcPr>
          <w:p w14:paraId="765230A0" w14:textId="77777777" w:rsidR="004A7D8B" w:rsidRDefault="00000000">
            <w:pPr>
              <w:pStyle w:val="TableParagraph"/>
              <w:spacing w:before="112" w:line="230" w:lineRule="auto"/>
              <w:ind w:left="830" w:right="412"/>
              <w:rPr>
                <w:b/>
                <w:sz w:val="28"/>
              </w:rPr>
            </w:pPr>
            <w:r>
              <w:rPr>
                <w:b/>
                <w:noProof/>
                <w:sz w:val="28"/>
              </w:rPr>
              <mc:AlternateContent>
                <mc:Choice Requires="wpg">
                  <w:drawing>
                    <wp:anchor distT="0" distB="0" distL="0" distR="0" simplePos="0" relativeHeight="486889472" behindDoc="1" locked="0" layoutInCell="1" allowOverlap="1" wp14:anchorId="334B4FB6" wp14:editId="6B3DCF82">
                      <wp:simplePos x="0" y="0"/>
                      <wp:positionH relativeFrom="column">
                        <wp:posOffset>437387</wp:posOffset>
                      </wp:positionH>
                      <wp:positionV relativeFrom="paragraph">
                        <wp:posOffset>67024</wp:posOffset>
                      </wp:positionV>
                      <wp:extent cx="2731770" cy="603885"/>
                      <wp:effectExtent l="0" t="0" r="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31770" cy="603885"/>
                                <a:chOff x="0" y="0"/>
                                <a:chExt cx="2731770" cy="603885"/>
                              </a:xfrm>
                            </wpg:grpSpPr>
                            <wps:wsp>
                              <wps:cNvPr id="12" name="Graphic 12"/>
                              <wps:cNvSpPr/>
                              <wps:spPr>
                                <a:xfrm>
                                  <a:off x="0" y="0"/>
                                  <a:ext cx="2731770" cy="603885"/>
                                </a:xfrm>
                                <a:custGeom>
                                  <a:avLst/>
                                  <a:gdLst/>
                                  <a:ahLst/>
                                  <a:cxnLst/>
                                  <a:rect l="l" t="t" r="r" b="b"/>
                                  <a:pathLst>
                                    <a:path w="2731770" h="603885">
                                      <a:moveTo>
                                        <a:pt x="2731630" y="6172"/>
                                      </a:moveTo>
                                      <a:lnTo>
                                        <a:pt x="2725547" y="6172"/>
                                      </a:lnTo>
                                      <a:lnTo>
                                        <a:pt x="2725547" y="597789"/>
                                      </a:lnTo>
                                      <a:lnTo>
                                        <a:pt x="6096" y="597789"/>
                                      </a:lnTo>
                                      <a:lnTo>
                                        <a:pt x="6096" y="6172"/>
                                      </a:lnTo>
                                      <a:lnTo>
                                        <a:pt x="0" y="6172"/>
                                      </a:lnTo>
                                      <a:lnTo>
                                        <a:pt x="0" y="597789"/>
                                      </a:lnTo>
                                      <a:lnTo>
                                        <a:pt x="0" y="603885"/>
                                      </a:lnTo>
                                      <a:lnTo>
                                        <a:pt x="6096" y="603885"/>
                                      </a:lnTo>
                                      <a:lnTo>
                                        <a:pt x="2725547" y="603885"/>
                                      </a:lnTo>
                                      <a:lnTo>
                                        <a:pt x="2731630" y="603885"/>
                                      </a:lnTo>
                                      <a:lnTo>
                                        <a:pt x="2731630" y="597789"/>
                                      </a:lnTo>
                                      <a:lnTo>
                                        <a:pt x="2731630" y="6172"/>
                                      </a:lnTo>
                                      <a:close/>
                                    </a:path>
                                    <a:path w="2731770" h="603885">
                                      <a:moveTo>
                                        <a:pt x="2731630" y="0"/>
                                      </a:moveTo>
                                      <a:lnTo>
                                        <a:pt x="2725547" y="0"/>
                                      </a:lnTo>
                                      <a:lnTo>
                                        <a:pt x="6096" y="0"/>
                                      </a:lnTo>
                                      <a:lnTo>
                                        <a:pt x="0" y="0"/>
                                      </a:lnTo>
                                      <a:lnTo>
                                        <a:pt x="0" y="6096"/>
                                      </a:lnTo>
                                      <a:lnTo>
                                        <a:pt x="6096" y="6096"/>
                                      </a:lnTo>
                                      <a:lnTo>
                                        <a:pt x="2725547" y="6096"/>
                                      </a:lnTo>
                                      <a:lnTo>
                                        <a:pt x="2731630" y="6096"/>
                                      </a:lnTo>
                                      <a:lnTo>
                                        <a:pt x="273163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0F5E521B" id="Group 11" o:spid="_x0000_s1026" style="position:absolute;margin-left:34.45pt;margin-top:5.3pt;width:215.1pt;height:47.55pt;z-index:-16427008;mso-wrap-distance-left:0;mso-wrap-distance-right:0" coordsize="27317,60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">
                      <v:shape id="Graphic 12" o:spid="_x0000_s1027" style="position:absolute;width:27317;height:6038;visibility:visible;mso-wrap-style:square;v-text-anchor:top" coordsize="2731770,603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" path="m2731630,6172r-6083,l2725547,597789r-2719451,l6096,6172,,6172,,597789r,6096l6096,603885r2719451,l2731630,603885r,-6096l2731630,6172xem2731630,r-6083,l6096,,,,,6096r6096,l2725547,6096r6083,l2731630,xe" fillcolor="black" stroked="f">
                        <v:path arrowok="t"/>
                      </v:shape>
                    </v:group>
                  </w:pict>
                </mc:Fallback>
              </mc:AlternateContent>
            </w:r>
            <w:r>
              <w:rPr>
                <w:b/>
                <w:sz w:val="28"/>
              </w:rPr>
              <w:t>Vertical</w:t>
            </w:r>
            <w:r>
              <w:rPr>
                <w:b/>
                <w:spacing w:val="-18"/>
                <w:sz w:val="28"/>
              </w:rPr>
              <w:t xml:space="preserve"> </w:t>
            </w:r>
            <w:r>
              <w:rPr>
                <w:b/>
                <w:sz w:val="28"/>
              </w:rPr>
              <w:t>Metallurgical</w:t>
            </w:r>
            <w:r>
              <w:rPr>
                <w:b/>
                <w:spacing w:val="-17"/>
                <w:sz w:val="28"/>
              </w:rPr>
              <w:t xml:space="preserve"> </w:t>
            </w:r>
            <w:r>
              <w:rPr>
                <w:b/>
                <w:sz w:val="28"/>
              </w:rPr>
              <w:t xml:space="preserve">Microscope </w:t>
            </w:r>
            <w:r>
              <w:rPr>
                <w:b/>
                <w:spacing w:val="-2"/>
                <w:sz w:val="28"/>
              </w:rPr>
              <w:t>Specification:</w:t>
            </w:r>
          </w:p>
          <w:p w14:paraId="4A205DD1" w14:textId="77777777" w:rsidR="004A7D8B" w:rsidRDefault="004A7D8B">
            <w:pPr>
              <w:pStyle w:val="TableParagraph"/>
              <w:spacing w:before="267"/>
              <w:rPr>
                <w:b/>
                <w:sz w:val="28"/>
              </w:rPr>
            </w:pPr>
          </w:p>
          <w:p w14:paraId="56BBF6DD" w14:textId="77777777" w:rsidR="004A7D8B" w:rsidRDefault="00000000">
            <w:pPr>
              <w:pStyle w:val="TableParagraph"/>
              <w:tabs>
                <w:tab w:val="left" w:pos="1908"/>
                <w:tab w:val="left" w:pos="2611"/>
              </w:tabs>
              <w:spacing w:line="309" w:lineRule="auto"/>
              <w:ind w:left="168" w:right="412" w:firstLine="170"/>
              <w:rPr>
                <w:i/>
                <w:sz w:val="24"/>
              </w:rPr>
            </w:pPr>
            <w:r>
              <w:rPr>
                <w:i/>
                <w:noProof/>
                <w:sz w:val="24"/>
              </w:rPr>
              <mc:AlternateContent>
                <mc:Choice Requires="wpg">
                  <w:drawing>
                    <wp:anchor distT="0" distB="0" distL="0" distR="0" simplePos="0" relativeHeight="486888960" behindDoc="1" locked="0" layoutInCell="1" allowOverlap="1" wp14:anchorId="3D4E98A0" wp14:editId="0B420945">
                      <wp:simplePos x="0" y="0"/>
                      <wp:positionH relativeFrom="column">
                        <wp:posOffset>68580</wp:posOffset>
                      </wp:positionH>
                      <wp:positionV relativeFrom="paragraph">
                        <wp:posOffset>-40600</wp:posOffset>
                      </wp:positionV>
                      <wp:extent cx="3458845" cy="4525645"/>
                      <wp:effectExtent l="0" t="0" r="0" b="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58845" cy="4525645"/>
                                <a:chOff x="0" y="0"/>
                                <a:chExt cx="3458845" cy="4525645"/>
                              </a:xfrm>
                            </wpg:grpSpPr>
                            <wps:wsp>
                              <wps:cNvPr id="14" name="Graphic 14"/>
                              <wps:cNvSpPr/>
                              <wps:spPr>
                                <a:xfrm>
                                  <a:off x="0" y="0"/>
                                  <a:ext cx="3458845" cy="684530"/>
                                </a:xfrm>
                                <a:custGeom>
                                  <a:avLst/>
                                  <a:gdLst/>
                                  <a:ahLst/>
                                  <a:cxnLst/>
                                  <a:rect l="l" t="t" r="r" b="b"/>
                                  <a:pathLst>
                                    <a:path w="3458845" h="684530">
                                      <a:moveTo>
                                        <a:pt x="6083" y="0"/>
                                      </a:moveTo>
                                      <a:lnTo>
                                        <a:pt x="0" y="0"/>
                                      </a:lnTo>
                                      <a:lnTo>
                                        <a:pt x="0" y="6096"/>
                                      </a:lnTo>
                                      <a:lnTo>
                                        <a:pt x="0" y="41148"/>
                                      </a:lnTo>
                                      <a:lnTo>
                                        <a:pt x="0" y="242316"/>
                                      </a:lnTo>
                                      <a:lnTo>
                                        <a:pt x="0" y="268224"/>
                                      </a:lnTo>
                                      <a:lnTo>
                                        <a:pt x="0" y="467868"/>
                                      </a:lnTo>
                                      <a:lnTo>
                                        <a:pt x="0" y="493776"/>
                                      </a:lnTo>
                                      <a:lnTo>
                                        <a:pt x="6083" y="493776"/>
                                      </a:lnTo>
                                      <a:lnTo>
                                        <a:pt x="6083" y="6096"/>
                                      </a:lnTo>
                                      <a:lnTo>
                                        <a:pt x="6083" y="0"/>
                                      </a:lnTo>
                                      <a:close/>
                                    </a:path>
                                    <a:path w="3458845" h="684530">
                                      <a:moveTo>
                                        <a:pt x="1102156" y="678192"/>
                                      </a:moveTo>
                                      <a:lnTo>
                                        <a:pt x="28956" y="678192"/>
                                      </a:lnTo>
                                      <a:lnTo>
                                        <a:pt x="22860" y="678192"/>
                                      </a:lnTo>
                                      <a:lnTo>
                                        <a:pt x="22860" y="684276"/>
                                      </a:lnTo>
                                      <a:lnTo>
                                        <a:pt x="28956" y="684276"/>
                                      </a:lnTo>
                                      <a:lnTo>
                                        <a:pt x="1102156" y="684276"/>
                                      </a:lnTo>
                                      <a:lnTo>
                                        <a:pt x="1102156" y="678192"/>
                                      </a:lnTo>
                                      <a:close/>
                                    </a:path>
                                    <a:path w="3458845" h="684530">
                                      <a:moveTo>
                                        <a:pt x="1108202" y="478548"/>
                                      </a:moveTo>
                                      <a:lnTo>
                                        <a:pt x="1102156" y="478548"/>
                                      </a:lnTo>
                                      <a:lnTo>
                                        <a:pt x="28956" y="478548"/>
                                      </a:lnTo>
                                      <a:lnTo>
                                        <a:pt x="22860" y="478548"/>
                                      </a:lnTo>
                                      <a:lnTo>
                                        <a:pt x="22860" y="484632"/>
                                      </a:lnTo>
                                      <a:lnTo>
                                        <a:pt x="28956" y="484632"/>
                                      </a:lnTo>
                                      <a:lnTo>
                                        <a:pt x="1102106" y="484632"/>
                                      </a:lnTo>
                                      <a:lnTo>
                                        <a:pt x="1108202" y="484632"/>
                                      </a:lnTo>
                                      <a:lnTo>
                                        <a:pt x="1108202" y="478548"/>
                                      </a:lnTo>
                                      <a:close/>
                                    </a:path>
                                    <a:path w="3458845" h="684530">
                                      <a:moveTo>
                                        <a:pt x="1108202" y="451116"/>
                                      </a:moveTo>
                                      <a:lnTo>
                                        <a:pt x="1102156" y="451116"/>
                                      </a:lnTo>
                                      <a:lnTo>
                                        <a:pt x="28956" y="451116"/>
                                      </a:lnTo>
                                      <a:lnTo>
                                        <a:pt x="22860" y="451116"/>
                                      </a:lnTo>
                                      <a:lnTo>
                                        <a:pt x="22860" y="457200"/>
                                      </a:lnTo>
                                      <a:lnTo>
                                        <a:pt x="28956" y="457200"/>
                                      </a:lnTo>
                                      <a:lnTo>
                                        <a:pt x="1102106" y="457200"/>
                                      </a:lnTo>
                                      <a:lnTo>
                                        <a:pt x="1108202" y="457200"/>
                                      </a:lnTo>
                                      <a:lnTo>
                                        <a:pt x="1108202" y="451116"/>
                                      </a:lnTo>
                                      <a:close/>
                                    </a:path>
                                    <a:path w="3458845" h="684530">
                                      <a:moveTo>
                                        <a:pt x="1108202" y="252984"/>
                                      </a:moveTo>
                                      <a:lnTo>
                                        <a:pt x="1102156" y="252984"/>
                                      </a:lnTo>
                                      <a:lnTo>
                                        <a:pt x="28956" y="252984"/>
                                      </a:lnTo>
                                      <a:lnTo>
                                        <a:pt x="22860" y="252984"/>
                                      </a:lnTo>
                                      <a:lnTo>
                                        <a:pt x="22860" y="259080"/>
                                      </a:lnTo>
                                      <a:lnTo>
                                        <a:pt x="22860" y="451104"/>
                                      </a:lnTo>
                                      <a:lnTo>
                                        <a:pt x="28956" y="451104"/>
                                      </a:lnTo>
                                      <a:lnTo>
                                        <a:pt x="28956" y="259080"/>
                                      </a:lnTo>
                                      <a:lnTo>
                                        <a:pt x="1102106" y="259080"/>
                                      </a:lnTo>
                                      <a:lnTo>
                                        <a:pt x="1102106" y="451104"/>
                                      </a:lnTo>
                                      <a:lnTo>
                                        <a:pt x="1108202" y="451104"/>
                                      </a:lnTo>
                                      <a:lnTo>
                                        <a:pt x="1108202" y="259080"/>
                                      </a:lnTo>
                                      <a:lnTo>
                                        <a:pt x="1108202" y="252984"/>
                                      </a:lnTo>
                                      <a:close/>
                                    </a:path>
                                    <a:path w="3458845" h="684530">
                                      <a:moveTo>
                                        <a:pt x="1108202" y="25908"/>
                                      </a:moveTo>
                                      <a:lnTo>
                                        <a:pt x="1102156" y="25908"/>
                                      </a:lnTo>
                                      <a:lnTo>
                                        <a:pt x="1102106" y="32004"/>
                                      </a:lnTo>
                                      <a:lnTo>
                                        <a:pt x="1102106" y="225552"/>
                                      </a:lnTo>
                                      <a:lnTo>
                                        <a:pt x="28956" y="225552"/>
                                      </a:lnTo>
                                      <a:lnTo>
                                        <a:pt x="28956" y="32004"/>
                                      </a:lnTo>
                                      <a:lnTo>
                                        <a:pt x="1102106" y="32004"/>
                                      </a:lnTo>
                                      <a:lnTo>
                                        <a:pt x="1102106" y="25908"/>
                                      </a:lnTo>
                                      <a:lnTo>
                                        <a:pt x="28956" y="25908"/>
                                      </a:lnTo>
                                      <a:lnTo>
                                        <a:pt x="22860" y="25908"/>
                                      </a:lnTo>
                                      <a:lnTo>
                                        <a:pt x="22860" y="32004"/>
                                      </a:lnTo>
                                      <a:lnTo>
                                        <a:pt x="22860" y="225552"/>
                                      </a:lnTo>
                                      <a:lnTo>
                                        <a:pt x="22860" y="231648"/>
                                      </a:lnTo>
                                      <a:lnTo>
                                        <a:pt x="28956" y="231648"/>
                                      </a:lnTo>
                                      <a:lnTo>
                                        <a:pt x="1102106" y="231648"/>
                                      </a:lnTo>
                                      <a:lnTo>
                                        <a:pt x="1108202" y="231648"/>
                                      </a:lnTo>
                                      <a:lnTo>
                                        <a:pt x="1108202" y="225552"/>
                                      </a:lnTo>
                                      <a:lnTo>
                                        <a:pt x="1108202" y="32004"/>
                                      </a:lnTo>
                                      <a:lnTo>
                                        <a:pt x="1108202" y="25908"/>
                                      </a:lnTo>
                                      <a:close/>
                                    </a:path>
                                    <a:path w="3458845" h="684530">
                                      <a:moveTo>
                                        <a:pt x="1123429" y="0"/>
                                      </a:moveTo>
                                      <a:lnTo>
                                        <a:pt x="1117396" y="0"/>
                                      </a:lnTo>
                                      <a:lnTo>
                                        <a:pt x="6096" y="0"/>
                                      </a:lnTo>
                                      <a:lnTo>
                                        <a:pt x="6096" y="6096"/>
                                      </a:lnTo>
                                      <a:lnTo>
                                        <a:pt x="1117346" y="6096"/>
                                      </a:lnTo>
                                      <a:lnTo>
                                        <a:pt x="1123429" y="6096"/>
                                      </a:lnTo>
                                      <a:lnTo>
                                        <a:pt x="1123429" y="0"/>
                                      </a:lnTo>
                                      <a:close/>
                                    </a:path>
                                    <a:path w="3458845" h="684530">
                                      <a:moveTo>
                                        <a:pt x="3429508" y="451116"/>
                                      </a:moveTo>
                                      <a:lnTo>
                                        <a:pt x="1134110" y="451116"/>
                                      </a:lnTo>
                                      <a:lnTo>
                                        <a:pt x="1128014" y="451116"/>
                                      </a:lnTo>
                                      <a:lnTo>
                                        <a:pt x="1128014" y="457200"/>
                                      </a:lnTo>
                                      <a:lnTo>
                                        <a:pt x="1134110" y="457200"/>
                                      </a:lnTo>
                                      <a:lnTo>
                                        <a:pt x="3429508" y="457200"/>
                                      </a:lnTo>
                                      <a:lnTo>
                                        <a:pt x="3429508" y="451116"/>
                                      </a:lnTo>
                                      <a:close/>
                                    </a:path>
                                    <a:path w="3458845" h="684530">
                                      <a:moveTo>
                                        <a:pt x="3429508" y="252984"/>
                                      </a:moveTo>
                                      <a:lnTo>
                                        <a:pt x="1134110" y="252984"/>
                                      </a:lnTo>
                                      <a:lnTo>
                                        <a:pt x="1128014" y="252984"/>
                                      </a:lnTo>
                                      <a:lnTo>
                                        <a:pt x="1128014" y="259080"/>
                                      </a:lnTo>
                                      <a:lnTo>
                                        <a:pt x="1128014" y="451104"/>
                                      </a:lnTo>
                                      <a:lnTo>
                                        <a:pt x="1134110" y="451104"/>
                                      </a:lnTo>
                                      <a:lnTo>
                                        <a:pt x="1134110" y="259080"/>
                                      </a:lnTo>
                                      <a:lnTo>
                                        <a:pt x="3429508" y="259080"/>
                                      </a:lnTo>
                                      <a:lnTo>
                                        <a:pt x="3429508" y="252984"/>
                                      </a:lnTo>
                                      <a:close/>
                                    </a:path>
                                    <a:path w="3458845" h="684530">
                                      <a:moveTo>
                                        <a:pt x="3429508" y="25908"/>
                                      </a:moveTo>
                                      <a:lnTo>
                                        <a:pt x="1134110" y="25908"/>
                                      </a:lnTo>
                                      <a:lnTo>
                                        <a:pt x="1128014" y="25908"/>
                                      </a:lnTo>
                                      <a:lnTo>
                                        <a:pt x="1128014" y="32004"/>
                                      </a:lnTo>
                                      <a:lnTo>
                                        <a:pt x="1128014" y="225552"/>
                                      </a:lnTo>
                                      <a:lnTo>
                                        <a:pt x="1128014" y="231648"/>
                                      </a:lnTo>
                                      <a:lnTo>
                                        <a:pt x="1134110" y="231648"/>
                                      </a:lnTo>
                                      <a:lnTo>
                                        <a:pt x="3429508" y="231648"/>
                                      </a:lnTo>
                                      <a:lnTo>
                                        <a:pt x="3429508" y="225552"/>
                                      </a:lnTo>
                                      <a:lnTo>
                                        <a:pt x="1134110" y="225552"/>
                                      </a:lnTo>
                                      <a:lnTo>
                                        <a:pt x="1134110" y="32004"/>
                                      </a:lnTo>
                                      <a:lnTo>
                                        <a:pt x="3429508" y="32004"/>
                                      </a:lnTo>
                                      <a:lnTo>
                                        <a:pt x="3429508" y="25908"/>
                                      </a:lnTo>
                                      <a:close/>
                                    </a:path>
                                    <a:path w="3458845" h="684530">
                                      <a:moveTo>
                                        <a:pt x="3435731" y="451116"/>
                                      </a:moveTo>
                                      <a:lnTo>
                                        <a:pt x="3429635" y="451116"/>
                                      </a:lnTo>
                                      <a:lnTo>
                                        <a:pt x="3429635" y="457200"/>
                                      </a:lnTo>
                                      <a:lnTo>
                                        <a:pt x="3435731" y="457200"/>
                                      </a:lnTo>
                                      <a:lnTo>
                                        <a:pt x="3435731" y="451116"/>
                                      </a:lnTo>
                                      <a:close/>
                                    </a:path>
                                    <a:path w="3458845" h="684530">
                                      <a:moveTo>
                                        <a:pt x="3435731" y="252984"/>
                                      </a:moveTo>
                                      <a:lnTo>
                                        <a:pt x="3429635" y="252984"/>
                                      </a:lnTo>
                                      <a:lnTo>
                                        <a:pt x="3429635" y="259080"/>
                                      </a:lnTo>
                                      <a:lnTo>
                                        <a:pt x="3429635" y="451104"/>
                                      </a:lnTo>
                                      <a:lnTo>
                                        <a:pt x="3435731" y="451104"/>
                                      </a:lnTo>
                                      <a:lnTo>
                                        <a:pt x="3435731" y="259080"/>
                                      </a:lnTo>
                                      <a:lnTo>
                                        <a:pt x="3435731" y="252984"/>
                                      </a:lnTo>
                                      <a:close/>
                                    </a:path>
                                    <a:path w="3458845" h="684530">
                                      <a:moveTo>
                                        <a:pt x="3435731" y="25908"/>
                                      </a:moveTo>
                                      <a:lnTo>
                                        <a:pt x="3429635" y="25908"/>
                                      </a:lnTo>
                                      <a:lnTo>
                                        <a:pt x="3429635" y="32004"/>
                                      </a:lnTo>
                                      <a:lnTo>
                                        <a:pt x="3429635" y="225552"/>
                                      </a:lnTo>
                                      <a:lnTo>
                                        <a:pt x="3429635" y="231648"/>
                                      </a:lnTo>
                                      <a:lnTo>
                                        <a:pt x="3435731" y="231648"/>
                                      </a:lnTo>
                                      <a:lnTo>
                                        <a:pt x="3435731" y="225552"/>
                                      </a:lnTo>
                                      <a:lnTo>
                                        <a:pt x="3435731" y="32004"/>
                                      </a:lnTo>
                                      <a:lnTo>
                                        <a:pt x="3435731" y="25908"/>
                                      </a:lnTo>
                                      <a:close/>
                                    </a:path>
                                    <a:path w="3458845" h="684530">
                                      <a:moveTo>
                                        <a:pt x="3452368" y="0"/>
                                      </a:moveTo>
                                      <a:lnTo>
                                        <a:pt x="1123442" y="0"/>
                                      </a:lnTo>
                                      <a:lnTo>
                                        <a:pt x="1123442" y="6096"/>
                                      </a:lnTo>
                                      <a:lnTo>
                                        <a:pt x="3452368" y="6096"/>
                                      </a:lnTo>
                                      <a:lnTo>
                                        <a:pt x="3452368" y="0"/>
                                      </a:lnTo>
                                      <a:close/>
                                    </a:path>
                                    <a:path w="3458845" h="684530">
                                      <a:moveTo>
                                        <a:pt x="3458591" y="0"/>
                                      </a:moveTo>
                                      <a:lnTo>
                                        <a:pt x="3452495" y="0"/>
                                      </a:lnTo>
                                      <a:lnTo>
                                        <a:pt x="3452495" y="6096"/>
                                      </a:lnTo>
                                      <a:lnTo>
                                        <a:pt x="3452495" y="41148"/>
                                      </a:lnTo>
                                      <a:lnTo>
                                        <a:pt x="3452495" y="242316"/>
                                      </a:lnTo>
                                      <a:lnTo>
                                        <a:pt x="3452495" y="268224"/>
                                      </a:lnTo>
                                      <a:lnTo>
                                        <a:pt x="3452495" y="467868"/>
                                      </a:lnTo>
                                      <a:lnTo>
                                        <a:pt x="3452495" y="493776"/>
                                      </a:lnTo>
                                      <a:lnTo>
                                        <a:pt x="3458591" y="493776"/>
                                      </a:lnTo>
                                      <a:lnTo>
                                        <a:pt x="3458591" y="6096"/>
                                      </a:lnTo>
                                      <a:lnTo>
                                        <a:pt x="3458591" y="0"/>
                                      </a:lnTo>
                                      <a:close/>
                                    </a:path>
                                  </a:pathLst>
                                </a:custGeom>
                                <a:solidFill>
                                  <a:srgbClr val="000000"/>
                                </a:solidFill>
                              </wps:spPr>
                              <wps:bodyPr wrap="square" lIns="0" tIns="0" rIns="0" bIns="0" rtlCol="0">
                                <a:prstTxWarp prst="textNoShape">
                                  <a:avLst/>
                                </a:prstTxWarp>
                                <a:noAutofit/>
                              </wps:bodyPr>
                            </wps:wsp>
                            <wps:wsp>
                              <wps:cNvPr id="15" name="Graphic 15"/>
                              <wps:cNvSpPr/>
                              <wps:spPr>
                                <a:xfrm>
                                  <a:off x="0" y="478548"/>
                                  <a:ext cx="3458845" cy="843280"/>
                                </a:xfrm>
                                <a:custGeom>
                                  <a:avLst/>
                                  <a:gdLst/>
                                  <a:ahLst/>
                                  <a:cxnLst/>
                                  <a:rect l="l" t="t" r="r" b="b"/>
                                  <a:pathLst>
                                    <a:path w="3458845" h="843280">
                                      <a:moveTo>
                                        <a:pt x="6083" y="15227"/>
                                      </a:moveTo>
                                      <a:lnTo>
                                        <a:pt x="0" y="15227"/>
                                      </a:lnTo>
                                      <a:lnTo>
                                        <a:pt x="0" y="216395"/>
                                      </a:lnTo>
                                      <a:lnTo>
                                        <a:pt x="0" y="242303"/>
                                      </a:lnTo>
                                      <a:lnTo>
                                        <a:pt x="0" y="441947"/>
                                      </a:lnTo>
                                      <a:lnTo>
                                        <a:pt x="0" y="467804"/>
                                      </a:lnTo>
                                      <a:lnTo>
                                        <a:pt x="0" y="843013"/>
                                      </a:lnTo>
                                      <a:lnTo>
                                        <a:pt x="6083" y="843013"/>
                                      </a:lnTo>
                                      <a:lnTo>
                                        <a:pt x="6083" y="216395"/>
                                      </a:lnTo>
                                      <a:lnTo>
                                        <a:pt x="6083" y="15227"/>
                                      </a:lnTo>
                                      <a:close/>
                                    </a:path>
                                    <a:path w="3458845" h="843280">
                                      <a:moveTo>
                                        <a:pt x="28956" y="6096"/>
                                      </a:moveTo>
                                      <a:lnTo>
                                        <a:pt x="22860" y="6096"/>
                                      </a:lnTo>
                                      <a:lnTo>
                                        <a:pt x="22860" y="199631"/>
                                      </a:lnTo>
                                      <a:lnTo>
                                        <a:pt x="28956" y="199631"/>
                                      </a:lnTo>
                                      <a:lnTo>
                                        <a:pt x="28956" y="6096"/>
                                      </a:lnTo>
                                      <a:close/>
                                    </a:path>
                                    <a:path w="3458845" h="843280">
                                      <a:moveTo>
                                        <a:pt x="1108202" y="826262"/>
                                      </a:moveTo>
                                      <a:lnTo>
                                        <a:pt x="1102156" y="826262"/>
                                      </a:lnTo>
                                      <a:lnTo>
                                        <a:pt x="28956" y="826262"/>
                                      </a:lnTo>
                                      <a:lnTo>
                                        <a:pt x="22860" y="826262"/>
                                      </a:lnTo>
                                      <a:lnTo>
                                        <a:pt x="22860" y="832345"/>
                                      </a:lnTo>
                                      <a:lnTo>
                                        <a:pt x="28956" y="832345"/>
                                      </a:lnTo>
                                      <a:lnTo>
                                        <a:pt x="1102106" y="832345"/>
                                      </a:lnTo>
                                      <a:lnTo>
                                        <a:pt x="1108202" y="832345"/>
                                      </a:lnTo>
                                      <a:lnTo>
                                        <a:pt x="1108202" y="826262"/>
                                      </a:lnTo>
                                      <a:close/>
                                    </a:path>
                                    <a:path w="3458845" h="843280">
                                      <a:moveTo>
                                        <a:pt x="1108202" y="452615"/>
                                      </a:moveTo>
                                      <a:lnTo>
                                        <a:pt x="1102156" y="452615"/>
                                      </a:lnTo>
                                      <a:lnTo>
                                        <a:pt x="28956" y="452615"/>
                                      </a:lnTo>
                                      <a:lnTo>
                                        <a:pt x="22860" y="452615"/>
                                      </a:lnTo>
                                      <a:lnTo>
                                        <a:pt x="22860" y="458660"/>
                                      </a:lnTo>
                                      <a:lnTo>
                                        <a:pt x="22860" y="826249"/>
                                      </a:lnTo>
                                      <a:lnTo>
                                        <a:pt x="28956" y="826249"/>
                                      </a:lnTo>
                                      <a:lnTo>
                                        <a:pt x="28956" y="458711"/>
                                      </a:lnTo>
                                      <a:lnTo>
                                        <a:pt x="1102106" y="458711"/>
                                      </a:lnTo>
                                      <a:lnTo>
                                        <a:pt x="1102106" y="826249"/>
                                      </a:lnTo>
                                      <a:lnTo>
                                        <a:pt x="1108202" y="826249"/>
                                      </a:lnTo>
                                      <a:lnTo>
                                        <a:pt x="1108202" y="458711"/>
                                      </a:lnTo>
                                      <a:lnTo>
                                        <a:pt x="1108202" y="452615"/>
                                      </a:lnTo>
                                      <a:close/>
                                    </a:path>
                                    <a:path w="3458845" h="843280">
                                      <a:moveTo>
                                        <a:pt x="1108202" y="227063"/>
                                      </a:moveTo>
                                      <a:lnTo>
                                        <a:pt x="1102156" y="227063"/>
                                      </a:lnTo>
                                      <a:lnTo>
                                        <a:pt x="1102106" y="233159"/>
                                      </a:lnTo>
                                      <a:lnTo>
                                        <a:pt x="1102106" y="425183"/>
                                      </a:lnTo>
                                      <a:lnTo>
                                        <a:pt x="28956" y="425183"/>
                                      </a:lnTo>
                                      <a:lnTo>
                                        <a:pt x="28956" y="233159"/>
                                      </a:lnTo>
                                      <a:lnTo>
                                        <a:pt x="1102106" y="233159"/>
                                      </a:lnTo>
                                      <a:lnTo>
                                        <a:pt x="1102106" y="227063"/>
                                      </a:lnTo>
                                      <a:lnTo>
                                        <a:pt x="28956" y="227063"/>
                                      </a:lnTo>
                                      <a:lnTo>
                                        <a:pt x="22860" y="227063"/>
                                      </a:lnTo>
                                      <a:lnTo>
                                        <a:pt x="22860" y="233159"/>
                                      </a:lnTo>
                                      <a:lnTo>
                                        <a:pt x="22860" y="425183"/>
                                      </a:lnTo>
                                      <a:lnTo>
                                        <a:pt x="22860" y="431279"/>
                                      </a:lnTo>
                                      <a:lnTo>
                                        <a:pt x="28956" y="431279"/>
                                      </a:lnTo>
                                      <a:lnTo>
                                        <a:pt x="1102106" y="431279"/>
                                      </a:lnTo>
                                      <a:lnTo>
                                        <a:pt x="1108202" y="431279"/>
                                      </a:lnTo>
                                      <a:lnTo>
                                        <a:pt x="1108202" y="425183"/>
                                      </a:lnTo>
                                      <a:lnTo>
                                        <a:pt x="1108202" y="233159"/>
                                      </a:lnTo>
                                      <a:lnTo>
                                        <a:pt x="1108202" y="227063"/>
                                      </a:lnTo>
                                      <a:close/>
                                    </a:path>
                                    <a:path w="3458845" h="843280">
                                      <a:moveTo>
                                        <a:pt x="1108202" y="199644"/>
                                      </a:moveTo>
                                      <a:lnTo>
                                        <a:pt x="1102156" y="199644"/>
                                      </a:lnTo>
                                      <a:lnTo>
                                        <a:pt x="28956" y="199644"/>
                                      </a:lnTo>
                                      <a:lnTo>
                                        <a:pt x="28956" y="205727"/>
                                      </a:lnTo>
                                      <a:lnTo>
                                        <a:pt x="1102106" y="205727"/>
                                      </a:lnTo>
                                      <a:lnTo>
                                        <a:pt x="1108202" y="205727"/>
                                      </a:lnTo>
                                      <a:lnTo>
                                        <a:pt x="1108202" y="199644"/>
                                      </a:lnTo>
                                      <a:close/>
                                    </a:path>
                                    <a:path w="3458845" h="843280">
                                      <a:moveTo>
                                        <a:pt x="1108202" y="6096"/>
                                      </a:moveTo>
                                      <a:lnTo>
                                        <a:pt x="1102106" y="6096"/>
                                      </a:lnTo>
                                      <a:lnTo>
                                        <a:pt x="1102106" y="199631"/>
                                      </a:lnTo>
                                      <a:lnTo>
                                        <a:pt x="1108202" y="199631"/>
                                      </a:lnTo>
                                      <a:lnTo>
                                        <a:pt x="1108202" y="6096"/>
                                      </a:lnTo>
                                      <a:close/>
                                    </a:path>
                                    <a:path w="3458845" h="843280">
                                      <a:moveTo>
                                        <a:pt x="1134110" y="6096"/>
                                      </a:moveTo>
                                      <a:lnTo>
                                        <a:pt x="1128014" y="6096"/>
                                      </a:lnTo>
                                      <a:lnTo>
                                        <a:pt x="1128014" y="199631"/>
                                      </a:lnTo>
                                      <a:lnTo>
                                        <a:pt x="1134110" y="199631"/>
                                      </a:lnTo>
                                      <a:lnTo>
                                        <a:pt x="1134110" y="6096"/>
                                      </a:lnTo>
                                      <a:close/>
                                    </a:path>
                                    <a:path w="3458845" h="843280">
                                      <a:moveTo>
                                        <a:pt x="3429508" y="826262"/>
                                      </a:moveTo>
                                      <a:lnTo>
                                        <a:pt x="1134110" y="826262"/>
                                      </a:lnTo>
                                      <a:lnTo>
                                        <a:pt x="1128014" y="826262"/>
                                      </a:lnTo>
                                      <a:lnTo>
                                        <a:pt x="1128014" y="832345"/>
                                      </a:lnTo>
                                      <a:lnTo>
                                        <a:pt x="1134110" y="832345"/>
                                      </a:lnTo>
                                      <a:lnTo>
                                        <a:pt x="3429508" y="832345"/>
                                      </a:lnTo>
                                      <a:lnTo>
                                        <a:pt x="3429508" y="826262"/>
                                      </a:lnTo>
                                      <a:close/>
                                    </a:path>
                                    <a:path w="3458845" h="843280">
                                      <a:moveTo>
                                        <a:pt x="3429508" y="452615"/>
                                      </a:moveTo>
                                      <a:lnTo>
                                        <a:pt x="1134110" y="452615"/>
                                      </a:lnTo>
                                      <a:lnTo>
                                        <a:pt x="1128014" y="452615"/>
                                      </a:lnTo>
                                      <a:lnTo>
                                        <a:pt x="1128014" y="458711"/>
                                      </a:lnTo>
                                      <a:lnTo>
                                        <a:pt x="1134110" y="458711"/>
                                      </a:lnTo>
                                      <a:lnTo>
                                        <a:pt x="3429508" y="458711"/>
                                      </a:lnTo>
                                      <a:lnTo>
                                        <a:pt x="3429508" y="452615"/>
                                      </a:lnTo>
                                      <a:close/>
                                    </a:path>
                                    <a:path w="3458845" h="843280">
                                      <a:moveTo>
                                        <a:pt x="3429508" y="227063"/>
                                      </a:moveTo>
                                      <a:lnTo>
                                        <a:pt x="1134110" y="227063"/>
                                      </a:lnTo>
                                      <a:lnTo>
                                        <a:pt x="1128014" y="227063"/>
                                      </a:lnTo>
                                      <a:lnTo>
                                        <a:pt x="1128014" y="233159"/>
                                      </a:lnTo>
                                      <a:lnTo>
                                        <a:pt x="1128014" y="425183"/>
                                      </a:lnTo>
                                      <a:lnTo>
                                        <a:pt x="1128014" y="431279"/>
                                      </a:lnTo>
                                      <a:lnTo>
                                        <a:pt x="1134110" y="431279"/>
                                      </a:lnTo>
                                      <a:lnTo>
                                        <a:pt x="3429508" y="431279"/>
                                      </a:lnTo>
                                      <a:lnTo>
                                        <a:pt x="3429508" y="425183"/>
                                      </a:lnTo>
                                      <a:lnTo>
                                        <a:pt x="1134110" y="425183"/>
                                      </a:lnTo>
                                      <a:lnTo>
                                        <a:pt x="1134110" y="233159"/>
                                      </a:lnTo>
                                      <a:lnTo>
                                        <a:pt x="3429508" y="233159"/>
                                      </a:lnTo>
                                      <a:lnTo>
                                        <a:pt x="3429508" y="227063"/>
                                      </a:lnTo>
                                      <a:close/>
                                    </a:path>
                                    <a:path w="3458845" h="843280">
                                      <a:moveTo>
                                        <a:pt x="3429508" y="199644"/>
                                      </a:moveTo>
                                      <a:lnTo>
                                        <a:pt x="1134110" y="199644"/>
                                      </a:lnTo>
                                      <a:lnTo>
                                        <a:pt x="1128014" y="199644"/>
                                      </a:lnTo>
                                      <a:lnTo>
                                        <a:pt x="1128014" y="205727"/>
                                      </a:lnTo>
                                      <a:lnTo>
                                        <a:pt x="1134110" y="205727"/>
                                      </a:lnTo>
                                      <a:lnTo>
                                        <a:pt x="3429508" y="205727"/>
                                      </a:lnTo>
                                      <a:lnTo>
                                        <a:pt x="3429508" y="199644"/>
                                      </a:lnTo>
                                      <a:close/>
                                    </a:path>
                                    <a:path w="3458845" h="843280">
                                      <a:moveTo>
                                        <a:pt x="3429508" y="0"/>
                                      </a:moveTo>
                                      <a:lnTo>
                                        <a:pt x="1134110" y="0"/>
                                      </a:lnTo>
                                      <a:lnTo>
                                        <a:pt x="1128014" y="0"/>
                                      </a:lnTo>
                                      <a:lnTo>
                                        <a:pt x="1128014" y="6083"/>
                                      </a:lnTo>
                                      <a:lnTo>
                                        <a:pt x="1134110" y="6083"/>
                                      </a:lnTo>
                                      <a:lnTo>
                                        <a:pt x="3429508" y="6083"/>
                                      </a:lnTo>
                                      <a:lnTo>
                                        <a:pt x="3429508" y="0"/>
                                      </a:lnTo>
                                      <a:close/>
                                    </a:path>
                                    <a:path w="3458845" h="843280">
                                      <a:moveTo>
                                        <a:pt x="3435731" y="826262"/>
                                      </a:moveTo>
                                      <a:lnTo>
                                        <a:pt x="3429635" y="826262"/>
                                      </a:lnTo>
                                      <a:lnTo>
                                        <a:pt x="3429635" y="832345"/>
                                      </a:lnTo>
                                      <a:lnTo>
                                        <a:pt x="3435731" y="832345"/>
                                      </a:lnTo>
                                      <a:lnTo>
                                        <a:pt x="3435731" y="826262"/>
                                      </a:lnTo>
                                      <a:close/>
                                    </a:path>
                                    <a:path w="3458845" h="843280">
                                      <a:moveTo>
                                        <a:pt x="3435731" y="452615"/>
                                      </a:moveTo>
                                      <a:lnTo>
                                        <a:pt x="3429635" y="452615"/>
                                      </a:lnTo>
                                      <a:lnTo>
                                        <a:pt x="3429635" y="458711"/>
                                      </a:lnTo>
                                      <a:lnTo>
                                        <a:pt x="3435731" y="458711"/>
                                      </a:lnTo>
                                      <a:lnTo>
                                        <a:pt x="3435731" y="452615"/>
                                      </a:lnTo>
                                      <a:close/>
                                    </a:path>
                                    <a:path w="3458845" h="843280">
                                      <a:moveTo>
                                        <a:pt x="3435731" y="227063"/>
                                      </a:moveTo>
                                      <a:lnTo>
                                        <a:pt x="3429635" y="227063"/>
                                      </a:lnTo>
                                      <a:lnTo>
                                        <a:pt x="3429635" y="233159"/>
                                      </a:lnTo>
                                      <a:lnTo>
                                        <a:pt x="3429635" y="425183"/>
                                      </a:lnTo>
                                      <a:lnTo>
                                        <a:pt x="3429635" y="431279"/>
                                      </a:lnTo>
                                      <a:lnTo>
                                        <a:pt x="3435731" y="431279"/>
                                      </a:lnTo>
                                      <a:lnTo>
                                        <a:pt x="3435731" y="425183"/>
                                      </a:lnTo>
                                      <a:lnTo>
                                        <a:pt x="3435731" y="233159"/>
                                      </a:lnTo>
                                      <a:lnTo>
                                        <a:pt x="3435731" y="227063"/>
                                      </a:lnTo>
                                      <a:close/>
                                    </a:path>
                                    <a:path w="3458845" h="843280">
                                      <a:moveTo>
                                        <a:pt x="3435731" y="199644"/>
                                      </a:moveTo>
                                      <a:lnTo>
                                        <a:pt x="3429635" y="199644"/>
                                      </a:lnTo>
                                      <a:lnTo>
                                        <a:pt x="3429635" y="205727"/>
                                      </a:lnTo>
                                      <a:lnTo>
                                        <a:pt x="3435731" y="205727"/>
                                      </a:lnTo>
                                      <a:lnTo>
                                        <a:pt x="3435731" y="199644"/>
                                      </a:lnTo>
                                      <a:close/>
                                    </a:path>
                                    <a:path w="3458845" h="843280">
                                      <a:moveTo>
                                        <a:pt x="3435731" y="6096"/>
                                      </a:moveTo>
                                      <a:lnTo>
                                        <a:pt x="3429635" y="6096"/>
                                      </a:lnTo>
                                      <a:lnTo>
                                        <a:pt x="3429635" y="199631"/>
                                      </a:lnTo>
                                      <a:lnTo>
                                        <a:pt x="3435731" y="199631"/>
                                      </a:lnTo>
                                      <a:lnTo>
                                        <a:pt x="3435731" y="6096"/>
                                      </a:lnTo>
                                      <a:close/>
                                    </a:path>
                                    <a:path w="3458845" h="843280">
                                      <a:moveTo>
                                        <a:pt x="3435731" y="0"/>
                                      </a:moveTo>
                                      <a:lnTo>
                                        <a:pt x="3429635" y="0"/>
                                      </a:lnTo>
                                      <a:lnTo>
                                        <a:pt x="3429635" y="6083"/>
                                      </a:lnTo>
                                      <a:lnTo>
                                        <a:pt x="3435731" y="6083"/>
                                      </a:lnTo>
                                      <a:lnTo>
                                        <a:pt x="3435731" y="0"/>
                                      </a:lnTo>
                                      <a:close/>
                                    </a:path>
                                    <a:path w="3458845" h="843280">
                                      <a:moveTo>
                                        <a:pt x="3458591" y="15227"/>
                                      </a:moveTo>
                                      <a:lnTo>
                                        <a:pt x="3452495" y="15227"/>
                                      </a:lnTo>
                                      <a:lnTo>
                                        <a:pt x="3452495" y="216395"/>
                                      </a:lnTo>
                                      <a:lnTo>
                                        <a:pt x="3452495" y="242303"/>
                                      </a:lnTo>
                                      <a:lnTo>
                                        <a:pt x="3452495" y="441947"/>
                                      </a:lnTo>
                                      <a:lnTo>
                                        <a:pt x="3452495" y="467855"/>
                                      </a:lnTo>
                                      <a:lnTo>
                                        <a:pt x="3458591" y="467855"/>
                                      </a:lnTo>
                                      <a:lnTo>
                                        <a:pt x="3458591" y="441947"/>
                                      </a:lnTo>
                                      <a:lnTo>
                                        <a:pt x="3458591" y="242303"/>
                                      </a:lnTo>
                                      <a:lnTo>
                                        <a:pt x="3458591" y="216395"/>
                                      </a:lnTo>
                                      <a:lnTo>
                                        <a:pt x="3458591" y="15227"/>
                                      </a:lnTo>
                                      <a:close/>
                                    </a:path>
                                  </a:pathLst>
                                </a:custGeom>
                                <a:solidFill>
                                  <a:srgbClr val="000000"/>
                                </a:solidFill>
                              </wps:spPr>
                              <wps:bodyPr wrap="square" lIns="0" tIns="0" rIns="0" bIns="0" rtlCol="0">
                                <a:prstTxWarp prst="textNoShape">
                                  <a:avLst/>
                                </a:prstTxWarp>
                                <a:noAutofit/>
                              </wps:bodyPr>
                            </wps:wsp>
                            <wps:wsp>
                              <wps:cNvPr id="16" name="Graphic 16"/>
                              <wps:cNvSpPr/>
                              <wps:spPr>
                                <a:xfrm>
                                  <a:off x="0" y="937209"/>
                                  <a:ext cx="3458845" cy="1402715"/>
                                </a:xfrm>
                                <a:custGeom>
                                  <a:avLst/>
                                  <a:gdLst/>
                                  <a:ahLst/>
                                  <a:cxnLst/>
                                  <a:rect l="l" t="t" r="r" b="b"/>
                                  <a:pathLst>
                                    <a:path w="3458845" h="1402715">
                                      <a:moveTo>
                                        <a:pt x="6083" y="384352"/>
                                      </a:moveTo>
                                      <a:lnTo>
                                        <a:pt x="0" y="384352"/>
                                      </a:lnTo>
                                      <a:lnTo>
                                        <a:pt x="0" y="410260"/>
                                      </a:lnTo>
                                      <a:lnTo>
                                        <a:pt x="0" y="786688"/>
                                      </a:lnTo>
                                      <a:lnTo>
                                        <a:pt x="0" y="812596"/>
                                      </a:lnTo>
                                      <a:lnTo>
                                        <a:pt x="0" y="1187500"/>
                                      </a:lnTo>
                                      <a:lnTo>
                                        <a:pt x="0" y="1213408"/>
                                      </a:lnTo>
                                      <a:lnTo>
                                        <a:pt x="6083" y="1213408"/>
                                      </a:lnTo>
                                      <a:lnTo>
                                        <a:pt x="6083" y="1187500"/>
                                      </a:lnTo>
                                      <a:lnTo>
                                        <a:pt x="6083" y="812596"/>
                                      </a:lnTo>
                                      <a:lnTo>
                                        <a:pt x="6083" y="786688"/>
                                      </a:lnTo>
                                      <a:lnTo>
                                        <a:pt x="6083" y="410260"/>
                                      </a:lnTo>
                                      <a:lnTo>
                                        <a:pt x="6083" y="384352"/>
                                      </a:lnTo>
                                      <a:close/>
                                    </a:path>
                                    <a:path w="3458845" h="1402715">
                                      <a:moveTo>
                                        <a:pt x="1102156" y="1396301"/>
                                      </a:moveTo>
                                      <a:lnTo>
                                        <a:pt x="28956" y="1396301"/>
                                      </a:lnTo>
                                      <a:lnTo>
                                        <a:pt x="22860" y="1396301"/>
                                      </a:lnTo>
                                      <a:lnTo>
                                        <a:pt x="22860" y="1402384"/>
                                      </a:lnTo>
                                      <a:lnTo>
                                        <a:pt x="28956" y="1402384"/>
                                      </a:lnTo>
                                      <a:lnTo>
                                        <a:pt x="1102156" y="1402384"/>
                                      </a:lnTo>
                                      <a:lnTo>
                                        <a:pt x="1102156" y="1396301"/>
                                      </a:lnTo>
                                      <a:close/>
                                    </a:path>
                                    <a:path w="3458845" h="1402715">
                                      <a:moveTo>
                                        <a:pt x="1108202" y="1198168"/>
                                      </a:moveTo>
                                      <a:lnTo>
                                        <a:pt x="1102156" y="1198168"/>
                                      </a:lnTo>
                                      <a:lnTo>
                                        <a:pt x="28956" y="1198168"/>
                                      </a:lnTo>
                                      <a:lnTo>
                                        <a:pt x="22860" y="1198168"/>
                                      </a:lnTo>
                                      <a:lnTo>
                                        <a:pt x="22860" y="1204264"/>
                                      </a:lnTo>
                                      <a:lnTo>
                                        <a:pt x="28956" y="1204264"/>
                                      </a:lnTo>
                                      <a:lnTo>
                                        <a:pt x="1102106" y="1204264"/>
                                      </a:lnTo>
                                      <a:lnTo>
                                        <a:pt x="1108202" y="1204264"/>
                                      </a:lnTo>
                                      <a:lnTo>
                                        <a:pt x="1108202" y="1198168"/>
                                      </a:lnTo>
                                      <a:close/>
                                    </a:path>
                                    <a:path w="3458845" h="1402715">
                                      <a:moveTo>
                                        <a:pt x="1108202" y="797369"/>
                                      </a:moveTo>
                                      <a:lnTo>
                                        <a:pt x="1102156" y="797369"/>
                                      </a:lnTo>
                                      <a:lnTo>
                                        <a:pt x="1102106" y="803452"/>
                                      </a:lnTo>
                                      <a:lnTo>
                                        <a:pt x="1102106" y="1170736"/>
                                      </a:lnTo>
                                      <a:lnTo>
                                        <a:pt x="28956" y="1170736"/>
                                      </a:lnTo>
                                      <a:lnTo>
                                        <a:pt x="28956" y="803452"/>
                                      </a:lnTo>
                                      <a:lnTo>
                                        <a:pt x="1102106" y="803452"/>
                                      </a:lnTo>
                                      <a:lnTo>
                                        <a:pt x="1102106" y="797369"/>
                                      </a:lnTo>
                                      <a:lnTo>
                                        <a:pt x="28956" y="797369"/>
                                      </a:lnTo>
                                      <a:lnTo>
                                        <a:pt x="22860" y="797369"/>
                                      </a:lnTo>
                                      <a:lnTo>
                                        <a:pt x="22860" y="803452"/>
                                      </a:lnTo>
                                      <a:lnTo>
                                        <a:pt x="22860" y="1170736"/>
                                      </a:lnTo>
                                      <a:lnTo>
                                        <a:pt x="22860" y="1176832"/>
                                      </a:lnTo>
                                      <a:lnTo>
                                        <a:pt x="28956" y="1176832"/>
                                      </a:lnTo>
                                      <a:lnTo>
                                        <a:pt x="1102106" y="1176832"/>
                                      </a:lnTo>
                                      <a:lnTo>
                                        <a:pt x="1108202" y="1176832"/>
                                      </a:lnTo>
                                      <a:lnTo>
                                        <a:pt x="1108202" y="1170736"/>
                                      </a:lnTo>
                                      <a:lnTo>
                                        <a:pt x="1108202" y="803452"/>
                                      </a:lnTo>
                                      <a:lnTo>
                                        <a:pt x="1108202" y="797369"/>
                                      </a:lnTo>
                                      <a:close/>
                                    </a:path>
                                    <a:path w="3458845" h="1402715">
                                      <a:moveTo>
                                        <a:pt x="1108202" y="395033"/>
                                      </a:moveTo>
                                      <a:lnTo>
                                        <a:pt x="1102156" y="395033"/>
                                      </a:lnTo>
                                      <a:lnTo>
                                        <a:pt x="1102106" y="401116"/>
                                      </a:lnTo>
                                      <a:lnTo>
                                        <a:pt x="1102106" y="769924"/>
                                      </a:lnTo>
                                      <a:lnTo>
                                        <a:pt x="28956" y="769924"/>
                                      </a:lnTo>
                                      <a:lnTo>
                                        <a:pt x="28956" y="401116"/>
                                      </a:lnTo>
                                      <a:lnTo>
                                        <a:pt x="1102106" y="401116"/>
                                      </a:lnTo>
                                      <a:lnTo>
                                        <a:pt x="1102106" y="395033"/>
                                      </a:lnTo>
                                      <a:lnTo>
                                        <a:pt x="28956" y="395033"/>
                                      </a:lnTo>
                                      <a:lnTo>
                                        <a:pt x="22860" y="395033"/>
                                      </a:lnTo>
                                      <a:lnTo>
                                        <a:pt x="22860" y="401116"/>
                                      </a:lnTo>
                                      <a:lnTo>
                                        <a:pt x="22860" y="769924"/>
                                      </a:lnTo>
                                      <a:lnTo>
                                        <a:pt x="22860" y="776020"/>
                                      </a:lnTo>
                                      <a:lnTo>
                                        <a:pt x="28956" y="776020"/>
                                      </a:lnTo>
                                      <a:lnTo>
                                        <a:pt x="1102106" y="776020"/>
                                      </a:lnTo>
                                      <a:lnTo>
                                        <a:pt x="1108202" y="776020"/>
                                      </a:lnTo>
                                      <a:lnTo>
                                        <a:pt x="1108202" y="769924"/>
                                      </a:lnTo>
                                      <a:lnTo>
                                        <a:pt x="1108202" y="401116"/>
                                      </a:lnTo>
                                      <a:lnTo>
                                        <a:pt x="1108202" y="395033"/>
                                      </a:lnTo>
                                      <a:close/>
                                    </a:path>
                                    <a:path w="3458845" h="1402715">
                                      <a:moveTo>
                                        <a:pt x="1134110" y="0"/>
                                      </a:moveTo>
                                      <a:lnTo>
                                        <a:pt x="1128014" y="0"/>
                                      </a:lnTo>
                                      <a:lnTo>
                                        <a:pt x="1128014" y="367588"/>
                                      </a:lnTo>
                                      <a:lnTo>
                                        <a:pt x="1134110" y="367588"/>
                                      </a:lnTo>
                                      <a:lnTo>
                                        <a:pt x="1134110" y="0"/>
                                      </a:lnTo>
                                      <a:close/>
                                    </a:path>
                                    <a:path w="3458845" h="1402715">
                                      <a:moveTo>
                                        <a:pt x="3429508" y="797369"/>
                                      </a:moveTo>
                                      <a:lnTo>
                                        <a:pt x="1134110" y="797369"/>
                                      </a:lnTo>
                                      <a:lnTo>
                                        <a:pt x="1128014" y="797369"/>
                                      </a:lnTo>
                                      <a:lnTo>
                                        <a:pt x="1128014" y="803452"/>
                                      </a:lnTo>
                                      <a:lnTo>
                                        <a:pt x="1128014" y="1170736"/>
                                      </a:lnTo>
                                      <a:lnTo>
                                        <a:pt x="1128014" y="1176832"/>
                                      </a:lnTo>
                                      <a:lnTo>
                                        <a:pt x="1134110" y="1176832"/>
                                      </a:lnTo>
                                      <a:lnTo>
                                        <a:pt x="3429508" y="1176832"/>
                                      </a:lnTo>
                                      <a:lnTo>
                                        <a:pt x="3429508" y="1170736"/>
                                      </a:lnTo>
                                      <a:lnTo>
                                        <a:pt x="1134110" y="1170736"/>
                                      </a:lnTo>
                                      <a:lnTo>
                                        <a:pt x="1134110" y="803452"/>
                                      </a:lnTo>
                                      <a:lnTo>
                                        <a:pt x="3429508" y="803452"/>
                                      </a:lnTo>
                                      <a:lnTo>
                                        <a:pt x="3429508" y="797369"/>
                                      </a:lnTo>
                                      <a:close/>
                                    </a:path>
                                    <a:path w="3458845" h="1402715">
                                      <a:moveTo>
                                        <a:pt x="3429508" y="395033"/>
                                      </a:moveTo>
                                      <a:lnTo>
                                        <a:pt x="1134110" y="395033"/>
                                      </a:lnTo>
                                      <a:lnTo>
                                        <a:pt x="1128014" y="395033"/>
                                      </a:lnTo>
                                      <a:lnTo>
                                        <a:pt x="1128014" y="401116"/>
                                      </a:lnTo>
                                      <a:lnTo>
                                        <a:pt x="1128014" y="769924"/>
                                      </a:lnTo>
                                      <a:lnTo>
                                        <a:pt x="1128014" y="776020"/>
                                      </a:lnTo>
                                      <a:lnTo>
                                        <a:pt x="1134110" y="776020"/>
                                      </a:lnTo>
                                      <a:lnTo>
                                        <a:pt x="3429508" y="776020"/>
                                      </a:lnTo>
                                      <a:lnTo>
                                        <a:pt x="3429508" y="769924"/>
                                      </a:lnTo>
                                      <a:lnTo>
                                        <a:pt x="1134110" y="769924"/>
                                      </a:lnTo>
                                      <a:lnTo>
                                        <a:pt x="1134110" y="401116"/>
                                      </a:lnTo>
                                      <a:lnTo>
                                        <a:pt x="3429508" y="401116"/>
                                      </a:lnTo>
                                      <a:lnTo>
                                        <a:pt x="3429508" y="395033"/>
                                      </a:lnTo>
                                      <a:close/>
                                    </a:path>
                                    <a:path w="3458845" h="1402715">
                                      <a:moveTo>
                                        <a:pt x="3435731" y="797369"/>
                                      </a:moveTo>
                                      <a:lnTo>
                                        <a:pt x="3429635" y="797369"/>
                                      </a:lnTo>
                                      <a:lnTo>
                                        <a:pt x="3429635" y="803452"/>
                                      </a:lnTo>
                                      <a:lnTo>
                                        <a:pt x="3429635" y="1170736"/>
                                      </a:lnTo>
                                      <a:lnTo>
                                        <a:pt x="3429635" y="1176832"/>
                                      </a:lnTo>
                                      <a:lnTo>
                                        <a:pt x="3435731" y="1176832"/>
                                      </a:lnTo>
                                      <a:lnTo>
                                        <a:pt x="3435731" y="1170736"/>
                                      </a:lnTo>
                                      <a:lnTo>
                                        <a:pt x="3435731" y="803452"/>
                                      </a:lnTo>
                                      <a:lnTo>
                                        <a:pt x="3435731" y="797369"/>
                                      </a:lnTo>
                                      <a:close/>
                                    </a:path>
                                    <a:path w="3458845" h="1402715">
                                      <a:moveTo>
                                        <a:pt x="3435731" y="395033"/>
                                      </a:moveTo>
                                      <a:lnTo>
                                        <a:pt x="3429635" y="395033"/>
                                      </a:lnTo>
                                      <a:lnTo>
                                        <a:pt x="3429635" y="401116"/>
                                      </a:lnTo>
                                      <a:lnTo>
                                        <a:pt x="3429635" y="769924"/>
                                      </a:lnTo>
                                      <a:lnTo>
                                        <a:pt x="3429635" y="776020"/>
                                      </a:lnTo>
                                      <a:lnTo>
                                        <a:pt x="3435731" y="776020"/>
                                      </a:lnTo>
                                      <a:lnTo>
                                        <a:pt x="3435731" y="769924"/>
                                      </a:lnTo>
                                      <a:lnTo>
                                        <a:pt x="3435731" y="401116"/>
                                      </a:lnTo>
                                      <a:lnTo>
                                        <a:pt x="3435731" y="395033"/>
                                      </a:lnTo>
                                      <a:close/>
                                    </a:path>
                                    <a:path w="3458845" h="1402715">
                                      <a:moveTo>
                                        <a:pt x="3435731" y="367601"/>
                                      </a:moveTo>
                                      <a:lnTo>
                                        <a:pt x="3429635" y="367601"/>
                                      </a:lnTo>
                                      <a:lnTo>
                                        <a:pt x="3429635" y="373684"/>
                                      </a:lnTo>
                                      <a:lnTo>
                                        <a:pt x="3435731" y="373684"/>
                                      </a:lnTo>
                                      <a:lnTo>
                                        <a:pt x="3435731" y="367601"/>
                                      </a:lnTo>
                                      <a:close/>
                                    </a:path>
                                    <a:path w="3458845" h="1402715">
                                      <a:moveTo>
                                        <a:pt x="3435731" y="0"/>
                                      </a:moveTo>
                                      <a:lnTo>
                                        <a:pt x="3429635" y="0"/>
                                      </a:lnTo>
                                      <a:lnTo>
                                        <a:pt x="3429635" y="367588"/>
                                      </a:lnTo>
                                      <a:lnTo>
                                        <a:pt x="3435731" y="367588"/>
                                      </a:lnTo>
                                      <a:lnTo>
                                        <a:pt x="3435731" y="0"/>
                                      </a:lnTo>
                                      <a:close/>
                                    </a:path>
                                    <a:path w="3458845" h="1402715">
                                      <a:moveTo>
                                        <a:pt x="3458591" y="9144"/>
                                      </a:moveTo>
                                      <a:lnTo>
                                        <a:pt x="3452495" y="9144"/>
                                      </a:lnTo>
                                      <a:lnTo>
                                        <a:pt x="3452495" y="384352"/>
                                      </a:lnTo>
                                      <a:lnTo>
                                        <a:pt x="3452495" y="410260"/>
                                      </a:lnTo>
                                      <a:lnTo>
                                        <a:pt x="3452495" y="786688"/>
                                      </a:lnTo>
                                      <a:lnTo>
                                        <a:pt x="3452495" y="812596"/>
                                      </a:lnTo>
                                      <a:lnTo>
                                        <a:pt x="3452495" y="1187500"/>
                                      </a:lnTo>
                                      <a:lnTo>
                                        <a:pt x="3452495" y="1213408"/>
                                      </a:lnTo>
                                      <a:lnTo>
                                        <a:pt x="3458591" y="1213408"/>
                                      </a:lnTo>
                                      <a:lnTo>
                                        <a:pt x="3458591" y="384352"/>
                                      </a:lnTo>
                                      <a:lnTo>
                                        <a:pt x="3458591" y="9144"/>
                                      </a:lnTo>
                                      <a:close/>
                                    </a:path>
                                  </a:pathLst>
                                </a:custGeom>
                                <a:solidFill>
                                  <a:srgbClr val="000000"/>
                                </a:solidFill>
                              </wps:spPr>
                              <wps:bodyPr wrap="square" lIns="0" tIns="0" rIns="0" bIns="0" rtlCol="0">
                                <a:prstTxWarp prst="textNoShape">
                                  <a:avLst/>
                                </a:prstTxWarp>
                                <a:noAutofit/>
                              </wps:bodyPr>
                            </wps:wsp>
                            <wps:wsp>
                              <wps:cNvPr id="17" name="Graphic 17"/>
                              <wps:cNvSpPr/>
                              <wps:spPr>
                                <a:xfrm>
                                  <a:off x="0" y="2135377"/>
                                  <a:ext cx="3458845" cy="668020"/>
                                </a:xfrm>
                                <a:custGeom>
                                  <a:avLst/>
                                  <a:gdLst/>
                                  <a:ahLst/>
                                  <a:cxnLst/>
                                  <a:rect l="l" t="t" r="r" b="b"/>
                                  <a:pathLst>
                                    <a:path w="3458845" h="668020">
                                      <a:moveTo>
                                        <a:pt x="6083" y="15240"/>
                                      </a:moveTo>
                                      <a:lnTo>
                                        <a:pt x="0" y="15240"/>
                                      </a:lnTo>
                                      <a:lnTo>
                                        <a:pt x="0" y="214884"/>
                                      </a:lnTo>
                                      <a:lnTo>
                                        <a:pt x="0" y="240792"/>
                                      </a:lnTo>
                                      <a:lnTo>
                                        <a:pt x="0" y="440436"/>
                                      </a:lnTo>
                                      <a:lnTo>
                                        <a:pt x="0" y="466344"/>
                                      </a:lnTo>
                                      <a:lnTo>
                                        <a:pt x="0" y="667512"/>
                                      </a:lnTo>
                                      <a:lnTo>
                                        <a:pt x="6083" y="667512"/>
                                      </a:lnTo>
                                      <a:lnTo>
                                        <a:pt x="6083" y="466344"/>
                                      </a:lnTo>
                                      <a:lnTo>
                                        <a:pt x="6083" y="440436"/>
                                      </a:lnTo>
                                      <a:lnTo>
                                        <a:pt x="6083" y="240792"/>
                                      </a:lnTo>
                                      <a:lnTo>
                                        <a:pt x="6083" y="214884"/>
                                      </a:lnTo>
                                      <a:lnTo>
                                        <a:pt x="6083" y="15240"/>
                                      </a:lnTo>
                                      <a:close/>
                                    </a:path>
                                    <a:path w="3458845" h="668020">
                                      <a:moveTo>
                                        <a:pt x="28956" y="6096"/>
                                      </a:moveTo>
                                      <a:lnTo>
                                        <a:pt x="22860" y="6096"/>
                                      </a:lnTo>
                                      <a:lnTo>
                                        <a:pt x="22860" y="198120"/>
                                      </a:lnTo>
                                      <a:lnTo>
                                        <a:pt x="28956" y="198120"/>
                                      </a:lnTo>
                                      <a:lnTo>
                                        <a:pt x="28956" y="6096"/>
                                      </a:lnTo>
                                      <a:close/>
                                    </a:path>
                                    <a:path w="3458845" h="668020">
                                      <a:moveTo>
                                        <a:pt x="1108202" y="451104"/>
                                      </a:moveTo>
                                      <a:lnTo>
                                        <a:pt x="1102156" y="451104"/>
                                      </a:lnTo>
                                      <a:lnTo>
                                        <a:pt x="1102106" y="457200"/>
                                      </a:lnTo>
                                      <a:lnTo>
                                        <a:pt x="1102106" y="650748"/>
                                      </a:lnTo>
                                      <a:lnTo>
                                        <a:pt x="28956" y="650748"/>
                                      </a:lnTo>
                                      <a:lnTo>
                                        <a:pt x="28956" y="457200"/>
                                      </a:lnTo>
                                      <a:lnTo>
                                        <a:pt x="1102106" y="457200"/>
                                      </a:lnTo>
                                      <a:lnTo>
                                        <a:pt x="1102106" y="451104"/>
                                      </a:lnTo>
                                      <a:lnTo>
                                        <a:pt x="28956" y="451104"/>
                                      </a:lnTo>
                                      <a:lnTo>
                                        <a:pt x="22860" y="451104"/>
                                      </a:lnTo>
                                      <a:lnTo>
                                        <a:pt x="22860" y="457200"/>
                                      </a:lnTo>
                                      <a:lnTo>
                                        <a:pt x="22860" y="650748"/>
                                      </a:lnTo>
                                      <a:lnTo>
                                        <a:pt x="22860" y="656844"/>
                                      </a:lnTo>
                                      <a:lnTo>
                                        <a:pt x="28956" y="656844"/>
                                      </a:lnTo>
                                      <a:lnTo>
                                        <a:pt x="1102106" y="656844"/>
                                      </a:lnTo>
                                      <a:lnTo>
                                        <a:pt x="1108202" y="656844"/>
                                      </a:lnTo>
                                      <a:lnTo>
                                        <a:pt x="1108202" y="650748"/>
                                      </a:lnTo>
                                      <a:lnTo>
                                        <a:pt x="1108202" y="457200"/>
                                      </a:lnTo>
                                      <a:lnTo>
                                        <a:pt x="1108202" y="451104"/>
                                      </a:lnTo>
                                      <a:close/>
                                    </a:path>
                                    <a:path w="3458845" h="668020">
                                      <a:moveTo>
                                        <a:pt x="1108202" y="225564"/>
                                      </a:moveTo>
                                      <a:lnTo>
                                        <a:pt x="1102156" y="225564"/>
                                      </a:lnTo>
                                      <a:lnTo>
                                        <a:pt x="1102106" y="231648"/>
                                      </a:lnTo>
                                      <a:lnTo>
                                        <a:pt x="1102106" y="423672"/>
                                      </a:lnTo>
                                      <a:lnTo>
                                        <a:pt x="28956" y="423672"/>
                                      </a:lnTo>
                                      <a:lnTo>
                                        <a:pt x="28956" y="231648"/>
                                      </a:lnTo>
                                      <a:lnTo>
                                        <a:pt x="1102106" y="231648"/>
                                      </a:lnTo>
                                      <a:lnTo>
                                        <a:pt x="1102106" y="225564"/>
                                      </a:lnTo>
                                      <a:lnTo>
                                        <a:pt x="28956" y="225564"/>
                                      </a:lnTo>
                                      <a:lnTo>
                                        <a:pt x="22860" y="225564"/>
                                      </a:lnTo>
                                      <a:lnTo>
                                        <a:pt x="22860" y="231648"/>
                                      </a:lnTo>
                                      <a:lnTo>
                                        <a:pt x="22860" y="423672"/>
                                      </a:lnTo>
                                      <a:lnTo>
                                        <a:pt x="22860" y="429768"/>
                                      </a:lnTo>
                                      <a:lnTo>
                                        <a:pt x="28956" y="429768"/>
                                      </a:lnTo>
                                      <a:lnTo>
                                        <a:pt x="1102106" y="429768"/>
                                      </a:lnTo>
                                      <a:lnTo>
                                        <a:pt x="1108202" y="429768"/>
                                      </a:lnTo>
                                      <a:lnTo>
                                        <a:pt x="1108202" y="423672"/>
                                      </a:lnTo>
                                      <a:lnTo>
                                        <a:pt x="1108202" y="231648"/>
                                      </a:lnTo>
                                      <a:lnTo>
                                        <a:pt x="1108202" y="225564"/>
                                      </a:lnTo>
                                      <a:close/>
                                    </a:path>
                                    <a:path w="3458845" h="668020">
                                      <a:moveTo>
                                        <a:pt x="1108202" y="198132"/>
                                      </a:moveTo>
                                      <a:lnTo>
                                        <a:pt x="1102156" y="198132"/>
                                      </a:lnTo>
                                      <a:lnTo>
                                        <a:pt x="28956" y="198132"/>
                                      </a:lnTo>
                                      <a:lnTo>
                                        <a:pt x="28956" y="204216"/>
                                      </a:lnTo>
                                      <a:lnTo>
                                        <a:pt x="1102106" y="204216"/>
                                      </a:lnTo>
                                      <a:lnTo>
                                        <a:pt x="1108202" y="204216"/>
                                      </a:lnTo>
                                      <a:lnTo>
                                        <a:pt x="1108202" y="198132"/>
                                      </a:lnTo>
                                      <a:close/>
                                    </a:path>
                                    <a:path w="3458845" h="668020">
                                      <a:moveTo>
                                        <a:pt x="1108202" y="6096"/>
                                      </a:moveTo>
                                      <a:lnTo>
                                        <a:pt x="1102106" y="6096"/>
                                      </a:lnTo>
                                      <a:lnTo>
                                        <a:pt x="1102106" y="198120"/>
                                      </a:lnTo>
                                      <a:lnTo>
                                        <a:pt x="1108202" y="198120"/>
                                      </a:lnTo>
                                      <a:lnTo>
                                        <a:pt x="1108202" y="6096"/>
                                      </a:lnTo>
                                      <a:close/>
                                    </a:path>
                                    <a:path w="3458845" h="668020">
                                      <a:moveTo>
                                        <a:pt x="3429508" y="650748"/>
                                      </a:moveTo>
                                      <a:lnTo>
                                        <a:pt x="1134110" y="650748"/>
                                      </a:lnTo>
                                      <a:lnTo>
                                        <a:pt x="1128014" y="650748"/>
                                      </a:lnTo>
                                      <a:lnTo>
                                        <a:pt x="1128014" y="656844"/>
                                      </a:lnTo>
                                      <a:lnTo>
                                        <a:pt x="1134110" y="656844"/>
                                      </a:lnTo>
                                      <a:lnTo>
                                        <a:pt x="3429508" y="656844"/>
                                      </a:lnTo>
                                      <a:lnTo>
                                        <a:pt x="3429508" y="650748"/>
                                      </a:lnTo>
                                      <a:close/>
                                    </a:path>
                                    <a:path w="3458845" h="668020">
                                      <a:moveTo>
                                        <a:pt x="3429508" y="451104"/>
                                      </a:moveTo>
                                      <a:lnTo>
                                        <a:pt x="1134110" y="451104"/>
                                      </a:lnTo>
                                      <a:lnTo>
                                        <a:pt x="1128014" y="451104"/>
                                      </a:lnTo>
                                      <a:lnTo>
                                        <a:pt x="1128014" y="457200"/>
                                      </a:lnTo>
                                      <a:lnTo>
                                        <a:pt x="1134110" y="457200"/>
                                      </a:lnTo>
                                      <a:lnTo>
                                        <a:pt x="3429508" y="457200"/>
                                      </a:lnTo>
                                      <a:lnTo>
                                        <a:pt x="3429508" y="451104"/>
                                      </a:lnTo>
                                      <a:close/>
                                    </a:path>
                                    <a:path w="3458845" h="668020">
                                      <a:moveTo>
                                        <a:pt x="3429508" y="225564"/>
                                      </a:moveTo>
                                      <a:lnTo>
                                        <a:pt x="1134110" y="225564"/>
                                      </a:lnTo>
                                      <a:lnTo>
                                        <a:pt x="1128014" y="225564"/>
                                      </a:lnTo>
                                      <a:lnTo>
                                        <a:pt x="1128014" y="231648"/>
                                      </a:lnTo>
                                      <a:lnTo>
                                        <a:pt x="1128014" y="423672"/>
                                      </a:lnTo>
                                      <a:lnTo>
                                        <a:pt x="1128014" y="429768"/>
                                      </a:lnTo>
                                      <a:lnTo>
                                        <a:pt x="1134110" y="429768"/>
                                      </a:lnTo>
                                      <a:lnTo>
                                        <a:pt x="3429508" y="429768"/>
                                      </a:lnTo>
                                      <a:lnTo>
                                        <a:pt x="3429508" y="423672"/>
                                      </a:lnTo>
                                      <a:lnTo>
                                        <a:pt x="1134110" y="423672"/>
                                      </a:lnTo>
                                      <a:lnTo>
                                        <a:pt x="1134110" y="231648"/>
                                      </a:lnTo>
                                      <a:lnTo>
                                        <a:pt x="3429508" y="231648"/>
                                      </a:lnTo>
                                      <a:lnTo>
                                        <a:pt x="3429508" y="225564"/>
                                      </a:lnTo>
                                      <a:close/>
                                    </a:path>
                                    <a:path w="3458845" h="668020">
                                      <a:moveTo>
                                        <a:pt x="3429508" y="198132"/>
                                      </a:moveTo>
                                      <a:lnTo>
                                        <a:pt x="1134110" y="198132"/>
                                      </a:lnTo>
                                      <a:lnTo>
                                        <a:pt x="1128014" y="198132"/>
                                      </a:lnTo>
                                      <a:lnTo>
                                        <a:pt x="1128014" y="204216"/>
                                      </a:lnTo>
                                      <a:lnTo>
                                        <a:pt x="1134110" y="204216"/>
                                      </a:lnTo>
                                      <a:lnTo>
                                        <a:pt x="3429508" y="204216"/>
                                      </a:lnTo>
                                      <a:lnTo>
                                        <a:pt x="3429508" y="198132"/>
                                      </a:lnTo>
                                      <a:close/>
                                    </a:path>
                                    <a:path w="3458845" h="668020">
                                      <a:moveTo>
                                        <a:pt x="3429508" y="0"/>
                                      </a:moveTo>
                                      <a:lnTo>
                                        <a:pt x="1134110" y="0"/>
                                      </a:lnTo>
                                      <a:lnTo>
                                        <a:pt x="1128014" y="0"/>
                                      </a:lnTo>
                                      <a:lnTo>
                                        <a:pt x="1128014" y="6096"/>
                                      </a:lnTo>
                                      <a:lnTo>
                                        <a:pt x="1128014" y="198120"/>
                                      </a:lnTo>
                                      <a:lnTo>
                                        <a:pt x="1134110" y="198120"/>
                                      </a:lnTo>
                                      <a:lnTo>
                                        <a:pt x="1134110" y="6096"/>
                                      </a:lnTo>
                                      <a:lnTo>
                                        <a:pt x="3429508" y="6096"/>
                                      </a:lnTo>
                                      <a:lnTo>
                                        <a:pt x="3429508" y="0"/>
                                      </a:lnTo>
                                      <a:close/>
                                    </a:path>
                                    <a:path w="3458845" h="668020">
                                      <a:moveTo>
                                        <a:pt x="3435731" y="650748"/>
                                      </a:moveTo>
                                      <a:lnTo>
                                        <a:pt x="3429635" y="650748"/>
                                      </a:lnTo>
                                      <a:lnTo>
                                        <a:pt x="3429635" y="656844"/>
                                      </a:lnTo>
                                      <a:lnTo>
                                        <a:pt x="3435731" y="656844"/>
                                      </a:lnTo>
                                      <a:lnTo>
                                        <a:pt x="3435731" y="650748"/>
                                      </a:lnTo>
                                      <a:close/>
                                    </a:path>
                                    <a:path w="3458845" h="668020">
                                      <a:moveTo>
                                        <a:pt x="3435731" y="451104"/>
                                      </a:moveTo>
                                      <a:lnTo>
                                        <a:pt x="3429635" y="451104"/>
                                      </a:lnTo>
                                      <a:lnTo>
                                        <a:pt x="3429635" y="457200"/>
                                      </a:lnTo>
                                      <a:lnTo>
                                        <a:pt x="3435731" y="457200"/>
                                      </a:lnTo>
                                      <a:lnTo>
                                        <a:pt x="3435731" y="451104"/>
                                      </a:lnTo>
                                      <a:close/>
                                    </a:path>
                                    <a:path w="3458845" h="668020">
                                      <a:moveTo>
                                        <a:pt x="3435731" y="225564"/>
                                      </a:moveTo>
                                      <a:lnTo>
                                        <a:pt x="3429635" y="225564"/>
                                      </a:lnTo>
                                      <a:lnTo>
                                        <a:pt x="3429635" y="231648"/>
                                      </a:lnTo>
                                      <a:lnTo>
                                        <a:pt x="3429635" y="423672"/>
                                      </a:lnTo>
                                      <a:lnTo>
                                        <a:pt x="3429635" y="429768"/>
                                      </a:lnTo>
                                      <a:lnTo>
                                        <a:pt x="3435731" y="429768"/>
                                      </a:lnTo>
                                      <a:lnTo>
                                        <a:pt x="3435731" y="423672"/>
                                      </a:lnTo>
                                      <a:lnTo>
                                        <a:pt x="3435731" y="231648"/>
                                      </a:lnTo>
                                      <a:lnTo>
                                        <a:pt x="3435731" y="225564"/>
                                      </a:lnTo>
                                      <a:close/>
                                    </a:path>
                                    <a:path w="3458845" h="668020">
                                      <a:moveTo>
                                        <a:pt x="3435731" y="198132"/>
                                      </a:moveTo>
                                      <a:lnTo>
                                        <a:pt x="3429635" y="198132"/>
                                      </a:lnTo>
                                      <a:lnTo>
                                        <a:pt x="3429635" y="204216"/>
                                      </a:lnTo>
                                      <a:lnTo>
                                        <a:pt x="3435731" y="204216"/>
                                      </a:lnTo>
                                      <a:lnTo>
                                        <a:pt x="3435731" y="198132"/>
                                      </a:lnTo>
                                      <a:close/>
                                    </a:path>
                                    <a:path w="3458845" h="668020">
                                      <a:moveTo>
                                        <a:pt x="3435731" y="0"/>
                                      </a:moveTo>
                                      <a:lnTo>
                                        <a:pt x="3429635" y="0"/>
                                      </a:lnTo>
                                      <a:lnTo>
                                        <a:pt x="3429635" y="6096"/>
                                      </a:lnTo>
                                      <a:lnTo>
                                        <a:pt x="3429635" y="198120"/>
                                      </a:lnTo>
                                      <a:lnTo>
                                        <a:pt x="3435731" y="198120"/>
                                      </a:lnTo>
                                      <a:lnTo>
                                        <a:pt x="3435731" y="6096"/>
                                      </a:lnTo>
                                      <a:lnTo>
                                        <a:pt x="3435731" y="0"/>
                                      </a:lnTo>
                                      <a:close/>
                                    </a:path>
                                    <a:path w="3458845" h="668020">
                                      <a:moveTo>
                                        <a:pt x="3458591" y="15240"/>
                                      </a:moveTo>
                                      <a:lnTo>
                                        <a:pt x="3452495" y="15240"/>
                                      </a:lnTo>
                                      <a:lnTo>
                                        <a:pt x="3452495" y="214884"/>
                                      </a:lnTo>
                                      <a:lnTo>
                                        <a:pt x="3452495" y="240792"/>
                                      </a:lnTo>
                                      <a:lnTo>
                                        <a:pt x="3452495" y="440436"/>
                                      </a:lnTo>
                                      <a:lnTo>
                                        <a:pt x="3452495" y="466344"/>
                                      </a:lnTo>
                                      <a:lnTo>
                                        <a:pt x="3458591" y="466344"/>
                                      </a:lnTo>
                                      <a:lnTo>
                                        <a:pt x="3458591" y="440436"/>
                                      </a:lnTo>
                                      <a:lnTo>
                                        <a:pt x="3458591" y="240792"/>
                                      </a:lnTo>
                                      <a:lnTo>
                                        <a:pt x="3458591" y="214884"/>
                                      </a:lnTo>
                                      <a:lnTo>
                                        <a:pt x="3458591" y="15240"/>
                                      </a:lnTo>
                                      <a:close/>
                                    </a:path>
                                  </a:pathLst>
                                </a:custGeom>
                                <a:solidFill>
                                  <a:srgbClr val="000000"/>
                                </a:solidFill>
                              </wps:spPr>
                              <wps:bodyPr wrap="square" lIns="0" tIns="0" rIns="0" bIns="0" rtlCol="0">
                                <a:prstTxWarp prst="textNoShape">
                                  <a:avLst/>
                                </a:prstTxWarp>
                                <a:noAutofit/>
                              </wps:bodyPr>
                            </wps:wsp>
                            <wps:wsp>
                              <wps:cNvPr id="18" name="Graphic 18"/>
                              <wps:cNvSpPr/>
                              <wps:spPr>
                                <a:xfrm>
                                  <a:off x="0" y="2592577"/>
                                  <a:ext cx="3458845" cy="878205"/>
                                </a:xfrm>
                                <a:custGeom>
                                  <a:avLst/>
                                  <a:gdLst/>
                                  <a:ahLst/>
                                  <a:cxnLst/>
                                  <a:rect l="l" t="t" r="r" b="b"/>
                                  <a:pathLst>
                                    <a:path w="3458845" h="878205">
                                      <a:moveTo>
                                        <a:pt x="6083" y="461848"/>
                                      </a:moveTo>
                                      <a:lnTo>
                                        <a:pt x="0" y="461848"/>
                                      </a:lnTo>
                                      <a:lnTo>
                                        <a:pt x="0" y="661797"/>
                                      </a:lnTo>
                                      <a:lnTo>
                                        <a:pt x="0" y="687705"/>
                                      </a:lnTo>
                                      <a:lnTo>
                                        <a:pt x="6083" y="687705"/>
                                      </a:lnTo>
                                      <a:lnTo>
                                        <a:pt x="6083" y="661797"/>
                                      </a:lnTo>
                                      <a:lnTo>
                                        <a:pt x="6083" y="461848"/>
                                      </a:lnTo>
                                      <a:close/>
                                    </a:path>
                                    <a:path w="3458845" h="878205">
                                      <a:moveTo>
                                        <a:pt x="6083" y="210312"/>
                                      </a:moveTo>
                                      <a:lnTo>
                                        <a:pt x="0" y="210312"/>
                                      </a:lnTo>
                                      <a:lnTo>
                                        <a:pt x="0" y="236220"/>
                                      </a:lnTo>
                                      <a:lnTo>
                                        <a:pt x="0" y="435864"/>
                                      </a:lnTo>
                                      <a:lnTo>
                                        <a:pt x="0" y="461772"/>
                                      </a:lnTo>
                                      <a:lnTo>
                                        <a:pt x="6083" y="461772"/>
                                      </a:lnTo>
                                      <a:lnTo>
                                        <a:pt x="6083" y="435864"/>
                                      </a:lnTo>
                                      <a:lnTo>
                                        <a:pt x="6083" y="236220"/>
                                      </a:lnTo>
                                      <a:lnTo>
                                        <a:pt x="6083" y="210312"/>
                                      </a:lnTo>
                                      <a:close/>
                                    </a:path>
                                    <a:path w="3458845" h="878205">
                                      <a:moveTo>
                                        <a:pt x="28956" y="452704"/>
                                      </a:moveTo>
                                      <a:lnTo>
                                        <a:pt x="22860" y="452704"/>
                                      </a:lnTo>
                                      <a:lnTo>
                                        <a:pt x="22860" y="645033"/>
                                      </a:lnTo>
                                      <a:lnTo>
                                        <a:pt x="28956" y="645033"/>
                                      </a:lnTo>
                                      <a:lnTo>
                                        <a:pt x="28956" y="452704"/>
                                      </a:lnTo>
                                      <a:close/>
                                    </a:path>
                                    <a:path w="3458845" h="878205">
                                      <a:moveTo>
                                        <a:pt x="1102156" y="872109"/>
                                      </a:moveTo>
                                      <a:lnTo>
                                        <a:pt x="28956" y="872109"/>
                                      </a:lnTo>
                                      <a:lnTo>
                                        <a:pt x="22860" y="872109"/>
                                      </a:lnTo>
                                      <a:lnTo>
                                        <a:pt x="22860" y="878205"/>
                                      </a:lnTo>
                                      <a:lnTo>
                                        <a:pt x="28956" y="878205"/>
                                      </a:lnTo>
                                      <a:lnTo>
                                        <a:pt x="1102156" y="878205"/>
                                      </a:lnTo>
                                      <a:lnTo>
                                        <a:pt x="1102156" y="872109"/>
                                      </a:lnTo>
                                      <a:close/>
                                    </a:path>
                                    <a:path w="3458845" h="878205">
                                      <a:moveTo>
                                        <a:pt x="1108202" y="672477"/>
                                      </a:moveTo>
                                      <a:lnTo>
                                        <a:pt x="1102156" y="672477"/>
                                      </a:lnTo>
                                      <a:lnTo>
                                        <a:pt x="28956" y="672477"/>
                                      </a:lnTo>
                                      <a:lnTo>
                                        <a:pt x="22860" y="672477"/>
                                      </a:lnTo>
                                      <a:lnTo>
                                        <a:pt x="22860" y="678561"/>
                                      </a:lnTo>
                                      <a:lnTo>
                                        <a:pt x="28956" y="678561"/>
                                      </a:lnTo>
                                      <a:lnTo>
                                        <a:pt x="1102106" y="678561"/>
                                      </a:lnTo>
                                      <a:lnTo>
                                        <a:pt x="1108202" y="678561"/>
                                      </a:lnTo>
                                      <a:lnTo>
                                        <a:pt x="1108202" y="672477"/>
                                      </a:lnTo>
                                      <a:close/>
                                    </a:path>
                                    <a:path w="3458845" h="878205">
                                      <a:moveTo>
                                        <a:pt x="1108202" y="645045"/>
                                      </a:moveTo>
                                      <a:lnTo>
                                        <a:pt x="1102156" y="645045"/>
                                      </a:lnTo>
                                      <a:lnTo>
                                        <a:pt x="28956" y="645045"/>
                                      </a:lnTo>
                                      <a:lnTo>
                                        <a:pt x="22860" y="645045"/>
                                      </a:lnTo>
                                      <a:lnTo>
                                        <a:pt x="22860" y="651129"/>
                                      </a:lnTo>
                                      <a:lnTo>
                                        <a:pt x="28956" y="651129"/>
                                      </a:lnTo>
                                      <a:lnTo>
                                        <a:pt x="1102106" y="651129"/>
                                      </a:lnTo>
                                      <a:lnTo>
                                        <a:pt x="1108202" y="651129"/>
                                      </a:lnTo>
                                      <a:lnTo>
                                        <a:pt x="1108202" y="645045"/>
                                      </a:lnTo>
                                      <a:close/>
                                    </a:path>
                                    <a:path w="3458845" h="878205">
                                      <a:moveTo>
                                        <a:pt x="1108202" y="452704"/>
                                      </a:moveTo>
                                      <a:lnTo>
                                        <a:pt x="1102106" y="452704"/>
                                      </a:lnTo>
                                      <a:lnTo>
                                        <a:pt x="1102106" y="645033"/>
                                      </a:lnTo>
                                      <a:lnTo>
                                        <a:pt x="1108202" y="645033"/>
                                      </a:lnTo>
                                      <a:lnTo>
                                        <a:pt x="1108202" y="452704"/>
                                      </a:lnTo>
                                      <a:close/>
                                    </a:path>
                                    <a:path w="3458845" h="878205">
                                      <a:moveTo>
                                        <a:pt x="1108202" y="446544"/>
                                      </a:moveTo>
                                      <a:lnTo>
                                        <a:pt x="1102156" y="446544"/>
                                      </a:lnTo>
                                      <a:lnTo>
                                        <a:pt x="28956" y="446544"/>
                                      </a:lnTo>
                                      <a:lnTo>
                                        <a:pt x="22860" y="446544"/>
                                      </a:lnTo>
                                      <a:lnTo>
                                        <a:pt x="22860" y="452628"/>
                                      </a:lnTo>
                                      <a:lnTo>
                                        <a:pt x="28956" y="452628"/>
                                      </a:lnTo>
                                      <a:lnTo>
                                        <a:pt x="1102106" y="452628"/>
                                      </a:lnTo>
                                      <a:lnTo>
                                        <a:pt x="1108202" y="452628"/>
                                      </a:lnTo>
                                      <a:lnTo>
                                        <a:pt x="1108202" y="446544"/>
                                      </a:lnTo>
                                      <a:close/>
                                    </a:path>
                                    <a:path w="3458845" h="878205">
                                      <a:moveTo>
                                        <a:pt x="1108202" y="220980"/>
                                      </a:moveTo>
                                      <a:lnTo>
                                        <a:pt x="1102156" y="220980"/>
                                      </a:lnTo>
                                      <a:lnTo>
                                        <a:pt x="1102106" y="227076"/>
                                      </a:lnTo>
                                      <a:lnTo>
                                        <a:pt x="1102106" y="419100"/>
                                      </a:lnTo>
                                      <a:lnTo>
                                        <a:pt x="28956" y="419100"/>
                                      </a:lnTo>
                                      <a:lnTo>
                                        <a:pt x="28956" y="227076"/>
                                      </a:lnTo>
                                      <a:lnTo>
                                        <a:pt x="1102106" y="227076"/>
                                      </a:lnTo>
                                      <a:lnTo>
                                        <a:pt x="1102106" y="220980"/>
                                      </a:lnTo>
                                      <a:lnTo>
                                        <a:pt x="28956" y="220980"/>
                                      </a:lnTo>
                                      <a:lnTo>
                                        <a:pt x="22860" y="220980"/>
                                      </a:lnTo>
                                      <a:lnTo>
                                        <a:pt x="22860" y="227076"/>
                                      </a:lnTo>
                                      <a:lnTo>
                                        <a:pt x="22860" y="419100"/>
                                      </a:lnTo>
                                      <a:lnTo>
                                        <a:pt x="22860" y="425196"/>
                                      </a:lnTo>
                                      <a:lnTo>
                                        <a:pt x="28956" y="425196"/>
                                      </a:lnTo>
                                      <a:lnTo>
                                        <a:pt x="1102106" y="425196"/>
                                      </a:lnTo>
                                      <a:lnTo>
                                        <a:pt x="1108202" y="425196"/>
                                      </a:lnTo>
                                      <a:lnTo>
                                        <a:pt x="1108202" y="419100"/>
                                      </a:lnTo>
                                      <a:lnTo>
                                        <a:pt x="1108202" y="227076"/>
                                      </a:lnTo>
                                      <a:lnTo>
                                        <a:pt x="1108202" y="220980"/>
                                      </a:lnTo>
                                      <a:close/>
                                    </a:path>
                                    <a:path w="3458845" h="878205">
                                      <a:moveTo>
                                        <a:pt x="1134110" y="452704"/>
                                      </a:moveTo>
                                      <a:lnTo>
                                        <a:pt x="1128014" y="452704"/>
                                      </a:lnTo>
                                      <a:lnTo>
                                        <a:pt x="1128014" y="645033"/>
                                      </a:lnTo>
                                      <a:lnTo>
                                        <a:pt x="1134110" y="645033"/>
                                      </a:lnTo>
                                      <a:lnTo>
                                        <a:pt x="1134110" y="452704"/>
                                      </a:lnTo>
                                      <a:close/>
                                    </a:path>
                                    <a:path w="3458845" h="878205">
                                      <a:moveTo>
                                        <a:pt x="1134110" y="0"/>
                                      </a:moveTo>
                                      <a:lnTo>
                                        <a:pt x="1128014" y="0"/>
                                      </a:lnTo>
                                      <a:lnTo>
                                        <a:pt x="1128014" y="193548"/>
                                      </a:lnTo>
                                      <a:lnTo>
                                        <a:pt x="1134110" y="193548"/>
                                      </a:lnTo>
                                      <a:lnTo>
                                        <a:pt x="1134110" y="0"/>
                                      </a:lnTo>
                                      <a:close/>
                                    </a:path>
                                    <a:path w="3458845" h="878205">
                                      <a:moveTo>
                                        <a:pt x="3429508" y="645045"/>
                                      </a:moveTo>
                                      <a:lnTo>
                                        <a:pt x="1134110" y="645045"/>
                                      </a:lnTo>
                                      <a:lnTo>
                                        <a:pt x="1128014" y="645045"/>
                                      </a:lnTo>
                                      <a:lnTo>
                                        <a:pt x="1128014" y="651129"/>
                                      </a:lnTo>
                                      <a:lnTo>
                                        <a:pt x="1134110" y="651129"/>
                                      </a:lnTo>
                                      <a:lnTo>
                                        <a:pt x="3429508" y="651129"/>
                                      </a:lnTo>
                                      <a:lnTo>
                                        <a:pt x="3429508" y="645045"/>
                                      </a:lnTo>
                                      <a:close/>
                                    </a:path>
                                    <a:path w="3458845" h="878205">
                                      <a:moveTo>
                                        <a:pt x="3429508" y="446544"/>
                                      </a:moveTo>
                                      <a:lnTo>
                                        <a:pt x="1134110" y="446544"/>
                                      </a:lnTo>
                                      <a:lnTo>
                                        <a:pt x="1128014" y="446544"/>
                                      </a:lnTo>
                                      <a:lnTo>
                                        <a:pt x="1128014" y="452628"/>
                                      </a:lnTo>
                                      <a:lnTo>
                                        <a:pt x="1134110" y="452628"/>
                                      </a:lnTo>
                                      <a:lnTo>
                                        <a:pt x="3429508" y="452628"/>
                                      </a:lnTo>
                                      <a:lnTo>
                                        <a:pt x="3429508" y="446544"/>
                                      </a:lnTo>
                                      <a:close/>
                                    </a:path>
                                    <a:path w="3458845" h="878205">
                                      <a:moveTo>
                                        <a:pt x="3429508" y="220980"/>
                                      </a:moveTo>
                                      <a:lnTo>
                                        <a:pt x="1134110" y="220980"/>
                                      </a:lnTo>
                                      <a:lnTo>
                                        <a:pt x="1128014" y="220980"/>
                                      </a:lnTo>
                                      <a:lnTo>
                                        <a:pt x="1128014" y="227076"/>
                                      </a:lnTo>
                                      <a:lnTo>
                                        <a:pt x="1128014" y="419100"/>
                                      </a:lnTo>
                                      <a:lnTo>
                                        <a:pt x="1128014" y="425196"/>
                                      </a:lnTo>
                                      <a:lnTo>
                                        <a:pt x="1134110" y="425196"/>
                                      </a:lnTo>
                                      <a:lnTo>
                                        <a:pt x="3429508" y="425196"/>
                                      </a:lnTo>
                                      <a:lnTo>
                                        <a:pt x="3429508" y="419100"/>
                                      </a:lnTo>
                                      <a:lnTo>
                                        <a:pt x="1134110" y="419100"/>
                                      </a:lnTo>
                                      <a:lnTo>
                                        <a:pt x="1134110" y="227076"/>
                                      </a:lnTo>
                                      <a:lnTo>
                                        <a:pt x="3429508" y="227076"/>
                                      </a:lnTo>
                                      <a:lnTo>
                                        <a:pt x="3429508" y="220980"/>
                                      </a:lnTo>
                                      <a:close/>
                                    </a:path>
                                    <a:path w="3458845" h="878205">
                                      <a:moveTo>
                                        <a:pt x="3435731" y="645045"/>
                                      </a:moveTo>
                                      <a:lnTo>
                                        <a:pt x="3429635" y="645045"/>
                                      </a:lnTo>
                                      <a:lnTo>
                                        <a:pt x="3429635" y="651129"/>
                                      </a:lnTo>
                                      <a:lnTo>
                                        <a:pt x="3435731" y="651129"/>
                                      </a:lnTo>
                                      <a:lnTo>
                                        <a:pt x="3435731" y="645045"/>
                                      </a:lnTo>
                                      <a:close/>
                                    </a:path>
                                    <a:path w="3458845" h="878205">
                                      <a:moveTo>
                                        <a:pt x="3435731" y="452704"/>
                                      </a:moveTo>
                                      <a:lnTo>
                                        <a:pt x="3429635" y="452704"/>
                                      </a:lnTo>
                                      <a:lnTo>
                                        <a:pt x="3429635" y="645033"/>
                                      </a:lnTo>
                                      <a:lnTo>
                                        <a:pt x="3435731" y="645033"/>
                                      </a:lnTo>
                                      <a:lnTo>
                                        <a:pt x="3435731" y="452704"/>
                                      </a:lnTo>
                                      <a:close/>
                                    </a:path>
                                    <a:path w="3458845" h="878205">
                                      <a:moveTo>
                                        <a:pt x="3435731" y="446544"/>
                                      </a:moveTo>
                                      <a:lnTo>
                                        <a:pt x="3429635" y="446544"/>
                                      </a:lnTo>
                                      <a:lnTo>
                                        <a:pt x="3429635" y="452628"/>
                                      </a:lnTo>
                                      <a:lnTo>
                                        <a:pt x="3435731" y="452628"/>
                                      </a:lnTo>
                                      <a:lnTo>
                                        <a:pt x="3435731" y="446544"/>
                                      </a:lnTo>
                                      <a:close/>
                                    </a:path>
                                    <a:path w="3458845" h="878205">
                                      <a:moveTo>
                                        <a:pt x="3435731" y="220980"/>
                                      </a:moveTo>
                                      <a:lnTo>
                                        <a:pt x="3429635" y="220980"/>
                                      </a:lnTo>
                                      <a:lnTo>
                                        <a:pt x="3429635" y="227076"/>
                                      </a:lnTo>
                                      <a:lnTo>
                                        <a:pt x="3429635" y="419100"/>
                                      </a:lnTo>
                                      <a:lnTo>
                                        <a:pt x="3429635" y="425196"/>
                                      </a:lnTo>
                                      <a:lnTo>
                                        <a:pt x="3435731" y="425196"/>
                                      </a:lnTo>
                                      <a:lnTo>
                                        <a:pt x="3435731" y="419100"/>
                                      </a:lnTo>
                                      <a:lnTo>
                                        <a:pt x="3435731" y="227076"/>
                                      </a:lnTo>
                                      <a:lnTo>
                                        <a:pt x="3435731" y="220980"/>
                                      </a:lnTo>
                                      <a:close/>
                                    </a:path>
                                    <a:path w="3458845" h="878205">
                                      <a:moveTo>
                                        <a:pt x="3435731" y="0"/>
                                      </a:moveTo>
                                      <a:lnTo>
                                        <a:pt x="3429635" y="0"/>
                                      </a:lnTo>
                                      <a:lnTo>
                                        <a:pt x="3429635" y="193548"/>
                                      </a:lnTo>
                                      <a:lnTo>
                                        <a:pt x="3429635" y="199644"/>
                                      </a:lnTo>
                                      <a:lnTo>
                                        <a:pt x="3435731" y="199644"/>
                                      </a:lnTo>
                                      <a:lnTo>
                                        <a:pt x="3435731" y="193548"/>
                                      </a:lnTo>
                                      <a:lnTo>
                                        <a:pt x="3435731" y="0"/>
                                      </a:lnTo>
                                      <a:close/>
                                    </a:path>
                                    <a:path w="3458845" h="878205">
                                      <a:moveTo>
                                        <a:pt x="3458591" y="461848"/>
                                      </a:moveTo>
                                      <a:lnTo>
                                        <a:pt x="3452495" y="461848"/>
                                      </a:lnTo>
                                      <a:lnTo>
                                        <a:pt x="3452495" y="661797"/>
                                      </a:lnTo>
                                      <a:lnTo>
                                        <a:pt x="3452495" y="687705"/>
                                      </a:lnTo>
                                      <a:lnTo>
                                        <a:pt x="3458591" y="687705"/>
                                      </a:lnTo>
                                      <a:lnTo>
                                        <a:pt x="3458591" y="661797"/>
                                      </a:lnTo>
                                      <a:lnTo>
                                        <a:pt x="3458591" y="461848"/>
                                      </a:lnTo>
                                      <a:close/>
                                    </a:path>
                                    <a:path w="3458845" h="878205">
                                      <a:moveTo>
                                        <a:pt x="3458591" y="9144"/>
                                      </a:moveTo>
                                      <a:lnTo>
                                        <a:pt x="3452495" y="9144"/>
                                      </a:lnTo>
                                      <a:lnTo>
                                        <a:pt x="3452495" y="210312"/>
                                      </a:lnTo>
                                      <a:lnTo>
                                        <a:pt x="3452495" y="236220"/>
                                      </a:lnTo>
                                      <a:lnTo>
                                        <a:pt x="3452495" y="435864"/>
                                      </a:lnTo>
                                      <a:lnTo>
                                        <a:pt x="3452495" y="461772"/>
                                      </a:lnTo>
                                      <a:lnTo>
                                        <a:pt x="3458591" y="461772"/>
                                      </a:lnTo>
                                      <a:lnTo>
                                        <a:pt x="3458591" y="435864"/>
                                      </a:lnTo>
                                      <a:lnTo>
                                        <a:pt x="3458591" y="236220"/>
                                      </a:lnTo>
                                      <a:lnTo>
                                        <a:pt x="3458591" y="210312"/>
                                      </a:lnTo>
                                      <a:lnTo>
                                        <a:pt x="3458591" y="9144"/>
                                      </a:lnTo>
                                      <a:close/>
                                    </a:path>
                                  </a:pathLst>
                                </a:custGeom>
                                <a:solidFill>
                                  <a:srgbClr val="000000"/>
                                </a:solidFill>
                              </wps:spPr>
                              <wps:bodyPr wrap="square" lIns="0" tIns="0" rIns="0" bIns="0" rtlCol="0">
                                <a:prstTxWarp prst="textNoShape">
                                  <a:avLst/>
                                </a:prstTxWarp>
                                <a:noAutofit/>
                              </wps:bodyPr>
                            </wps:wsp>
                            <wps:wsp>
                              <wps:cNvPr id="19" name="Graphic 19"/>
                              <wps:cNvSpPr/>
                              <wps:spPr>
                                <a:xfrm>
                                  <a:off x="0" y="3265055"/>
                                  <a:ext cx="3458845" cy="843280"/>
                                </a:xfrm>
                                <a:custGeom>
                                  <a:avLst/>
                                  <a:gdLst/>
                                  <a:ahLst/>
                                  <a:cxnLst/>
                                  <a:rect l="l" t="t" r="r" b="b"/>
                                  <a:pathLst>
                                    <a:path w="3458845" h="843280">
                                      <a:moveTo>
                                        <a:pt x="6083" y="15227"/>
                                      </a:moveTo>
                                      <a:lnTo>
                                        <a:pt x="0" y="15227"/>
                                      </a:lnTo>
                                      <a:lnTo>
                                        <a:pt x="0" y="216395"/>
                                      </a:lnTo>
                                      <a:lnTo>
                                        <a:pt x="0" y="242303"/>
                                      </a:lnTo>
                                      <a:lnTo>
                                        <a:pt x="0" y="441947"/>
                                      </a:lnTo>
                                      <a:lnTo>
                                        <a:pt x="0" y="467855"/>
                                      </a:lnTo>
                                      <a:lnTo>
                                        <a:pt x="0" y="842759"/>
                                      </a:lnTo>
                                      <a:lnTo>
                                        <a:pt x="6083" y="842759"/>
                                      </a:lnTo>
                                      <a:lnTo>
                                        <a:pt x="6083" y="467855"/>
                                      </a:lnTo>
                                      <a:lnTo>
                                        <a:pt x="6083" y="441947"/>
                                      </a:lnTo>
                                      <a:lnTo>
                                        <a:pt x="6083" y="242303"/>
                                      </a:lnTo>
                                      <a:lnTo>
                                        <a:pt x="6083" y="216395"/>
                                      </a:lnTo>
                                      <a:lnTo>
                                        <a:pt x="6083" y="15227"/>
                                      </a:lnTo>
                                      <a:close/>
                                    </a:path>
                                    <a:path w="3458845" h="843280">
                                      <a:moveTo>
                                        <a:pt x="28956" y="6083"/>
                                      </a:moveTo>
                                      <a:lnTo>
                                        <a:pt x="22860" y="6083"/>
                                      </a:lnTo>
                                      <a:lnTo>
                                        <a:pt x="22860" y="199631"/>
                                      </a:lnTo>
                                      <a:lnTo>
                                        <a:pt x="28956" y="199631"/>
                                      </a:lnTo>
                                      <a:lnTo>
                                        <a:pt x="28956" y="6083"/>
                                      </a:lnTo>
                                      <a:close/>
                                    </a:path>
                                    <a:path w="3458845" h="843280">
                                      <a:moveTo>
                                        <a:pt x="1108202" y="452628"/>
                                      </a:moveTo>
                                      <a:lnTo>
                                        <a:pt x="1102156" y="452628"/>
                                      </a:lnTo>
                                      <a:lnTo>
                                        <a:pt x="1102106" y="458711"/>
                                      </a:lnTo>
                                      <a:lnTo>
                                        <a:pt x="1102106" y="825995"/>
                                      </a:lnTo>
                                      <a:lnTo>
                                        <a:pt x="28956" y="825995"/>
                                      </a:lnTo>
                                      <a:lnTo>
                                        <a:pt x="28956" y="458711"/>
                                      </a:lnTo>
                                      <a:lnTo>
                                        <a:pt x="1102106" y="458711"/>
                                      </a:lnTo>
                                      <a:lnTo>
                                        <a:pt x="1102106" y="452628"/>
                                      </a:lnTo>
                                      <a:lnTo>
                                        <a:pt x="28956" y="452628"/>
                                      </a:lnTo>
                                      <a:lnTo>
                                        <a:pt x="22860" y="452628"/>
                                      </a:lnTo>
                                      <a:lnTo>
                                        <a:pt x="22860" y="458711"/>
                                      </a:lnTo>
                                      <a:lnTo>
                                        <a:pt x="22860" y="825995"/>
                                      </a:lnTo>
                                      <a:lnTo>
                                        <a:pt x="22860" y="832091"/>
                                      </a:lnTo>
                                      <a:lnTo>
                                        <a:pt x="28956" y="832091"/>
                                      </a:lnTo>
                                      <a:lnTo>
                                        <a:pt x="1102106" y="832091"/>
                                      </a:lnTo>
                                      <a:lnTo>
                                        <a:pt x="1108202" y="832091"/>
                                      </a:lnTo>
                                      <a:lnTo>
                                        <a:pt x="1108202" y="825995"/>
                                      </a:lnTo>
                                      <a:lnTo>
                                        <a:pt x="1108202" y="458711"/>
                                      </a:lnTo>
                                      <a:lnTo>
                                        <a:pt x="1108202" y="452628"/>
                                      </a:lnTo>
                                      <a:close/>
                                    </a:path>
                                    <a:path w="3458845" h="843280">
                                      <a:moveTo>
                                        <a:pt x="1108202" y="227076"/>
                                      </a:moveTo>
                                      <a:lnTo>
                                        <a:pt x="1102156" y="227076"/>
                                      </a:lnTo>
                                      <a:lnTo>
                                        <a:pt x="1102106" y="233159"/>
                                      </a:lnTo>
                                      <a:lnTo>
                                        <a:pt x="1102106" y="425183"/>
                                      </a:lnTo>
                                      <a:lnTo>
                                        <a:pt x="28956" y="425183"/>
                                      </a:lnTo>
                                      <a:lnTo>
                                        <a:pt x="28956" y="233159"/>
                                      </a:lnTo>
                                      <a:lnTo>
                                        <a:pt x="1102106" y="233159"/>
                                      </a:lnTo>
                                      <a:lnTo>
                                        <a:pt x="1102106" y="227076"/>
                                      </a:lnTo>
                                      <a:lnTo>
                                        <a:pt x="28956" y="227076"/>
                                      </a:lnTo>
                                      <a:lnTo>
                                        <a:pt x="22860" y="227076"/>
                                      </a:lnTo>
                                      <a:lnTo>
                                        <a:pt x="22860" y="233159"/>
                                      </a:lnTo>
                                      <a:lnTo>
                                        <a:pt x="22860" y="425183"/>
                                      </a:lnTo>
                                      <a:lnTo>
                                        <a:pt x="22860" y="431279"/>
                                      </a:lnTo>
                                      <a:lnTo>
                                        <a:pt x="28956" y="431279"/>
                                      </a:lnTo>
                                      <a:lnTo>
                                        <a:pt x="1102106" y="431279"/>
                                      </a:lnTo>
                                      <a:lnTo>
                                        <a:pt x="1108202" y="431279"/>
                                      </a:lnTo>
                                      <a:lnTo>
                                        <a:pt x="1108202" y="425183"/>
                                      </a:lnTo>
                                      <a:lnTo>
                                        <a:pt x="1108202" y="233159"/>
                                      </a:lnTo>
                                      <a:lnTo>
                                        <a:pt x="1108202" y="227076"/>
                                      </a:lnTo>
                                      <a:close/>
                                    </a:path>
                                    <a:path w="3458845" h="843280">
                                      <a:moveTo>
                                        <a:pt x="1108202" y="6083"/>
                                      </a:moveTo>
                                      <a:lnTo>
                                        <a:pt x="1102106" y="6083"/>
                                      </a:lnTo>
                                      <a:lnTo>
                                        <a:pt x="1102106" y="199631"/>
                                      </a:lnTo>
                                      <a:lnTo>
                                        <a:pt x="28956" y="199631"/>
                                      </a:lnTo>
                                      <a:lnTo>
                                        <a:pt x="28956" y="205727"/>
                                      </a:lnTo>
                                      <a:lnTo>
                                        <a:pt x="1102106" y="205727"/>
                                      </a:lnTo>
                                      <a:lnTo>
                                        <a:pt x="1108202" y="205727"/>
                                      </a:lnTo>
                                      <a:lnTo>
                                        <a:pt x="1108202" y="199631"/>
                                      </a:lnTo>
                                      <a:lnTo>
                                        <a:pt x="1108202" y="6083"/>
                                      </a:lnTo>
                                      <a:close/>
                                    </a:path>
                                    <a:path w="3458845" h="843280">
                                      <a:moveTo>
                                        <a:pt x="3429508" y="825995"/>
                                      </a:moveTo>
                                      <a:lnTo>
                                        <a:pt x="1134110" y="825995"/>
                                      </a:lnTo>
                                      <a:lnTo>
                                        <a:pt x="1128014" y="825995"/>
                                      </a:lnTo>
                                      <a:lnTo>
                                        <a:pt x="1128014" y="832091"/>
                                      </a:lnTo>
                                      <a:lnTo>
                                        <a:pt x="1134110" y="832091"/>
                                      </a:lnTo>
                                      <a:lnTo>
                                        <a:pt x="3429508" y="832091"/>
                                      </a:lnTo>
                                      <a:lnTo>
                                        <a:pt x="3429508" y="825995"/>
                                      </a:lnTo>
                                      <a:close/>
                                    </a:path>
                                    <a:path w="3458845" h="843280">
                                      <a:moveTo>
                                        <a:pt x="3429508" y="452628"/>
                                      </a:moveTo>
                                      <a:lnTo>
                                        <a:pt x="1134110" y="452628"/>
                                      </a:lnTo>
                                      <a:lnTo>
                                        <a:pt x="1128014" y="452628"/>
                                      </a:lnTo>
                                      <a:lnTo>
                                        <a:pt x="1128014" y="458711"/>
                                      </a:lnTo>
                                      <a:lnTo>
                                        <a:pt x="1134110" y="458711"/>
                                      </a:lnTo>
                                      <a:lnTo>
                                        <a:pt x="3429508" y="458711"/>
                                      </a:lnTo>
                                      <a:lnTo>
                                        <a:pt x="3429508" y="452628"/>
                                      </a:lnTo>
                                      <a:close/>
                                    </a:path>
                                    <a:path w="3458845" h="843280">
                                      <a:moveTo>
                                        <a:pt x="3429508" y="227076"/>
                                      </a:moveTo>
                                      <a:lnTo>
                                        <a:pt x="1134110" y="227076"/>
                                      </a:lnTo>
                                      <a:lnTo>
                                        <a:pt x="1128014" y="227076"/>
                                      </a:lnTo>
                                      <a:lnTo>
                                        <a:pt x="1128014" y="233159"/>
                                      </a:lnTo>
                                      <a:lnTo>
                                        <a:pt x="1128014" y="425183"/>
                                      </a:lnTo>
                                      <a:lnTo>
                                        <a:pt x="1128014" y="431279"/>
                                      </a:lnTo>
                                      <a:lnTo>
                                        <a:pt x="1134110" y="431279"/>
                                      </a:lnTo>
                                      <a:lnTo>
                                        <a:pt x="3429508" y="431279"/>
                                      </a:lnTo>
                                      <a:lnTo>
                                        <a:pt x="3429508" y="425183"/>
                                      </a:lnTo>
                                      <a:lnTo>
                                        <a:pt x="1134110" y="425183"/>
                                      </a:lnTo>
                                      <a:lnTo>
                                        <a:pt x="1134110" y="233159"/>
                                      </a:lnTo>
                                      <a:lnTo>
                                        <a:pt x="3429508" y="233159"/>
                                      </a:lnTo>
                                      <a:lnTo>
                                        <a:pt x="3429508" y="227076"/>
                                      </a:lnTo>
                                      <a:close/>
                                    </a:path>
                                    <a:path w="3458845" h="843280">
                                      <a:moveTo>
                                        <a:pt x="3429508" y="0"/>
                                      </a:moveTo>
                                      <a:lnTo>
                                        <a:pt x="1134110" y="0"/>
                                      </a:lnTo>
                                      <a:lnTo>
                                        <a:pt x="1128014" y="0"/>
                                      </a:lnTo>
                                      <a:lnTo>
                                        <a:pt x="1128014" y="6083"/>
                                      </a:lnTo>
                                      <a:lnTo>
                                        <a:pt x="1128014" y="199631"/>
                                      </a:lnTo>
                                      <a:lnTo>
                                        <a:pt x="1128014" y="205727"/>
                                      </a:lnTo>
                                      <a:lnTo>
                                        <a:pt x="1134110" y="205727"/>
                                      </a:lnTo>
                                      <a:lnTo>
                                        <a:pt x="3429508" y="205727"/>
                                      </a:lnTo>
                                      <a:lnTo>
                                        <a:pt x="3429508" y="199631"/>
                                      </a:lnTo>
                                      <a:lnTo>
                                        <a:pt x="1134110" y="199631"/>
                                      </a:lnTo>
                                      <a:lnTo>
                                        <a:pt x="1134110" y="6083"/>
                                      </a:lnTo>
                                      <a:lnTo>
                                        <a:pt x="3429508" y="6083"/>
                                      </a:lnTo>
                                      <a:lnTo>
                                        <a:pt x="3429508" y="0"/>
                                      </a:lnTo>
                                      <a:close/>
                                    </a:path>
                                    <a:path w="3458845" h="843280">
                                      <a:moveTo>
                                        <a:pt x="3435731" y="825995"/>
                                      </a:moveTo>
                                      <a:lnTo>
                                        <a:pt x="3429635" y="825995"/>
                                      </a:lnTo>
                                      <a:lnTo>
                                        <a:pt x="3429635" y="832091"/>
                                      </a:lnTo>
                                      <a:lnTo>
                                        <a:pt x="3435731" y="832091"/>
                                      </a:lnTo>
                                      <a:lnTo>
                                        <a:pt x="3435731" y="825995"/>
                                      </a:lnTo>
                                      <a:close/>
                                    </a:path>
                                    <a:path w="3458845" h="843280">
                                      <a:moveTo>
                                        <a:pt x="3435731" y="452628"/>
                                      </a:moveTo>
                                      <a:lnTo>
                                        <a:pt x="3429635" y="452628"/>
                                      </a:lnTo>
                                      <a:lnTo>
                                        <a:pt x="3429635" y="458711"/>
                                      </a:lnTo>
                                      <a:lnTo>
                                        <a:pt x="3435731" y="458711"/>
                                      </a:lnTo>
                                      <a:lnTo>
                                        <a:pt x="3435731" y="452628"/>
                                      </a:lnTo>
                                      <a:close/>
                                    </a:path>
                                    <a:path w="3458845" h="843280">
                                      <a:moveTo>
                                        <a:pt x="3435731" y="227076"/>
                                      </a:moveTo>
                                      <a:lnTo>
                                        <a:pt x="3429635" y="227076"/>
                                      </a:lnTo>
                                      <a:lnTo>
                                        <a:pt x="3429635" y="233159"/>
                                      </a:lnTo>
                                      <a:lnTo>
                                        <a:pt x="3429635" y="425183"/>
                                      </a:lnTo>
                                      <a:lnTo>
                                        <a:pt x="3429635" y="431279"/>
                                      </a:lnTo>
                                      <a:lnTo>
                                        <a:pt x="3435731" y="431279"/>
                                      </a:lnTo>
                                      <a:lnTo>
                                        <a:pt x="3435731" y="425183"/>
                                      </a:lnTo>
                                      <a:lnTo>
                                        <a:pt x="3435731" y="233159"/>
                                      </a:lnTo>
                                      <a:lnTo>
                                        <a:pt x="3435731" y="227076"/>
                                      </a:lnTo>
                                      <a:close/>
                                    </a:path>
                                    <a:path w="3458845" h="843280">
                                      <a:moveTo>
                                        <a:pt x="3435731" y="0"/>
                                      </a:moveTo>
                                      <a:lnTo>
                                        <a:pt x="3429635" y="0"/>
                                      </a:lnTo>
                                      <a:lnTo>
                                        <a:pt x="3429635" y="6083"/>
                                      </a:lnTo>
                                      <a:lnTo>
                                        <a:pt x="3429635" y="199631"/>
                                      </a:lnTo>
                                      <a:lnTo>
                                        <a:pt x="3429635" y="205727"/>
                                      </a:lnTo>
                                      <a:lnTo>
                                        <a:pt x="3435731" y="205727"/>
                                      </a:lnTo>
                                      <a:lnTo>
                                        <a:pt x="3435731" y="199631"/>
                                      </a:lnTo>
                                      <a:lnTo>
                                        <a:pt x="3435731" y="6083"/>
                                      </a:lnTo>
                                      <a:lnTo>
                                        <a:pt x="3435731" y="0"/>
                                      </a:lnTo>
                                      <a:close/>
                                    </a:path>
                                    <a:path w="3458845" h="843280">
                                      <a:moveTo>
                                        <a:pt x="3458591" y="15227"/>
                                      </a:moveTo>
                                      <a:lnTo>
                                        <a:pt x="3452495" y="15227"/>
                                      </a:lnTo>
                                      <a:lnTo>
                                        <a:pt x="3452495" y="216395"/>
                                      </a:lnTo>
                                      <a:lnTo>
                                        <a:pt x="3452495" y="242303"/>
                                      </a:lnTo>
                                      <a:lnTo>
                                        <a:pt x="3452495" y="441947"/>
                                      </a:lnTo>
                                      <a:lnTo>
                                        <a:pt x="3452495" y="467855"/>
                                      </a:lnTo>
                                      <a:lnTo>
                                        <a:pt x="3458591" y="467855"/>
                                      </a:lnTo>
                                      <a:lnTo>
                                        <a:pt x="3458591" y="441947"/>
                                      </a:lnTo>
                                      <a:lnTo>
                                        <a:pt x="3458591" y="242303"/>
                                      </a:lnTo>
                                      <a:lnTo>
                                        <a:pt x="3458591" y="216395"/>
                                      </a:lnTo>
                                      <a:lnTo>
                                        <a:pt x="3458591" y="15227"/>
                                      </a:lnTo>
                                      <a:close/>
                                    </a:path>
                                  </a:pathLst>
                                </a:custGeom>
                                <a:solidFill>
                                  <a:srgbClr val="000000"/>
                                </a:solidFill>
                              </wps:spPr>
                              <wps:bodyPr wrap="square" lIns="0" tIns="0" rIns="0" bIns="0" rtlCol="0">
                                <a:prstTxWarp prst="textNoShape">
                                  <a:avLst/>
                                </a:prstTxWarp>
                                <a:noAutofit/>
                              </wps:bodyPr>
                            </wps:wsp>
                            <wps:wsp>
                              <wps:cNvPr id="20" name="Graphic 20"/>
                              <wps:cNvSpPr/>
                              <wps:spPr>
                                <a:xfrm>
                                  <a:off x="0" y="3723766"/>
                                  <a:ext cx="3458845" cy="802005"/>
                                </a:xfrm>
                                <a:custGeom>
                                  <a:avLst/>
                                  <a:gdLst/>
                                  <a:ahLst/>
                                  <a:cxnLst/>
                                  <a:rect l="l" t="t" r="r" b="b"/>
                                  <a:pathLst>
                                    <a:path w="3458845" h="802005">
                                      <a:moveTo>
                                        <a:pt x="6083" y="795540"/>
                                      </a:moveTo>
                                      <a:lnTo>
                                        <a:pt x="0" y="795540"/>
                                      </a:lnTo>
                                      <a:lnTo>
                                        <a:pt x="0" y="801624"/>
                                      </a:lnTo>
                                      <a:lnTo>
                                        <a:pt x="6083" y="801624"/>
                                      </a:lnTo>
                                      <a:lnTo>
                                        <a:pt x="6083" y="795540"/>
                                      </a:lnTo>
                                      <a:close/>
                                    </a:path>
                                    <a:path w="3458845" h="802005">
                                      <a:moveTo>
                                        <a:pt x="6083" y="384048"/>
                                      </a:moveTo>
                                      <a:lnTo>
                                        <a:pt x="0" y="384048"/>
                                      </a:lnTo>
                                      <a:lnTo>
                                        <a:pt x="0" y="409956"/>
                                      </a:lnTo>
                                      <a:lnTo>
                                        <a:pt x="0" y="795528"/>
                                      </a:lnTo>
                                      <a:lnTo>
                                        <a:pt x="6083" y="795528"/>
                                      </a:lnTo>
                                      <a:lnTo>
                                        <a:pt x="6083" y="409956"/>
                                      </a:lnTo>
                                      <a:lnTo>
                                        <a:pt x="6083" y="384048"/>
                                      </a:lnTo>
                                      <a:close/>
                                    </a:path>
                                    <a:path w="3458845" h="802005">
                                      <a:moveTo>
                                        <a:pt x="1108202" y="394728"/>
                                      </a:moveTo>
                                      <a:lnTo>
                                        <a:pt x="1102156" y="394728"/>
                                      </a:lnTo>
                                      <a:lnTo>
                                        <a:pt x="1102106" y="400812"/>
                                      </a:lnTo>
                                      <a:lnTo>
                                        <a:pt x="1102106" y="769620"/>
                                      </a:lnTo>
                                      <a:lnTo>
                                        <a:pt x="28956" y="769620"/>
                                      </a:lnTo>
                                      <a:lnTo>
                                        <a:pt x="28956" y="400812"/>
                                      </a:lnTo>
                                      <a:lnTo>
                                        <a:pt x="1102106" y="400812"/>
                                      </a:lnTo>
                                      <a:lnTo>
                                        <a:pt x="1102106" y="394728"/>
                                      </a:lnTo>
                                      <a:lnTo>
                                        <a:pt x="28956" y="394728"/>
                                      </a:lnTo>
                                      <a:lnTo>
                                        <a:pt x="22860" y="394728"/>
                                      </a:lnTo>
                                      <a:lnTo>
                                        <a:pt x="22860" y="400812"/>
                                      </a:lnTo>
                                      <a:lnTo>
                                        <a:pt x="22860" y="769620"/>
                                      </a:lnTo>
                                      <a:lnTo>
                                        <a:pt x="22860" y="775716"/>
                                      </a:lnTo>
                                      <a:lnTo>
                                        <a:pt x="28956" y="775716"/>
                                      </a:lnTo>
                                      <a:lnTo>
                                        <a:pt x="1102106" y="775716"/>
                                      </a:lnTo>
                                      <a:lnTo>
                                        <a:pt x="1108202" y="775716"/>
                                      </a:lnTo>
                                      <a:lnTo>
                                        <a:pt x="1108202" y="769620"/>
                                      </a:lnTo>
                                      <a:lnTo>
                                        <a:pt x="1108202" y="400812"/>
                                      </a:lnTo>
                                      <a:lnTo>
                                        <a:pt x="1108202" y="394728"/>
                                      </a:lnTo>
                                      <a:close/>
                                    </a:path>
                                    <a:path w="3458845" h="802005">
                                      <a:moveTo>
                                        <a:pt x="1123429" y="795540"/>
                                      </a:moveTo>
                                      <a:lnTo>
                                        <a:pt x="1117396" y="795540"/>
                                      </a:lnTo>
                                      <a:lnTo>
                                        <a:pt x="6096" y="795540"/>
                                      </a:lnTo>
                                      <a:lnTo>
                                        <a:pt x="6096" y="801624"/>
                                      </a:lnTo>
                                      <a:lnTo>
                                        <a:pt x="1117346" y="801624"/>
                                      </a:lnTo>
                                      <a:lnTo>
                                        <a:pt x="1123429" y="801624"/>
                                      </a:lnTo>
                                      <a:lnTo>
                                        <a:pt x="1123429" y="795540"/>
                                      </a:lnTo>
                                      <a:close/>
                                    </a:path>
                                    <a:path w="3458845" h="802005">
                                      <a:moveTo>
                                        <a:pt x="1134110" y="0"/>
                                      </a:moveTo>
                                      <a:lnTo>
                                        <a:pt x="1128014" y="0"/>
                                      </a:lnTo>
                                      <a:lnTo>
                                        <a:pt x="1128014" y="367284"/>
                                      </a:lnTo>
                                      <a:lnTo>
                                        <a:pt x="1134110" y="367284"/>
                                      </a:lnTo>
                                      <a:lnTo>
                                        <a:pt x="1134110" y="0"/>
                                      </a:lnTo>
                                      <a:close/>
                                    </a:path>
                                    <a:path w="3458845" h="802005">
                                      <a:moveTo>
                                        <a:pt x="3429508" y="394728"/>
                                      </a:moveTo>
                                      <a:lnTo>
                                        <a:pt x="1134110" y="394728"/>
                                      </a:lnTo>
                                      <a:lnTo>
                                        <a:pt x="1128014" y="394728"/>
                                      </a:lnTo>
                                      <a:lnTo>
                                        <a:pt x="1128014" y="400812"/>
                                      </a:lnTo>
                                      <a:lnTo>
                                        <a:pt x="1128014" y="769620"/>
                                      </a:lnTo>
                                      <a:lnTo>
                                        <a:pt x="1128014" y="775716"/>
                                      </a:lnTo>
                                      <a:lnTo>
                                        <a:pt x="1134110" y="775716"/>
                                      </a:lnTo>
                                      <a:lnTo>
                                        <a:pt x="3429508" y="775716"/>
                                      </a:lnTo>
                                      <a:lnTo>
                                        <a:pt x="3429508" y="769620"/>
                                      </a:lnTo>
                                      <a:lnTo>
                                        <a:pt x="1134110" y="769620"/>
                                      </a:lnTo>
                                      <a:lnTo>
                                        <a:pt x="1134110" y="400812"/>
                                      </a:lnTo>
                                      <a:lnTo>
                                        <a:pt x="3429508" y="400812"/>
                                      </a:lnTo>
                                      <a:lnTo>
                                        <a:pt x="3429508" y="394728"/>
                                      </a:lnTo>
                                      <a:close/>
                                    </a:path>
                                    <a:path w="3458845" h="802005">
                                      <a:moveTo>
                                        <a:pt x="3435731" y="394728"/>
                                      </a:moveTo>
                                      <a:lnTo>
                                        <a:pt x="3429635" y="394728"/>
                                      </a:lnTo>
                                      <a:lnTo>
                                        <a:pt x="3429635" y="400812"/>
                                      </a:lnTo>
                                      <a:lnTo>
                                        <a:pt x="3429635" y="769620"/>
                                      </a:lnTo>
                                      <a:lnTo>
                                        <a:pt x="3429635" y="775716"/>
                                      </a:lnTo>
                                      <a:lnTo>
                                        <a:pt x="3435731" y="775716"/>
                                      </a:lnTo>
                                      <a:lnTo>
                                        <a:pt x="3435731" y="769620"/>
                                      </a:lnTo>
                                      <a:lnTo>
                                        <a:pt x="3435731" y="400812"/>
                                      </a:lnTo>
                                      <a:lnTo>
                                        <a:pt x="3435731" y="394728"/>
                                      </a:lnTo>
                                      <a:close/>
                                    </a:path>
                                    <a:path w="3458845" h="802005">
                                      <a:moveTo>
                                        <a:pt x="3435731" y="0"/>
                                      </a:moveTo>
                                      <a:lnTo>
                                        <a:pt x="3429635" y="0"/>
                                      </a:lnTo>
                                      <a:lnTo>
                                        <a:pt x="3429635" y="367284"/>
                                      </a:lnTo>
                                      <a:lnTo>
                                        <a:pt x="3429635" y="373380"/>
                                      </a:lnTo>
                                      <a:lnTo>
                                        <a:pt x="3435731" y="373380"/>
                                      </a:lnTo>
                                      <a:lnTo>
                                        <a:pt x="3435731" y="367284"/>
                                      </a:lnTo>
                                      <a:lnTo>
                                        <a:pt x="3435731" y="0"/>
                                      </a:lnTo>
                                      <a:close/>
                                    </a:path>
                                    <a:path w="3458845" h="802005">
                                      <a:moveTo>
                                        <a:pt x="3452368" y="795540"/>
                                      </a:moveTo>
                                      <a:lnTo>
                                        <a:pt x="1123442" y="795540"/>
                                      </a:lnTo>
                                      <a:lnTo>
                                        <a:pt x="1123442" y="801624"/>
                                      </a:lnTo>
                                      <a:lnTo>
                                        <a:pt x="3452368" y="801624"/>
                                      </a:lnTo>
                                      <a:lnTo>
                                        <a:pt x="3452368" y="795540"/>
                                      </a:lnTo>
                                      <a:close/>
                                    </a:path>
                                    <a:path w="3458845" h="802005">
                                      <a:moveTo>
                                        <a:pt x="3458591" y="795540"/>
                                      </a:moveTo>
                                      <a:lnTo>
                                        <a:pt x="3452495" y="795540"/>
                                      </a:lnTo>
                                      <a:lnTo>
                                        <a:pt x="3452495" y="801624"/>
                                      </a:lnTo>
                                      <a:lnTo>
                                        <a:pt x="3458591" y="801624"/>
                                      </a:lnTo>
                                      <a:lnTo>
                                        <a:pt x="3458591" y="795540"/>
                                      </a:lnTo>
                                      <a:close/>
                                    </a:path>
                                    <a:path w="3458845" h="802005">
                                      <a:moveTo>
                                        <a:pt x="3458591" y="9144"/>
                                      </a:moveTo>
                                      <a:lnTo>
                                        <a:pt x="3452495" y="9144"/>
                                      </a:lnTo>
                                      <a:lnTo>
                                        <a:pt x="3452495" y="384048"/>
                                      </a:lnTo>
                                      <a:lnTo>
                                        <a:pt x="3452495" y="409956"/>
                                      </a:lnTo>
                                      <a:lnTo>
                                        <a:pt x="3452495" y="795528"/>
                                      </a:lnTo>
                                      <a:lnTo>
                                        <a:pt x="3458591" y="795528"/>
                                      </a:lnTo>
                                      <a:lnTo>
                                        <a:pt x="3458591" y="409956"/>
                                      </a:lnTo>
                                      <a:lnTo>
                                        <a:pt x="3458591" y="384048"/>
                                      </a:lnTo>
                                      <a:lnTo>
                                        <a:pt x="3458591" y="9144"/>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157DD3A" id="Group 13" o:spid="_x0000_s1026" style="position:absolute;margin-left:5.4pt;margin-top:-3.2pt;width:272.35pt;height:356.35pt;z-index:-16427520;mso-wrap-distance-left:0;mso-wrap-distance-right:0" coordsize="34588,45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">
                      <v:shape id="Graphic 14" o:spid="_x0000_s1027" style="position:absolute;width:34588;height:6845;visibility:visible;mso-wrap-style:square;v-text-anchor:top" coordsize="3458845,684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" path="m6083,l,,,6096,,41148,,242316r,25908l,467868r,25908l6083,493776r,-487680l6083,xem1102156,678192r-1073200,l22860,678192r,6084l28956,684276r1073200,l1102156,678192xem1108202,478548r-6046,l28956,478548r-6096,l22860,484632r6096,l1102106,484632r6096,l1108202,478548xem1108202,451116r-6046,l28956,451116r-6096,l22860,457200r6096,l1102106,457200r6096,l1108202,451116xem1108202,252984r-6046,l28956,252984r-6096,l22860,259080r,192024l28956,451104r,-192024l1102106,259080r,192024l1108202,451104r,-192024l1108202,252984xem1108202,25908r-6046,l1102106,32004r,193548l28956,225552r,-193548l1102106,32004r,-6096l28956,25908r-6096,l22860,32004r,193548l22860,231648r6096,l1102106,231648r6096,l1108202,225552r,-193548l1108202,25908xem1123429,r-6033,l6096,r,6096l1117346,6096r6083,l1123429,xem3429508,451116r-2295398,l1128014,451116r,6084l1134110,457200r2295398,l3429508,451116xem3429508,252984r-2295398,l1128014,252984r,6096l1128014,451104r6096,l1134110,259080r2295398,l3429508,252984xem3429508,25908r-2295398,l1128014,25908r,6096l1128014,225552r,6096l1134110,231648r2295398,l3429508,225552r-2295398,l1134110,32004r2295398,l3429508,25908xem3435731,451116r-6096,l3429635,457200r6096,l3435731,451116xem3435731,252984r-6096,l3429635,259080r,192024l3435731,451104r,-192024l3435731,252984xem3435731,25908r-6096,l3429635,32004r,193548l3429635,231648r6096,l3435731,225552r,-193548l3435731,25908xem3452368,l1123442,r,6096l3452368,6096r,-6096xem3458591,r-6096,l3452495,6096r,35052l3452495,242316r,25908l3452495,467868r,25908l3458591,493776r,-487680l3458591,xe" fillcolor="black" stroked="f">
                        <v:path arrowok="t"/>
                      </v:shape>
                      <v:shape id="Graphic 15" o:spid="_x0000_s1028" style="position:absolute;top:4785;width:34588;height:8433;visibility:visible;mso-wrap-style:square;v-text-anchor:top" coordsize="3458845,843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" path="m6083,15227l,15227,,216395r,25908l,441947r,25857l,843013r6083,l6083,216395r,-201168xem28956,6096r-6096,l22860,199631r6096,l28956,6096xem1108202,826262r-6046,l28956,826262r-6096,l22860,832345r6096,l1102106,832345r6096,l1108202,826262xem1108202,452615r-6046,l28956,452615r-6096,l22860,458660r,367589l28956,826249r,-367538l1102106,458711r,367538l1108202,826249r,-367538l1108202,452615xem1108202,227063r-6046,l1102106,233159r,192024l28956,425183r,-192024l1102106,233159r,-6096l28956,227063r-6096,l22860,233159r,192024l22860,431279r6096,l1102106,431279r6096,l1108202,425183r,-192024l1108202,227063xem1108202,199644r-6046,l28956,199644r,6083l1102106,205727r6096,l1108202,199644xem1108202,6096r-6096,l1102106,199631r6096,l1108202,6096xem1134110,6096r-6096,l1128014,199631r6096,l1134110,6096xem3429508,826262r-2295398,l1128014,826262r,6083l1134110,832345r2295398,l3429508,826262xem3429508,452615r-2295398,l1128014,452615r,6096l1134110,458711r2295398,l3429508,452615xem3429508,227063r-2295398,l1128014,227063r,6096l1128014,425183r,6096l1134110,431279r2295398,l3429508,425183r-2295398,l1134110,233159r2295398,l3429508,227063xem3429508,199644r-2295398,l1128014,199644r,6083l1134110,205727r2295398,l3429508,199644xem3429508,l1134110,r-6096,l1128014,6083r6096,l3429508,6083r,-6083xem3435731,826262r-6096,l3429635,832345r6096,l3435731,826262xem3435731,452615r-6096,l3429635,458711r6096,l3435731,452615xem3435731,227063r-6096,l3429635,233159r,192024l3429635,431279r6096,l3435731,425183r,-192024l3435731,227063xem3435731,199644r-6096,l3429635,205727r6096,l3435731,199644xem3435731,6096r-6096,l3429635,199631r6096,l3435731,6096xem3435731,r-6096,l3429635,6083r6096,l3435731,xem3458591,15227r-6096,l3452495,216395r,25908l3452495,441947r,25908l3458591,467855r,-25908l3458591,242303r,-25908l3458591,15227xe" fillcolor="black" stroked="f">
                        <v:path arrowok="t"/>
                      </v:shape>
                      <v:shape id="Graphic 16" o:spid="_x0000_s1029" style="position:absolute;top:9372;width:34588;height:14027;visibility:visible;mso-wrap-style:square;v-text-anchor:top" coordsize="3458845,1402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" path="m6083,384352r-6083,l,410260,,786688r,25908l,1187500r,25908l6083,1213408r,-25908l6083,812596r,-25908l6083,410260r,-25908xem1102156,1396301r-1073200,l22860,1396301r,6083l28956,1402384r1073200,l1102156,1396301xem1108202,1198168r-6046,l28956,1198168r-6096,l22860,1204264r6096,l1102106,1204264r6096,l1108202,1198168xem1108202,797369r-6046,l1102106,803452r,367284l28956,1170736r,-367284l1102106,803452r,-6083l28956,797369r-6096,l22860,803452r,367284l22860,1176832r6096,l1102106,1176832r6096,l1108202,1170736r,-367284l1108202,797369xem1108202,395033r-6046,l1102106,401116r,368808l28956,769924r,-368808l1102106,401116r,-6083l28956,395033r-6096,l22860,401116r,368808l22860,776020r6096,l1102106,776020r6096,l1108202,769924r,-368808l1108202,395033xem1134110,r-6096,l1128014,367588r6096,l1134110,xem3429508,797369r-2295398,l1128014,797369r,6083l1128014,1170736r,6096l1134110,1176832r2295398,l3429508,1170736r-2295398,l1134110,803452r2295398,l3429508,797369xem3429508,395033r-2295398,l1128014,395033r,6083l1128014,769924r,6096l1134110,776020r2295398,l3429508,769924r-2295398,l1134110,401116r2295398,l3429508,395033xem3435731,797369r-6096,l3429635,803452r,367284l3429635,1176832r6096,l3435731,1170736r,-367284l3435731,797369xem3435731,395033r-6096,l3429635,401116r,368808l3429635,776020r6096,l3435731,769924r,-368808l3435731,395033xem3435731,367601r-6096,l3429635,373684r6096,l3435731,367601xem3435731,r-6096,l3429635,367588r6096,l3435731,xem3458591,9144r-6096,l3452495,384352r,25908l3452495,786688r,25908l3452495,1187500r,25908l3458591,1213408r,-829056l3458591,9144xe" fillcolor="black" stroked="f">
                        <v:path arrowok="t"/>
                      </v:shape>
                      <v:shape id="Graphic 17" o:spid="_x0000_s1030" style="position:absolute;top:21353;width:34588;height:6680;visibility:visible;mso-wrap-style:square;v-text-anchor:top" coordsize="3458845,668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" path="m6083,15240l,15240,,214884r,25908l,440436r,25908l,667512r6083,l6083,466344r,-25908l6083,240792r,-25908l6083,15240xem28956,6096r-6096,l22860,198120r6096,l28956,6096xem1108202,451104r-6046,l1102106,457200r,193548l28956,650748r,-193548l1102106,457200r,-6096l28956,451104r-6096,l22860,457200r,193548l22860,656844r6096,l1102106,656844r6096,l1108202,650748r,-193548l1108202,451104xem1108202,225564r-6046,l1102106,231648r,192024l28956,423672r,-192024l1102106,231648r,-6084l28956,225564r-6096,l22860,231648r,192024l22860,429768r6096,l1102106,429768r6096,l1108202,423672r,-192024l1108202,225564xem1108202,198132r-6046,l28956,198132r,6084l1102106,204216r6096,l1108202,198132xem1108202,6096r-6096,l1102106,198120r6096,l1108202,6096xem3429508,650748r-2295398,l1128014,650748r,6096l1134110,656844r2295398,l3429508,650748xem3429508,451104r-2295398,l1128014,451104r,6096l1134110,457200r2295398,l3429508,451104xem3429508,225564r-2295398,l1128014,225564r,6084l1128014,423672r,6096l1134110,429768r2295398,l3429508,423672r-2295398,l1134110,231648r2295398,l3429508,225564xem3429508,198132r-2295398,l1128014,198132r,6084l1134110,204216r2295398,l3429508,198132xem3429508,l1134110,r-6096,l1128014,6096r,192024l1134110,198120r,-192024l3429508,6096r,-6096xem3435731,650748r-6096,l3429635,656844r6096,l3435731,650748xem3435731,451104r-6096,l3429635,457200r6096,l3435731,451104xem3435731,225564r-6096,l3429635,231648r,192024l3429635,429768r6096,l3435731,423672r,-192024l3435731,225564xem3435731,198132r-6096,l3429635,204216r6096,l3435731,198132xem3435731,r-6096,l3429635,6096r,192024l3435731,198120r,-192024l3435731,xem3458591,15240r-6096,l3452495,214884r,25908l3452495,440436r,25908l3458591,466344r,-25908l3458591,240792r,-25908l3458591,15240xe" fillcolor="black" stroked="f">
                        <v:path arrowok="t"/>
                      </v:shape>
                      <v:shape id="Graphic 18" o:spid="_x0000_s1031" style="position:absolute;top:25925;width:34588;height:8782;visibility:visible;mso-wrap-style:square;v-text-anchor:top" coordsize="3458845,878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" path="m6083,461848r-6083,l,661797r,25908l6083,687705r,-25908l6083,461848xem6083,210312r-6083,l,236220,,435864r,25908l6083,461772r,-25908l6083,236220r,-25908xem28956,452704r-6096,l22860,645033r6096,l28956,452704xem1102156,872109r-1073200,l22860,872109r,6096l28956,878205r1073200,l1102156,872109xem1108202,672477r-6046,l28956,672477r-6096,l22860,678561r6096,l1102106,678561r6096,l1108202,672477xem1108202,645045r-6046,l28956,645045r-6096,l22860,651129r6096,l1102106,651129r6096,l1108202,645045xem1108202,452704r-6096,l1102106,645033r6096,l1108202,452704xem1108202,446544r-6046,l28956,446544r-6096,l22860,452628r6096,l1102106,452628r6096,l1108202,446544xem1108202,220980r-6046,l1102106,227076r,192024l28956,419100r,-192024l1102106,227076r,-6096l28956,220980r-6096,l22860,227076r,192024l22860,425196r6096,l1102106,425196r6096,l1108202,419100r,-192024l1108202,220980xem1134110,452704r-6096,l1128014,645033r6096,l1134110,452704xem1134110,r-6096,l1128014,193548r6096,l1134110,xem3429508,645045r-2295398,l1128014,645045r,6084l1134110,651129r2295398,l3429508,645045xem3429508,446544r-2295398,l1128014,446544r,6084l1134110,452628r2295398,l3429508,446544xem3429508,220980r-2295398,l1128014,220980r,6096l1128014,419100r,6096l1134110,425196r2295398,l3429508,419100r-2295398,l1134110,227076r2295398,l3429508,220980xem3435731,645045r-6096,l3429635,651129r6096,l3435731,645045xem3435731,452704r-6096,l3429635,645033r6096,l3435731,452704xem3435731,446544r-6096,l3429635,452628r6096,l3435731,446544xem3435731,220980r-6096,l3429635,227076r,192024l3429635,425196r6096,l3435731,419100r,-192024l3435731,220980xem3435731,r-6096,l3429635,193548r,6096l3435731,199644r,-6096l3435731,xem3458591,461848r-6096,l3452495,661797r,25908l3458591,687705r,-25908l3458591,461848xem3458591,9144r-6096,l3452495,210312r,25908l3452495,435864r,25908l3458591,461772r,-25908l3458591,236220r,-25908l3458591,9144xe" fillcolor="black" stroked="f">
                        <v:path arrowok="t"/>
                      </v:shape>
                      <v:shape id="Graphic 19" o:spid="_x0000_s1032" style="position:absolute;top:32650;width:34588;height:8433;visibility:visible;mso-wrap-style:square;v-text-anchor:top" coordsize="3458845,843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" path="m6083,15227l,15227,,216395r,25908l,441947r,25908l,842759r6083,l6083,467855r,-25908l6083,242303r,-25908l6083,15227xem28956,6083r-6096,l22860,199631r6096,l28956,6083xem1108202,452628r-6046,l1102106,458711r,367284l28956,825995r,-367284l1102106,458711r,-6083l28956,452628r-6096,l22860,458711r,367284l22860,832091r6096,l1102106,832091r6096,l1108202,825995r,-367284l1108202,452628xem1108202,227076r-6046,l1102106,233159r,192024l28956,425183r,-192024l1102106,233159r,-6083l28956,227076r-6096,l22860,233159r,192024l22860,431279r6096,l1102106,431279r6096,l1108202,425183r,-192024l1108202,227076xem1108202,6083r-6096,l1102106,199631r-1073150,l28956,205727r1073150,l1108202,205727r,-6096l1108202,6083xem3429508,825995r-2295398,l1128014,825995r,6096l1134110,832091r2295398,l3429508,825995xem3429508,452628r-2295398,l1128014,452628r,6083l1134110,458711r2295398,l3429508,452628xem3429508,227076r-2295398,l1128014,227076r,6083l1128014,425183r,6096l1134110,431279r2295398,l3429508,425183r-2295398,l1134110,233159r2295398,l3429508,227076xem3429508,l1134110,r-6096,l1128014,6083r,193548l1128014,205727r6096,l3429508,205727r,-6096l1134110,199631r,-193548l3429508,6083r,-6083xem3435731,825995r-6096,l3429635,832091r6096,l3435731,825995xem3435731,452628r-6096,l3429635,458711r6096,l3435731,452628xem3435731,227076r-6096,l3429635,233159r,192024l3429635,431279r6096,l3435731,425183r,-192024l3435731,227076xem3435731,r-6096,l3429635,6083r,193548l3429635,205727r6096,l3435731,199631r,-193548l3435731,xem3458591,15227r-6096,l3452495,216395r,25908l3452495,441947r,25908l3458591,467855r,-25908l3458591,242303r,-25908l3458591,15227xe" fillcolor="black" stroked="f">
                        <v:path arrowok="t"/>
                      </v:shape>
                      <v:shape id="Graphic 20" o:spid="_x0000_s1033" style="position:absolute;top:37237;width:34588;height:8020;visibility:visible;mso-wrap-style:square;v-text-anchor:top" coordsize="3458845,802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" path="m6083,795540r-6083,l,801624r6083,l6083,795540xem6083,384048r-6083,l,409956,,795528r6083,l6083,409956r,-25908xem1108202,394728r-6046,l1102106,400812r,368808l28956,769620r,-368808l1102106,400812r,-6084l28956,394728r-6096,l22860,400812r,368808l22860,775716r6096,l1102106,775716r6096,l1108202,769620r,-368808l1108202,394728xem1123429,795540r-6033,l6096,795540r,6084l1117346,801624r6083,l1123429,795540xem1134110,r-6096,l1128014,367284r6096,l1134110,xem3429508,394728r-2295398,l1128014,394728r,6084l1128014,769620r,6096l1134110,775716r2295398,l3429508,769620r-2295398,l1134110,400812r2295398,l3429508,394728xem3435731,394728r-6096,l3429635,400812r,368808l3429635,775716r6096,l3435731,769620r,-368808l3435731,394728xem3435731,r-6096,l3429635,367284r,6096l3435731,373380r,-6096l3435731,xem3452368,795540r-2328926,l1123442,801624r2328926,l3452368,795540xem3458591,795540r-6096,l3452495,801624r6096,l3458591,795540xem3458591,9144r-6096,l3452495,384048r,25908l3452495,795528r6096,l3458591,409956r,-25908l3458591,9144xe" fillcolor="black" stroked="f">
                        <v:path arrowok="t"/>
                      </v:shape>
                    </v:group>
                  </w:pict>
                </mc:Fallback>
              </mc:AlternateContent>
            </w:r>
            <w:r>
              <w:rPr>
                <w:b/>
                <w:spacing w:val="-2"/>
                <w:sz w:val="24"/>
              </w:rPr>
              <w:t>Specification</w:t>
            </w:r>
            <w:r>
              <w:rPr>
                <w:b/>
                <w:sz w:val="24"/>
              </w:rPr>
              <w:tab/>
            </w:r>
            <w:r>
              <w:rPr>
                <w:b/>
                <w:sz w:val="24"/>
              </w:rPr>
              <w:tab/>
              <w:t xml:space="preserve">Recommended Value </w:t>
            </w:r>
            <w:r>
              <w:rPr>
                <w:sz w:val="24"/>
              </w:rPr>
              <w:t>Optical Design</w:t>
            </w:r>
            <w:r>
              <w:rPr>
                <w:sz w:val="24"/>
              </w:rPr>
              <w:tab/>
              <w:t>Infinity corrected optical system Objective Type</w:t>
            </w:r>
            <w:r>
              <w:rPr>
                <w:sz w:val="24"/>
              </w:rPr>
              <w:tab/>
              <w:t>Plan EPI (reflective) objectives Objective Set</w:t>
            </w:r>
            <w:r>
              <w:rPr>
                <w:sz w:val="24"/>
              </w:rPr>
              <w:tab/>
              <w:t>5×,</w:t>
            </w:r>
            <w:r>
              <w:rPr>
                <w:spacing w:val="-7"/>
                <w:sz w:val="24"/>
              </w:rPr>
              <w:t xml:space="preserve"> </w:t>
            </w:r>
            <w:r>
              <w:rPr>
                <w:sz w:val="24"/>
              </w:rPr>
              <w:t>10×,</w:t>
            </w:r>
            <w:r>
              <w:rPr>
                <w:spacing w:val="-7"/>
                <w:sz w:val="24"/>
              </w:rPr>
              <w:t xml:space="preserve"> </w:t>
            </w:r>
            <w:r>
              <w:rPr>
                <w:sz w:val="24"/>
              </w:rPr>
              <w:t>20×,</w:t>
            </w:r>
            <w:r>
              <w:rPr>
                <w:spacing w:val="-7"/>
                <w:sz w:val="24"/>
              </w:rPr>
              <w:t xml:space="preserve"> </w:t>
            </w:r>
            <w:r>
              <w:rPr>
                <w:sz w:val="24"/>
              </w:rPr>
              <w:t>50×</w:t>
            </w:r>
            <w:r>
              <w:rPr>
                <w:spacing w:val="-8"/>
                <w:sz w:val="24"/>
              </w:rPr>
              <w:t xml:space="preserve"> </w:t>
            </w:r>
            <w:r>
              <w:rPr>
                <w:i/>
                <w:sz w:val="24"/>
              </w:rPr>
              <w:t>(optional</w:t>
            </w:r>
            <w:r>
              <w:rPr>
                <w:i/>
                <w:spacing w:val="-7"/>
                <w:sz w:val="24"/>
              </w:rPr>
              <w:t xml:space="preserve"> </w:t>
            </w:r>
            <w:r>
              <w:rPr>
                <w:i/>
                <w:sz w:val="24"/>
              </w:rPr>
              <w:t>100×)</w:t>
            </w:r>
          </w:p>
          <w:p w14:paraId="03FA5142" w14:textId="77777777" w:rsidR="004A7D8B" w:rsidRDefault="00000000">
            <w:pPr>
              <w:pStyle w:val="TableParagraph"/>
              <w:tabs>
                <w:tab w:val="left" w:pos="1908"/>
              </w:tabs>
              <w:spacing w:before="31" w:line="158" w:lineRule="auto"/>
              <w:ind w:left="168" w:right="2528"/>
              <w:rPr>
                <w:sz w:val="24"/>
              </w:rPr>
            </w:pPr>
            <w:r>
              <w:rPr>
                <w:spacing w:val="-2"/>
                <w:sz w:val="24"/>
              </w:rPr>
              <w:t>Magnification</w:t>
            </w:r>
            <w:r>
              <w:rPr>
                <w:sz w:val="24"/>
              </w:rPr>
              <w:tab/>
            </w:r>
            <w:r>
              <w:rPr>
                <w:position w:val="-13"/>
                <w:sz w:val="24"/>
              </w:rPr>
              <w:t>50×</w:t>
            </w:r>
            <w:r>
              <w:rPr>
                <w:spacing w:val="-15"/>
                <w:position w:val="-13"/>
                <w:sz w:val="24"/>
              </w:rPr>
              <w:t xml:space="preserve"> </w:t>
            </w:r>
            <w:r>
              <w:rPr>
                <w:position w:val="-13"/>
                <w:sz w:val="24"/>
              </w:rPr>
              <w:t>–</w:t>
            </w:r>
            <w:r>
              <w:rPr>
                <w:spacing w:val="-15"/>
                <w:position w:val="-13"/>
                <w:sz w:val="24"/>
              </w:rPr>
              <w:t xml:space="preserve"> </w:t>
            </w:r>
            <w:r>
              <w:rPr>
                <w:position w:val="-13"/>
                <w:sz w:val="24"/>
              </w:rPr>
              <w:t xml:space="preserve">1000× </w:t>
            </w:r>
            <w:r>
              <w:rPr>
                <w:spacing w:val="-4"/>
                <w:sz w:val="24"/>
              </w:rPr>
              <w:t>Range</w:t>
            </w:r>
          </w:p>
          <w:p w14:paraId="350C03B4" w14:textId="77777777" w:rsidR="004A7D8B" w:rsidRDefault="00000000">
            <w:pPr>
              <w:pStyle w:val="TableParagraph"/>
              <w:tabs>
                <w:tab w:val="left" w:pos="1908"/>
              </w:tabs>
              <w:spacing w:before="128" w:line="151" w:lineRule="auto"/>
              <w:ind w:left="168"/>
              <w:rPr>
                <w:sz w:val="24"/>
              </w:rPr>
            </w:pPr>
            <w:r>
              <w:rPr>
                <w:spacing w:val="-2"/>
                <w:position w:val="-13"/>
                <w:sz w:val="24"/>
              </w:rPr>
              <w:t>Illumination</w:t>
            </w:r>
            <w:r>
              <w:rPr>
                <w:position w:val="-13"/>
                <w:sz w:val="24"/>
              </w:rPr>
              <w:tab/>
            </w:r>
            <w:r>
              <w:rPr>
                <w:sz w:val="24"/>
              </w:rPr>
              <w:t>Reflected</w:t>
            </w:r>
            <w:r>
              <w:rPr>
                <w:spacing w:val="-4"/>
                <w:sz w:val="24"/>
              </w:rPr>
              <w:t xml:space="preserve"> </w:t>
            </w:r>
            <w:r>
              <w:rPr>
                <w:sz w:val="24"/>
              </w:rPr>
              <w:t>LED</w:t>
            </w:r>
            <w:r>
              <w:rPr>
                <w:spacing w:val="-3"/>
                <w:sz w:val="24"/>
              </w:rPr>
              <w:t xml:space="preserve"> </w:t>
            </w:r>
            <w:r>
              <w:rPr>
                <w:sz w:val="24"/>
              </w:rPr>
              <w:t>with</w:t>
            </w:r>
            <w:r>
              <w:rPr>
                <w:spacing w:val="-1"/>
                <w:sz w:val="24"/>
              </w:rPr>
              <w:t xml:space="preserve"> </w:t>
            </w:r>
            <w:r>
              <w:rPr>
                <w:spacing w:val="-2"/>
                <w:sz w:val="24"/>
              </w:rPr>
              <w:t>Köhler</w:t>
            </w:r>
          </w:p>
          <w:p w14:paraId="28F6E91C" w14:textId="77777777" w:rsidR="004A7D8B" w:rsidRDefault="00000000">
            <w:pPr>
              <w:pStyle w:val="TableParagraph"/>
              <w:spacing w:line="205" w:lineRule="exact"/>
              <w:ind w:left="1908"/>
              <w:rPr>
                <w:sz w:val="24"/>
              </w:rPr>
            </w:pPr>
            <w:r>
              <w:rPr>
                <w:spacing w:val="-2"/>
                <w:sz w:val="24"/>
              </w:rPr>
              <w:t>illumination</w:t>
            </w:r>
          </w:p>
          <w:p w14:paraId="23598D0C" w14:textId="77777777" w:rsidR="004A7D8B" w:rsidRDefault="00000000">
            <w:pPr>
              <w:pStyle w:val="TableParagraph"/>
              <w:tabs>
                <w:tab w:val="left" w:pos="1908"/>
              </w:tabs>
              <w:spacing w:before="80"/>
              <w:ind w:left="168" w:right="741"/>
              <w:rPr>
                <w:sz w:val="24"/>
              </w:rPr>
            </w:pPr>
            <w:r>
              <w:rPr>
                <w:spacing w:val="-2"/>
                <w:sz w:val="24"/>
              </w:rPr>
              <w:t>Contrast</w:t>
            </w:r>
            <w:r>
              <w:rPr>
                <w:sz w:val="24"/>
              </w:rPr>
              <w:tab/>
              <w:t>Brightfield;</w:t>
            </w:r>
            <w:r>
              <w:rPr>
                <w:spacing w:val="-14"/>
                <w:sz w:val="24"/>
              </w:rPr>
              <w:t xml:space="preserve"> </w:t>
            </w:r>
            <w:r>
              <w:rPr>
                <w:sz w:val="24"/>
              </w:rPr>
              <w:t>optional</w:t>
            </w:r>
            <w:r>
              <w:rPr>
                <w:spacing w:val="-14"/>
                <w:sz w:val="24"/>
              </w:rPr>
              <w:t xml:space="preserve"> </w:t>
            </w:r>
            <w:r>
              <w:rPr>
                <w:sz w:val="24"/>
              </w:rPr>
              <w:t>Polarizer</w:t>
            </w:r>
            <w:r>
              <w:rPr>
                <w:spacing w:val="-14"/>
                <w:sz w:val="24"/>
              </w:rPr>
              <w:t xml:space="preserve"> </w:t>
            </w:r>
            <w:r>
              <w:rPr>
                <w:sz w:val="24"/>
              </w:rPr>
              <w:t xml:space="preserve">/ </w:t>
            </w:r>
            <w:r>
              <w:rPr>
                <w:spacing w:val="-2"/>
                <w:sz w:val="24"/>
              </w:rPr>
              <w:t>Techniques</w:t>
            </w:r>
            <w:r>
              <w:rPr>
                <w:sz w:val="24"/>
              </w:rPr>
              <w:tab/>
              <w:t>Darkfield / DIC</w:t>
            </w:r>
          </w:p>
          <w:p w14:paraId="3D84CFD7" w14:textId="77777777" w:rsidR="004A7D8B" w:rsidRDefault="00000000">
            <w:pPr>
              <w:pStyle w:val="TableParagraph"/>
              <w:tabs>
                <w:tab w:val="left" w:pos="1908"/>
              </w:tabs>
              <w:spacing w:before="79" w:line="309" w:lineRule="auto"/>
              <w:ind w:left="168" w:right="400"/>
              <w:rPr>
                <w:sz w:val="24"/>
              </w:rPr>
            </w:pPr>
            <w:r>
              <w:rPr>
                <w:sz w:val="24"/>
              </w:rPr>
              <w:t>Viewing Head</w:t>
            </w:r>
            <w:r>
              <w:rPr>
                <w:sz w:val="24"/>
              </w:rPr>
              <w:tab/>
              <w:t>Trinocular</w:t>
            </w:r>
            <w:r>
              <w:rPr>
                <w:spacing w:val="-10"/>
                <w:sz w:val="24"/>
              </w:rPr>
              <w:t xml:space="preserve"> </w:t>
            </w:r>
            <w:r>
              <w:rPr>
                <w:sz w:val="24"/>
              </w:rPr>
              <w:t>(for</w:t>
            </w:r>
            <w:r>
              <w:rPr>
                <w:spacing w:val="-12"/>
                <w:sz w:val="24"/>
              </w:rPr>
              <w:t xml:space="preserve"> </w:t>
            </w:r>
            <w:r>
              <w:rPr>
                <w:sz w:val="24"/>
              </w:rPr>
              <w:t>eyepiece</w:t>
            </w:r>
            <w:r>
              <w:rPr>
                <w:spacing w:val="-9"/>
                <w:sz w:val="24"/>
              </w:rPr>
              <w:t xml:space="preserve"> </w:t>
            </w:r>
            <w:r>
              <w:rPr>
                <w:sz w:val="24"/>
              </w:rPr>
              <w:t>+</w:t>
            </w:r>
            <w:r>
              <w:rPr>
                <w:spacing w:val="-11"/>
                <w:sz w:val="24"/>
              </w:rPr>
              <w:t xml:space="preserve"> </w:t>
            </w:r>
            <w:r>
              <w:rPr>
                <w:sz w:val="24"/>
              </w:rPr>
              <w:t xml:space="preserve">camera) </w:t>
            </w:r>
            <w:r>
              <w:rPr>
                <w:spacing w:val="-2"/>
                <w:sz w:val="24"/>
              </w:rPr>
              <w:t>Eyepieces</w:t>
            </w:r>
            <w:r>
              <w:rPr>
                <w:sz w:val="24"/>
              </w:rPr>
              <w:tab/>
              <w:t>10× / 15× wide-field eyepiece Camera Port</w:t>
            </w:r>
            <w:r>
              <w:rPr>
                <w:sz w:val="24"/>
              </w:rPr>
              <w:tab/>
              <w:t>C-mount adapter (trinocular)</w:t>
            </w:r>
            <w:r>
              <w:rPr>
                <w:spacing w:val="40"/>
                <w:sz w:val="24"/>
              </w:rPr>
              <w:t xml:space="preserve"> </w:t>
            </w:r>
            <w:r>
              <w:rPr>
                <w:sz w:val="24"/>
              </w:rPr>
              <w:t>Stage Type</w:t>
            </w:r>
            <w:r>
              <w:rPr>
                <w:sz w:val="24"/>
              </w:rPr>
              <w:tab/>
              <w:t>Mechanical X–Y stage</w:t>
            </w:r>
          </w:p>
          <w:p w14:paraId="2B2633B6" w14:textId="77777777" w:rsidR="004A7D8B" w:rsidRDefault="00000000">
            <w:pPr>
              <w:pStyle w:val="TableParagraph"/>
              <w:tabs>
                <w:tab w:val="left" w:pos="1908"/>
              </w:tabs>
              <w:spacing w:before="2"/>
              <w:ind w:left="168"/>
              <w:rPr>
                <w:sz w:val="24"/>
              </w:rPr>
            </w:pPr>
            <w:r>
              <w:rPr>
                <w:sz w:val="24"/>
              </w:rPr>
              <w:t>Stage</w:t>
            </w:r>
            <w:r>
              <w:rPr>
                <w:spacing w:val="-2"/>
                <w:sz w:val="24"/>
              </w:rPr>
              <w:t xml:space="preserve"> Travel</w:t>
            </w:r>
            <w:r>
              <w:rPr>
                <w:sz w:val="24"/>
              </w:rPr>
              <w:tab/>
              <w:t>≥ 100 mm</w:t>
            </w:r>
            <w:r>
              <w:rPr>
                <w:spacing w:val="1"/>
                <w:sz w:val="24"/>
              </w:rPr>
              <w:t xml:space="preserve"> </w:t>
            </w:r>
            <w:r>
              <w:rPr>
                <w:sz w:val="24"/>
              </w:rPr>
              <w:t>×</w:t>
            </w:r>
            <w:r>
              <w:rPr>
                <w:spacing w:val="-1"/>
                <w:sz w:val="24"/>
              </w:rPr>
              <w:t xml:space="preserve"> </w:t>
            </w:r>
            <w:r>
              <w:rPr>
                <w:sz w:val="24"/>
              </w:rPr>
              <w:t xml:space="preserve">100 </w:t>
            </w:r>
            <w:r>
              <w:rPr>
                <w:spacing w:val="-5"/>
                <w:sz w:val="24"/>
              </w:rPr>
              <w:t>mm</w:t>
            </w:r>
          </w:p>
          <w:p w14:paraId="739AA754" w14:textId="77777777" w:rsidR="004A7D8B" w:rsidRDefault="00000000">
            <w:pPr>
              <w:pStyle w:val="TableParagraph"/>
              <w:tabs>
                <w:tab w:val="left" w:pos="1908"/>
              </w:tabs>
              <w:spacing w:before="79" w:line="309" w:lineRule="auto"/>
              <w:ind w:left="168" w:right="1231"/>
              <w:rPr>
                <w:sz w:val="24"/>
              </w:rPr>
            </w:pPr>
            <w:r>
              <w:rPr>
                <w:sz w:val="24"/>
              </w:rPr>
              <w:t>Fine Focus</w:t>
            </w:r>
            <w:r>
              <w:rPr>
                <w:sz w:val="24"/>
              </w:rPr>
              <w:tab/>
              <w:t xml:space="preserve">~0.1 – 0.2 mm/rev </w:t>
            </w:r>
            <w:r>
              <w:rPr>
                <w:spacing w:val="-2"/>
                <w:sz w:val="24"/>
              </w:rPr>
              <w:t>Nosepiece</w:t>
            </w:r>
            <w:r>
              <w:rPr>
                <w:sz w:val="24"/>
              </w:rPr>
              <w:tab/>
              <w:t>Quintuple</w:t>
            </w:r>
            <w:r>
              <w:rPr>
                <w:spacing w:val="-13"/>
                <w:sz w:val="24"/>
              </w:rPr>
              <w:t xml:space="preserve"> </w:t>
            </w:r>
            <w:r>
              <w:rPr>
                <w:sz w:val="24"/>
              </w:rPr>
              <w:t>with</w:t>
            </w:r>
            <w:r>
              <w:rPr>
                <w:spacing w:val="-12"/>
                <w:sz w:val="24"/>
              </w:rPr>
              <w:t xml:space="preserve"> </w:t>
            </w:r>
            <w:r>
              <w:rPr>
                <w:sz w:val="24"/>
              </w:rPr>
              <w:t>click</w:t>
            </w:r>
            <w:r>
              <w:rPr>
                <w:spacing w:val="-12"/>
                <w:sz w:val="24"/>
              </w:rPr>
              <w:t xml:space="preserve"> </w:t>
            </w:r>
            <w:r>
              <w:rPr>
                <w:sz w:val="24"/>
              </w:rPr>
              <w:t>stops</w:t>
            </w:r>
          </w:p>
          <w:p w14:paraId="0F123608" w14:textId="77777777" w:rsidR="004A7D8B" w:rsidRDefault="00000000">
            <w:pPr>
              <w:pStyle w:val="TableParagraph"/>
              <w:tabs>
                <w:tab w:val="left" w:pos="1908"/>
              </w:tabs>
              <w:spacing w:before="1"/>
              <w:ind w:left="168" w:right="387"/>
              <w:rPr>
                <w:sz w:val="24"/>
              </w:rPr>
            </w:pPr>
            <w:r>
              <w:rPr>
                <w:spacing w:val="-2"/>
                <w:sz w:val="24"/>
              </w:rPr>
              <w:t>Optional</w:t>
            </w:r>
            <w:r>
              <w:rPr>
                <w:sz w:val="24"/>
              </w:rPr>
              <w:tab/>
              <w:t>Polarizer/Analyzer,</w:t>
            </w:r>
            <w:r>
              <w:rPr>
                <w:spacing w:val="-15"/>
                <w:sz w:val="24"/>
              </w:rPr>
              <w:t xml:space="preserve"> </w:t>
            </w:r>
            <w:r>
              <w:rPr>
                <w:sz w:val="24"/>
              </w:rPr>
              <w:t>Darkfield</w:t>
            </w:r>
            <w:r>
              <w:rPr>
                <w:spacing w:val="-15"/>
                <w:sz w:val="24"/>
              </w:rPr>
              <w:t xml:space="preserve"> </w:t>
            </w:r>
            <w:r>
              <w:rPr>
                <w:sz w:val="24"/>
              </w:rPr>
              <w:t xml:space="preserve">stop, </w:t>
            </w:r>
            <w:r>
              <w:rPr>
                <w:spacing w:val="-2"/>
                <w:sz w:val="24"/>
              </w:rPr>
              <w:t>Accessories</w:t>
            </w:r>
            <w:r>
              <w:rPr>
                <w:sz w:val="24"/>
              </w:rPr>
              <w:tab/>
              <w:t>DIC prisms</w:t>
            </w:r>
          </w:p>
          <w:p w14:paraId="48AF95C4" w14:textId="77777777" w:rsidR="004A7D8B" w:rsidRDefault="00000000">
            <w:pPr>
              <w:pStyle w:val="TableParagraph"/>
              <w:tabs>
                <w:tab w:val="left" w:pos="1908"/>
              </w:tabs>
              <w:spacing w:before="79"/>
              <w:ind w:left="168" w:right="662"/>
              <w:rPr>
                <w:sz w:val="24"/>
              </w:rPr>
            </w:pPr>
            <w:r>
              <w:rPr>
                <w:spacing w:val="-2"/>
                <w:sz w:val="24"/>
              </w:rPr>
              <w:t>Software</w:t>
            </w:r>
            <w:r>
              <w:rPr>
                <w:sz w:val="24"/>
              </w:rPr>
              <w:tab/>
              <w:t>Image</w:t>
            </w:r>
            <w:r>
              <w:rPr>
                <w:spacing w:val="-10"/>
                <w:sz w:val="24"/>
              </w:rPr>
              <w:t xml:space="preserve"> </w:t>
            </w:r>
            <w:r>
              <w:rPr>
                <w:sz w:val="24"/>
              </w:rPr>
              <w:t>capture</w:t>
            </w:r>
            <w:r>
              <w:rPr>
                <w:spacing w:val="-9"/>
                <w:sz w:val="24"/>
              </w:rPr>
              <w:t xml:space="preserve"> </w:t>
            </w:r>
            <w:r>
              <w:rPr>
                <w:sz w:val="24"/>
              </w:rPr>
              <w:t>+</w:t>
            </w:r>
            <w:r>
              <w:rPr>
                <w:spacing w:val="-10"/>
                <w:sz w:val="24"/>
              </w:rPr>
              <w:t xml:space="preserve"> </w:t>
            </w:r>
            <w:r>
              <w:rPr>
                <w:sz w:val="24"/>
              </w:rPr>
              <w:t>measurement</w:t>
            </w:r>
            <w:r>
              <w:rPr>
                <w:spacing w:val="-10"/>
                <w:sz w:val="24"/>
              </w:rPr>
              <w:t xml:space="preserve"> </w:t>
            </w:r>
            <w:r>
              <w:rPr>
                <w:sz w:val="24"/>
              </w:rPr>
              <w:t xml:space="preserve">+ </w:t>
            </w:r>
            <w:r>
              <w:rPr>
                <w:spacing w:val="-2"/>
                <w:sz w:val="24"/>
              </w:rPr>
              <w:t>Support</w:t>
            </w:r>
            <w:r>
              <w:rPr>
                <w:sz w:val="24"/>
              </w:rPr>
              <w:tab/>
            </w:r>
            <w:r>
              <w:rPr>
                <w:spacing w:val="-2"/>
                <w:sz w:val="24"/>
              </w:rPr>
              <w:t>reporting</w:t>
            </w:r>
          </w:p>
        </w:tc>
        <w:tc>
          <w:tcPr>
            <w:tcW w:w="604" w:type="dxa"/>
          </w:tcPr>
          <w:p w14:paraId="13115746" w14:textId="77777777" w:rsidR="004A7D8B" w:rsidRDefault="00000000">
            <w:pPr>
              <w:pStyle w:val="TableParagraph"/>
              <w:spacing w:line="222" w:lineRule="exact"/>
              <w:ind w:left="25"/>
              <w:jc w:val="center"/>
              <w:rPr>
                <w:b/>
                <w:sz w:val="20"/>
              </w:rPr>
            </w:pPr>
            <w:r>
              <w:rPr>
                <w:b/>
                <w:spacing w:val="-10"/>
                <w:sz w:val="20"/>
              </w:rPr>
              <w:t>1</w:t>
            </w:r>
          </w:p>
        </w:tc>
      </w:tr>
    </w:tbl>
    <w:p w14:paraId="12F6108F" w14:textId="77777777" w:rsidR="004A7D8B" w:rsidRDefault="004A7D8B">
      <w:pPr>
        <w:pStyle w:val="TableParagraph"/>
        <w:spacing w:line="222" w:lineRule="exact"/>
        <w:jc w:val="center"/>
        <w:rPr>
          <w:b/>
          <w:sz w:val="20"/>
        </w:rPr>
        <w:sectPr w:rsidR="004A7D8B">
          <w:pgSz w:w="11910" w:h="16840"/>
          <w:pgMar w:top="1920" w:right="425" w:bottom="1600" w:left="708" w:header="0" w:footer="1318" w:gutter="0"/>
          <w:cols w:space="720"/>
        </w:sectPr>
      </w:pPr>
    </w:p>
    <w:tbl>
      <w:tblPr>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4"/>
        <w:gridCol w:w="2664"/>
        <w:gridCol w:w="148"/>
        <w:gridCol w:w="1475"/>
        <w:gridCol w:w="3883"/>
        <w:gridCol w:w="169"/>
        <w:gridCol w:w="604"/>
      </w:tblGrid>
      <w:tr w:rsidR="004A7D8B" w14:paraId="70FD9712" w14:textId="77777777">
        <w:trPr>
          <w:trHeight w:val="637"/>
        </w:trPr>
        <w:tc>
          <w:tcPr>
            <w:tcW w:w="454" w:type="dxa"/>
            <w:vMerge w:val="restart"/>
          </w:tcPr>
          <w:p w14:paraId="04E5FE51" w14:textId="77777777" w:rsidR="004A7D8B" w:rsidRDefault="004A7D8B">
            <w:pPr>
              <w:pStyle w:val="TableParagraph"/>
              <w:rPr>
                <w:b/>
                <w:sz w:val="20"/>
              </w:rPr>
            </w:pPr>
          </w:p>
          <w:p w14:paraId="065A1E07" w14:textId="77777777" w:rsidR="004A7D8B" w:rsidRDefault="004A7D8B">
            <w:pPr>
              <w:pStyle w:val="TableParagraph"/>
              <w:rPr>
                <w:b/>
                <w:sz w:val="20"/>
              </w:rPr>
            </w:pPr>
          </w:p>
          <w:p w14:paraId="4A3EB9A6" w14:textId="77777777" w:rsidR="004A7D8B" w:rsidRDefault="004A7D8B">
            <w:pPr>
              <w:pStyle w:val="TableParagraph"/>
              <w:rPr>
                <w:b/>
                <w:sz w:val="20"/>
              </w:rPr>
            </w:pPr>
          </w:p>
          <w:p w14:paraId="6364FD9A" w14:textId="77777777" w:rsidR="004A7D8B" w:rsidRDefault="004A7D8B">
            <w:pPr>
              <w:pStyle w:val="TableParagraph"/>
              <w:rPr>
                <w:b/>
                <w:sz w:val="20"/>
              </w:rPr>
            </w:pPr>
          </w:p>
          <w:p w14:paraId="3461F728" w14:textId="77777777" w:rsidR="004A7D8B" w:rsidRDefault="004A7D8B">
            <w:pPr>
              <w:pStyle w:val="TableParagraph"/>
              <w:rPr>
                <w:b/>
                <w:sz w:val="20"/>
              </w:rPr>
            </w:pPr>
          </w:p>
          <w:p w14:paraId="2D5376D3" w14:textId="77777777" w:rsidR="004A7D8B" w:rsidRDefault="004A7D8B">
            <w:pPr>
              <w:pStyle w:val="TableParagraph"/>
              <w:rPr>
                <w:b/>
                <w:sz w:val="20"/>
              </w:rPr>
            </w:pPr>
          </w:p>
          <w:p w14:paraId="76024674" w14:textId="77777777" w:rsidR="004A7D8B" w:rsidRDefault="004A7D8B">
            <w:pPr>
              <w:pStyle w:val="TableParagraph"/>
              <w:rPr>
                <w:b/>
                <w:sz w:val="20"/>
              </w:rPr>
            </w:pPr>
          </w:p>
          <w:p w14:paraId="5055CD1F" w14:textId="77777777" w:rsidR="004A7D8B" w:rsidRDefault="004A7D8B">
            <w:pPr>
              <w:pStyle w:val="TableParagraph"/>
              <w:rPr>
                <w:b/>
                <w:sz w:val="20"/>
              </w:rPr>
            </w:pPr>
          </w:p>
          <w:p w14:paraId="06AAF735" w14:textId="77777777" w:rsidR="004A7D8B" w:rsidRDefault="004A7D8B">
            <w:pPr>
              <w:pStyle w:val="TableParagraph"/>
              <w:rPr>
                <w:b/>
                <w:sz w:val="20"/>
              </w:rPr>
            </w:pPr>
          </w:p>
          <w:p w14:paraId="67DA50AB" w14:textId="77777777" w:rsidR="004A7D8B" w:rsidRDefault="004A7D8B">
            <w:pPr>
              <w:pStyle w:val="TableParagraph"/>
              <w:rPr>
                <w:b/>
                <w:sz w:val="20"/>
              </w:rPr>
            </w:pPr>
          </w:p>
          <w:p w14:paraId="3D55949A" w14:textId="77777777" w:rsidR="004A7D8B" w:rsidRDefault="004A7D8B">
            <w:pPr>
              <w:pStyle w:val="TableParagraph"/>
              <w:rPr>
                <w:b/>
                <w:sz w:val="20"/>
              </w:rPr>
            </w:pPr>
          </w:p>
          <w:p w14:paraId="1732A1AD" w14:textId="77777777" w:rsidR="004A7D8B" w:rsidRDefault="004A7D8B">
            <w:pPr>
              <w:pStyle w:val="TableParagraph"/>
              <w:rPr>
                <w:b/>
                <w:sz w:val="20"/>
              </w:rPr>
            </w:pPr>
          </w:p>
          <w:p w14:paraId="0C713980" w14:textId="77777777" w:rsidR="004A7D8B" w:rsidRDefault="004A7D8B">
            <w:pPr>
              <w:pStyle w:val="TableParagraph"/>
              <w:rPr>
                <w:b/>
                <w:sz w:val="20"/>
              </w:rPr>
            </w:pPr>
          </w:p>
          <w:p w14:paraId="6EB79A32" w14:textId="77777777" w:rsidR="004A7D8B" w:rsidRDefault="004A7D8B">
            <w:pPr>
              <w:pStyle w:val="TableParagraph"/>
              <w:rPr>
                <w:b/>
                <w:sz w:val="20"/>
              </w:rPr>
            </w:pPr>
          </w:p>
          <w:p w14:paraId="14A360EF" w14:textId="77777777" w:rsidR="004A7D8B" w:rsidRDefault="004A7D8B">
            <w:pPr>
              <w:pStyle w:val="TableParagraph"/>
              <w:rPr>
                <w:b/>
                <w:sz w:val="20"/>
              </w:rPr>
            </w:pPr>
          </w:p>
          <w:p w14:paraId="5ACA7289" w14:textId="77777777" w:rsidR="004A7D8B" w:rsidRDefault="004A7D8B">
            <w:pPr>
              <w:pStyle w:val="TableParagraph"/>
              <w:rPr>
                <w:b/>
                <w:sz w:val="20"/>
              </w:rPr>
            </w:pPr>
          </w:p>
          <w:p w14:paraId="2398D713" w14:textId="77777777" w:rsidR="004A7D8B" w:rsidRDefault="004A7D8B">
            <w:pPr>
              <w:pStyle w:val="TableParagraph"/>
              <w:rPr>
                <w:b/>
                <w:sz w:val="20"/>
              </w:rPr>
            </w:pPr>
          </w:p>
          <w:p w14:paraId="397FBD8F" w14:textId="77777777" w:rsidR="004A7D8B" w:rsidRDefault="004A7D8B">
            <w:pPr>
              <w:pStyle w:val="TableParagraph"/>
              <w:rPr>
                <w:b/>
                <w:sz w:val="20"/>
              </w:rPr>
            </w:pPr>
          </w:p>
          <w:p w14:paraId="7497DFA0" w14:textId="77777777" w:rsidR="004A7D8B" w:rsidRDefault="004A7D8B">
            <w:pPr>
              <w:pStyle w:val="TableParagraph"/>
              <w:rPr>
                <w:b/>
                <w:sz w:val="20"/>
              </w:rPr>
            </w:pPr>
          </w:p>
          <w:p w14:paraId="016B04AD" w14:textId="77777777" w:rsidR="004A7D8B" w:rsidRDefault="004A7D8B">
            <w:pPr>
              <w:pStyle w:val="TableParagraph"/>
              <w:rPr>
                <w:b/>
                <w:sz w:val="20"/>
              </w:rPr>
            </w:pPr>
          </w:p>
          <w:p w14:paraId="019F0498" w14:textId="77777777" w:rsidR="004A7D8B" w:rsidRDefault="004A7D8B">
            <w:pPr>
              <w:pStyle w:val="TableParagraph"/>
              <w:rPr>
                <w:b/>
                <w:sz w:val="20"/>
              </w:rPr>
            </w:pPr>
          </w:p>
          <w:p w14:paraId="4C7FE0FC" w14:textId="77777777" w:rsidR="004A7D8B" w:rsidRDefault="004A7D8B">
            <w:pPr>
              <w:pStyle w:val="TableParagraph"/>
              <w:rPr>
                <w:b/>
                <w:sz w:val="20"/>
              </w:rPr>
            </w:pPr>
          </w:p>
          <w:p w14:paraId="60E6F780" w14:textId="77777777" w:rsidR="004A7D8B" w:rsidRDefault="004A7D8B">
            <w:pPr>
              <w:pStyle w:val="TableParagraph"/>
              <w:rPr>
                <w:b/>
                <w:sz w:val="20"/>
              </w:rPr>
            </w:pPr>
          </w:p>
          <w:p w14:paraId="17B1D3D3" w14:textId="77777777" w:rsidR="004A7D8B" w:rsidRDefault="004A7D8B">
            <w:pPr>
              <w:pStyle w:val="TableParagraph"/>
              <w:rPr>
                <w:b/>
                <w:sz w:val="20"/>
              </w:rPr>
            </w:pPr>
          </w:p>
          <w:p w14:paraId="1C1815D4" w14:textId="77777777" w:rsidR="004A7D8B" w:rsidRDefault="004A7D8B">
            <w:pPr>
              <w:pStyle w:val="TableParagraph"/>
              <w:rPr>
                <w:b/>
                <w:sz w:val="20"/>
              </w:rPr>
            </w:pPr>
          </w:p>
          <w:p w14:paraId="630A2720" w14:textId="77777777" w:rsidR="004A7D8B" w:rsidRDefault="004A7D8B">
            <w:pPr>
              <w:pStyle w:val="TableParagraph"/>
              <w:rPr>
                <w:b/>
                <w:sz w:val="20"/>
              </w:rPr>
            </w:pPr>
          </w:p>
          <w:p w14:paraId="178BF0E9" w14:textId="77777777" w:rsidR="004A7D8B" w:rsidRDefault="004A7D8B">
            <w:pPr>
              <w:pStyle w:val="TableParagraph"/>
              <w:rPr>
                <w:b/>
                <w:sz w:val="20"/>
              </w:rPr>
            </w:pPr>
          </w:p>
          <w:p w14:paraId="6EA5DEE7" w14:textId="77777777" w:rsidR="004A7D8B" w:rsidRDefault="004A7D8B">
            <w:pPr>
              <w:pStyle w:val="TableParagraph"/>
              <w:spacing w:before="148"/>
              <w:rPr>
                <w:b/>
                <w:sz w:val="20"/>
              </w:rPr>
            </w:pPr>
          </w:p>
          <w:p w14:paraId="6C652FF6" w14:textId="77777777" w:rsidR="004A7D8B" w:rsidRDefault="00000000">
            <w:pPr>
              <w:pStyle w:val="TableParagraph"/>
              <w:ind w:left="151"/>
              <w:rPr>
                <w:rFonts w:ascii="Calibri"/>
                <w:sz w:val="20"/>
              </w:rPr>
            </w:pPr>
            <w:r>
              <w:rPr>
                <w:rFonts w:ascii="Calibri"/>
                <w:spacing w:val="-5"/>
                <w:sz w:val="20"/>
              </w:rPr>
              <w:t>2.</w:t>
            </w:r>
          </w:p>
        </w:tc>
        <w:tc>
          <w:tcPr>
            <w:tcW w:w="2664" w:type="dxa"/>
            <w:vMerge w:val="restart"/>
          </w:tcPr>
          <w:p w14:paraId="00EDEDE0" w14:textId="77777777" w:rsidR="004A7D8B" w:rsidRDefault="004A7D8B">
            <w:pPr>
              <w:pStyle w:val="TableParagraph"/>
              <w:rPr>
                <w:b/>
                <w:sz w:val="32"/>
              </w:rPr>
            </w:pPr>
          </w:p>
          <w:p w14:paraId="42CB6771" w14:textId="77777777" w:rsidR="004A7D8B" w:rsidRDefault="004A7D8B">
            <w:pPr>
              <w:pStyle w:val="TableParagraph"/>
              <w:rPr>
                <w:b/>
                <w:sz w:val="32"/>
              </w:rPr>
            </w:pPr>
          </w:p>
          <w:p w14:paraId="104C3551" w14:textId="77777777" w:rsidR="004A7D8B" w:rsidRDefault="004A7D8B">
            <w:pPr>
              <w:pStyle w:val="TableParagraph"/>
              <w:rPr>
                <w:b/>
                <w:sz w:val="32"/>
              </w:rPr>
            </w:pPr>
          </w:p>
          <w:p w14:paraId="56A62C81" w14:textId="77777777" w:rsidR="004A7D8B" w:rsidRDefault="004A7D8B">
            <w:pPr>
              <w:pStyle w:val="TableParagraph"/>
              <w:rPr>
                <w:b/>
                <w:sz w:val="32"/>
              </w:rPr>
            </w:pPr>
          </w:p>
          <w:p w14:paraId="40064707" w14:textId="77777777" w:rsidR="004A7D8B" w:rsidRDefault="004A7D8B">
            <w:pPr>
              <w:pStyle w:val="TableParagraph"/>
              <w:rPr>
                <w:b/>
                <w:sz w:val="32"/>
              </w:rPr>
            </w:pPr>
          </w:p>
          <w:p w14:paraId="4BDF9C2D" w14:textId="77777777" w:rsidR="004A7D8B" w:rsidRDefault="004A7D8B">
            <w:pPr>
              <w:pStyle w:val="TableParagraph"/>
              <w:rPr>
                <w:b/>
                <w:sz w:val="32"/>
              </w:rPr>
            </w:pPr>
          </w:p>
          <w:p w14:paraId="5C7752DF" w14:textId="77777777" w:rsidR="004A7D8B" w:rsidRDefault="004A7D8B">
            <w:pPr>
              <w:pStyle w:val="TableParagraph"/>
              <w:rPr>
                <w:b/>
                <w:sz w:val="32"/>
              </w:rPr>
            </w:pPr>
          </w:p>
          <w:p w14:paraId="68B31DC2" w14:textId="77777777" w:rsidR="004A7D8B" w:rsidRDefault="004A7D8B">
            <w:pPr>
              <w:pStyle w:val="TableParagraph"/>
              <w:rPr>
                <w:b/>
                <w:sz w:val="32"/>
              </w:rPr>
            </w:pPr>
          </w:p>
          <w:p w14:paraId="3A899922" w14:textId="77777777" w:rsidR="004A7D8B" w:rsidRDefault="004A7D8B">
            <w:pPr>
              <w:pStyle w:val="TableParagraph"/>
              <w:rPr>
                <w:b/>
                <w:sz w:val="32"/>
              </w:rPr>
            </w:pPr>
          </w:p>
          <w:p w14:paraId="4BC47848" w14:textId="77777777" w:rsidR="004A7D8B" w:rsidRDefault="004A7D8B">
            <w:pPr>
              <w:pStyle w:val="TableParagraph"/>
              <w:rPr>
                <w:b/>
                <w:sz w:val="32"/>
              </w:rPr>
            </w:pPr>
          </w:p>
          <w:p w14:paraId="4B472E35" w14:textId="77777777" w:rsidR="004A7D8B" w:rsidRDefault="004A7D8B">
            <w:pPr>
              <w:pStyle w:val="TableParagraph"/>
              <w:rPr>
                <w:b/>
                <w:sz w:val="32"/>
              </w:rPr>
            </w:pPr>
          </w:p>
          <w:p w14:paraId="04C48F1C" w14:textId="77777777" w:rsidR="004A7D8B" w:rsidRDefault="004A7D8B">
            <w:pPr>
              <w:pStyle w:val="TableParagraph"/>
              <w:rPr>
                <w:b/>
                <w:sz w:val="32"/>
              </w:rPr>
            </w:pPr>
          </w:p>
          <w:p w14:paraId="03B2CF36" w14:textId="77777777" w:rsidR="004A7D8B" w:rsidRDefault="004A7D8B">
            <w:pPr>
              <w:pStyle w:val="TableParagraph"/>
              <w:rPr>
                <w:b/>
                <w:sz w:val="32"/>
              </w:rPr>
            </w:pPr>
          </w:p>
          <w:p w14:paraId="7DC3FA45" w14:textId="77777777" w:rsidR="004A7D8B" w:rsidRDefault="004A7D8B">
            <w:pPr>
              <w:pStyle w:val="TableParagraph"/>
              <w:rPr>
                <w:b/>
                <w:sz w:val="32"/>
              </w:rPr>
            </w:pPr>
          </w:p>
          <w:p w14:paraId="626516FC" w14:textId="77777777" w:rsidR="004A7D8B" w:rsidRDefault="004A7D8B">
            <w:pPr>
              <w:pStyle w:val="TableParagraph"/>
              <w:rPr>
                <w:b/>
                <w:sz w:val="32"/>
              </w:rPr>
            </w:pPr>
          </w:p>
          <w:p w14:paraId="5B2FAD5E" w14:textId="77777777" w:rsidR="004A7D8B" w:rsidRDefault="004A7D8B">
            <w:pPr>
              <w:pStyle w:val="TableParagraph"/>
              <w:spacing w:before="364"/>
              <w:rPr>
                <w:b/>
                <w:sz w:val="32"/>
              </w:rPr>
            </w:pPr>
          </w:p>
          <w:p w14:paraId="4F1AD799" w14:textId="77777777" w:rsidR="004A7D8B" w:rsidRDefault="00000000">
            <w:pPr>
              <w:pStyle w:val="TableParagraph"/>
              <w:ind w:left="107"/>
              <w:rPr>
                <w:sz w:val="32"/>
              </w:rPr>
            </w:pPr>
            <w:r>
              <w:rPr>
                <w:spacing w:val="-2"/>
                <w:sz w:val="32"/>
              </w:rPr>
              <w:t xml:space="preserve">Metallography </w:t>
            </w:r>
            <w:r>
              <w:rPr>
                <w:sz w:val="32"/>
              </w:rPr>
              <w:t>Image</w:t>
            </w:r>
            <w:r>
              <w:rPr>
                <w:spacing w:val="-20"/>
                <w:sz w:val="32"/>
              </w:rPr>
              <w:t xml:space="preserve"> </w:t>
            </w:r>
            <w:r>
              <w:rPr>
                <w:sz w:val="32"/>
              </w:rPr>
              <w:t xml:space="preserve">Analysis </w:t>
            </w:r>
            <w:r>
              <w:rPr>
                <w:spacing w:val="-2"/>
                <w:sz w:val="32"/>
              </w:rPr>
              <w:t>Software</w:t>
            </w:r>
          </w:p>
        </w:tc>
        <w:tc>
          <w:tcPr>
            <w:tcW w:w="148" w:type="dxa"/>
            <w:vMerge w:val="restart"/>
            <w:tcBorders>
              <w:right w:val="double" w:sz="4" w:space="0" w:color="000000"/>
            </w:tcBorders>
          </w:tcPr>
          <w:p w14:paraId="53CDEA5D" w14:textId="77777777" w:rsidR="004A7D8B" w:rsidRDefault="004A7D8B">
            <w:pPr>
              <w:pStyle w:val="TableParagraph"/>
              <w:rPr>
                <w:sz w:val="24"/>
              </w:rPr>
            </w:pPr>
          </w:p>
        </w:tc>
        <w:tc>
          <w:tcPr>
            <w:tcW w:w="1475" w:type="dxa"/>
            <w:tcBorders>
              <w:top w:val="single" w:sz="8" w:space="0" w:color="000000"/>
              <w:left w:val="double" w:sz="4" w:space="0" w:color="000000"/>
              <w:bottom w:val="double" w:sz="4" w:space="0" w:color="000000"/>
              <w:right w:val="double" w:sz="4" w:space="0" w:color="000000"/>
            </w:tcBorders>
          </w:tcPr>
          <w:p w14:paraId="1DA4CD33" w14:textId="77777777" w:rsidR="004A7D8B" w:rsidRDefault="00000000">
            <w:pPr>
              <w:pStyle w:val="TableParagraph"/>
              <w:spacing w:before="58"/>
              <w:ind w:left="96" w:right="90" w:firstLine="199"/>
              <w:rPr>
                <w:sz w:val="24"/>
              </w:rPr>
            </w:pPr>
            <w:r>
              <w:rPr>
                <w:sz w:val="24"/>
              </w:rPr>
              <w:t xml:space="preserve">Feature / </w:t>
            </w:r>
            <w:r>
              <w:rPr>
                <w:spacing w:val="-2"/>
                <w:sz w:val="24"/>
              </w:rPr>
              <w:t>Requirement</w:t>
            </w:r>
          </w:p>
        </w:tc>
        <w:tc>
          <w:tcPr>
            <w:tcW w:w="3883" w:type="dxa"/>
            <w:tcBorders>
              <w:top w:val="single" w:sz="8" w:space="0" w:color="000000"/>
              <w:left w:val="double" w:sz="4" w:space="0" w:color="000000"/>
              <w:bottom w:val="double" w:sz="4" w:space="0" w:color="000000"/>
              <w:right w:val="double" w:sz="4" w:space="0" w:color="000000"/>
            </w:tcBorders>
          </w:tcPr>
          <w:p w14:paraId="5660E814" w14:textId="77777777" w:rsidR="004A7D8B" w:rsidRDefault="00000000">
            <w:pPr>
              <w:pStyle w:val="TableParagraph"/>
              <w:spacing w:before="198"/>
              <w:ind w:left="880"/>
              <w:rPr>
                <w:sz w:val="24"/>
              </w:rPr>
            </w:pPr>
            <w:r>
              <w:rPr>
                <w:sz w:val="24"/>
              </w:rPr>
              <w:t>Specification</w:t>
            </w:r>
            <w:r>
              <w:rPr>
                <w:spacing w:val="-2"/>
                <w:sz w:val="24"/>
              </w:rPr>
              <w:t xml:space="preserve"> </w:t>
            </w:r>
            <w:r>
              <w:rPr>
                <w:sz w:val="24"/>
              </w:rPr>
              <w:t>/</w:t>
            </w:r>
            <w:r>
              <w:rPr>
                <w:spacing w:val="-2"/>
                <w:sz w:val="24"/>
              </w:rPr>
              <w:t xml:space="preserve"> Details</w:t>
            </w:r>
          </w:p>
        </w:tc>
        <w:tc>
          <w:tcPr>
            <w:tcW w:w="169" w:type="dxa"/>
            <w:vMerge w:val="restart"/>
            <w:tcBorders>
              <w:left w:val="double" w:sz="4" w:space="0" w:color="000000"/>
            </w:tcBorders>
          </w:tcPr>
          <w:p w14:paraId="5EB43D34" w14:textId="77777777" w:rsidR="004A7D8B" w:rsidRDefault="004A7D8B">
            <w:pPr>
              <w:pStyle w:val="TableParagraph"/>
              <w:rPr>
                <w:sz w:val="24"/>
              </w:rPr>
            </w:pPr>
          </w:p>
        </w:tc>
        <w:tc>
          <w:tcPr>
            <w:tcW w:w="604" w:type="dxa"/>
            <w:vMerge w:val="restart"/>
          </w:tcPr>
          <w:p w14:paraId="439CC9FC" w14:textId="77777777" w:rsidR="004A7D8B" w:rsidRDefault="004A7D8B">
            <w:pPr>
              <w:pStyle w:val="TableParagraph"/>
              <w:rPr>
                <w:sz w:val="24"/>
              </w:rPr>
            </w:pPr>
          </w:p>
        </w:tc>
      </w:tr>
      <w:tr w:rsidR="004A7D8B" w14:paraId="665237F7" w14:textId="77777777">
        <w:trPr>
          <w:trHeight w:val="1153"/>
        </w:trPr>
        <w:tc>
          <w:tcPr>
            <w:tcW w:w="454" w:type="dxa"/>
            <w:vMerge/>
            <w:tcBorders>
              <w:top w:val="nil"/>
            </w:tcBorders>
          </w:tcPr>
          <w:p w14:paraId="4B99752A" w14:textId="77777777" w:rsidR="004A7D8B" w:rsidRDefault="004A7D8B">
            <w:pPr>
              <w:rPr>
                <w:sz w:val="2"/>
                <w:szCs w:val="2"/>
              </w:rPr>
            </w:pPr>
          </w:p>
        </w:tc>
        <w:tc>
          <w:tcPr>
            <w:tcW w:w="2664" w:type="dxa"/>
            <w:vMerge/>
            <w:tcBorders>
              <w:top w:val="nil"/>
            </w:tcBorders>
          </w:tcPr>
          <w:p w14:paraId="5930AE30" w14:textId="77777777" w:rsidR="004A7D8B" w:rsidRDefault="004A7D8B">
            <w:pPr>
              <w:rPr>
                <w:sz w:val="2"/>
                <w:szCs w:val="2"/>
              </w:rPr>
            </w:pPr>
          </w:p>
        </w:tc>
        <w:tc>
          <w:tcPr>
            <w:tcW w:w="148" w:type="dxa"/>
            <w:vMerge/>
            <w:tcBorders>
              <w:top w:val="nil"/>
              <w:right w:val="double" w:sz="4" w:space="0" w:color="000000"/>
            </w:tcBorders>
          </w:tcPr>
          <w:p w14:paraId="3B9750CA" w14:textId="77777777" w:rsidR="004A7D8B" w:rsidRDefault="004A7D8B">
            <w:pPr>
              <w:rPr>
                <w:sz w:val="2"/>
                <w:szCs w:val="2"/>
              </w:rPr>
            </w:pPr>
          </w:p>
        </w:tc>
        <w:tc>
          <w:tcPr>
            <w:tcW w:w="1475" w:type="dxa"/>
            <w:tcBorders>
              <w:top w:val="double" w:sz="4" w:space="0" w:color="000000"/>
              <w:left w:val="double" w:sz="4" w:space="0" w:color="000000"/>
              <w:bottom w:val="double" w:sz="4" w:space="0" w:color="000000"/>
              <w:right w:val="double" w:sz="4" w:space="0" w:color="000000"/>
            </w:tcBorders>
          </w:tcPr>
          <w:p w14:paraId="370317B2" w14:textId="77777777" w:rsidR="004A7D8B" w:rsidRDefault="004A7D8B">
            <w:pPr>
              <w:pStyle w:val="TableParagraph"/>
              <w:spacing w:before="24"/>
              <w:rPr>
                <w:b/>
                <w:sz w:val="24"/>
              </w:rPr>
            </w:pPr>
          </w:p>
          <w:p w14:paraId="0CB0D7FE" w14:textId="77777777" w:rsidR="004A7D8B" w:rsidRDefault="00000000">
            <w:pPr>
              <w:pStyle w:val="TableParagraph"/>
              <w:spacing w:before="1"/>
              <w:ind w:left="10" w:right="591"/>
              <w:rPr>
                <w:sz w:val="24"/>
              </w:rPr>
            </w:pPr>
            <w:r>
              <w:rPr>
                <w:spacing w:val="-4"/>
                <w:sz w:val="24"/>
              </w:rPr>
              <w:t xml:space="preserve">Phase </w:t>
            </w:r>
            <w:r>
              <w:rPr>
                <w:spacing w:val="-2"/>
                <w:sz w:val="24"/>
              </w:rPr>
              <w:t>Analysis</w:t>
            </w:r>
          </w:p>
        </w:tc>
        <w:tc>
          <w:tcPr>
            <w:tcW w:w="3883" w:type="dxa"/>
            <w:tcBorders>
              <w:top w:val="double" w:sz="4" w:space="0" w:color="000000"/>
              <w:left w:val="double" w:sz="4" w:space="0" w:color="000000"/>
              <w:bottom w:val="double" w:sz="4" w:space="0" w:color="000000"/>
              <w:right w:val="double" w:sz="4" w:space="0" w:color="000000"/>
            </w:tcBorders>
          </w:tcPr>
          <w:p w14:paraId="775AD3F5" w14:textId="77777777" w:rsidR="004A7D8B" w:rsidRDefault="00000000">
            <w:pPr>
              <w:pStyle w:val="TableParagraph"/>
              <w:spacing w:before="25"/>
              <w:ind w:left="33" w:right="-14"/>
              <w:rPr>
                <w:sz w:val="24"/>
              </w:rPr>
            </w:pPr>
            <w:r>
              <w:rPr>
                <w:sz w:val="24"/>
              </w:rPr>
              <w:t>Quantifies</w:t>
            </w:r>
            <w:r>
              <w:rPr>
                <w:spacing w:val="-7"/>
                <w:sz w:val="24"/>
              </w:rPr>
              <w:t xml:space="preserve"> </w:t>
            </w:r>
            <w:r>
              <w:rPr>
                <w:sz w:val="24"/>
              </w:rPr>
              <w:t>volume</w:t>
            </w:r>
            <w:r>
              <w:rPr>
                <w:spacing w:val="-6"/>
                <w:sz w:val="24"/>
              </w:rPr>
              <w:t xml:space="preserve"> </w:t>
            </w:r>
            <w:r>
              <w:rPr>
                <w:sz w:val="24"/>
              </w:rPr>
              <w:t>%</w:t>
            </w:r>
            <w:r>
              <w:rPr>
                <w:spacing w:val="-8"/>
                <w:sz w:val="24"/>
              </w:rPr>
              <w:t xml:space="preserve"> </w:t>
            </w:r>
            <w:r>
              <w:rPr>
                <w:sz w:val="24"/>
              </w:rPr>
              <w:t>of</w:t>
            </w:r>
            <w:r>
              <w:rPr>
                <w:spacing w:val="-5"/>
                <w:sz w:val="24"/>
              </w:rPr>
              <w:t xml:space="preserve"> </w:t>
            </w:r>
            <w:r>
              <w:rPr>
                <w:sz w:val="24"/>
              </w:rPr>
              <w:t>phases:</w:t>
            </w:r>
            <w:r>
              <w:rPr>
                <w:spacing w:val="-6"/>
                <w:sz w:val="24"/>
              </w:rPr>
              <w:t xml:space="preserve"> </w:t>
            </w:r>
            <w:r>
              <w:rPr>
                <w:sz w:val="24"/>
              </w:rPr>
              <w:t>Ferrite, Pearlite,</w:t>
            </w:r>
            <w:r>
              <w:rPr>
                <w:spacing w:val="-11"/>
                <w:sz w:val="24"/>
              </w:rPr>
              <w:t xml:space="preserve"> </w:t>
            </w:r>
            <w:r>
              <w:rPr>
                <w:sz w:val="24"/>
              </w:rPr>
              <w:t>Carbides,</w:t>
            </w:r>
            <w:r>
              <w:rPr>
                <w:spacing w:val="-11"/>
                <w:sz w:val="24"/>
              </w:rPr>
              <w:t xml:space="preserve"> </w:t>
            </w:r>
            <w:r>
              <w:rPr>
                <w:sz w:val="24"/>
              </w:rPr>
              <w:t>Martensite,</w:t>
            </w:r>
            <w:r>
              <w:rPr>
                <w:spacing w:val="-11"/>
                <w:sz w:val="24"/>
              </w:rPr>
              <w:t xml:space="preserve"> </w:t>
            </w:r>
            <w:r>
              <w:rPr>
                <w:sz w:val="24"/>
              </w:rPr>
              <w:t xml:space="preserve">Retained Austenite, Graphite, Porosity (ASTM </w:t>
            </w:r>
            <w:r>
              <w:rPr>
                <w:spacing w:val="-2"/>
                <w:sz w:val="24"/>
              </w:rPr>
              <w:t>E562)</w:t>
            </w:r>
          </w:p>
        </w:tc>
        <w:tc>
          <w:tcPr>
            <w:tcW w:w="169" w:type="dxa"/>
            <w:vMerge/>
            <w:tcBorders>
              <w:top w:val="nil"/>
              <w:left w:val="double" w:sz="4" w:space="0" w:color="000000"/>
            </w:tcBorders>
          </w:tcPr>
          <w:p w14:paraId="7282500B" w14:textId="77777777" w:rsidR="004A7D8B" w:rsidRDefault="004A7D8B">
            <w:pPr>
              <w:rPr>
                <w:sz w:val="2"/>
                <w:szCs w:val="2"/>
              </w:rPr>
            </w:pPr>
          </w:p>
        </w:tc>
        <w:tc>
          <w:tcPr>
            <w:tcW w:w="604" w:type="dxa"/>
            <w:vMerge/>
            <w:tcBorders>
              <w:top w:val="nil"/>
            </w:tcBorders>
          </w:tcPr>
          <w:p w14:paraId="0C45A186" w14:textId="77777777" w:rsidR="004A7D8B" w:rsidRDefault="004A7D8B">
            <w:pPr>
              <w:rPr>
                <w:sz w:val="2"/>
                <w:szCs w:val="2"/>
              </w:rPr>
            </w:pPr>
          </w:p>
        </w:tc>
      </w:tr>
      <w:tr w:rsidR="004A7D8B" w14:paraId="24332071" w14:textId="77777777">
        <w:trPr>
          <w:trHeight w:val="877"/>
        </w:trPr>
        <w:tc>
          <w:tcPr>
            <w:tcW w:w="454" w:type="dxa"/>
            <w:vMerge/>
            <w:tcBorders>
              <w:top w:val="nil"/>
            </w:tcBorders>
          </w:tcPr>
          <w:p w14:paraId="7B39F7F6" w14:textId="77777777" w:rsidR="004A7D8B" w:rsidRDefault="004A7D8B">
            <w:pPr>
              <w:rPr>
                <w:sz w:val="2"/>
                <w:szCs w:val="2"/>
              </w:rPr>
            </w:pPr>
          </w:p>
        </w:tc>
        <w:tc>
          <w:tcPr>
            <w:tcW w:w="2664" w:type="dxa"/>
            <w:vMerge/>
            <w:tcBorders>
              <w:top w:val="nil"/>
            </w:tcBorders>
          </w:tcPr>
          <w:p w14:paraId="79EA9485" w14:textId="77777777" w:rsidR="004A7D8B" w:rsidRDefault="004A7D8B">
            <w:pPr>
              <w:rPr>
                <w:sz w:val="2"/>
                <w:szCs w:val="2"/>
              </w:rPr>
            </w:pPr>
          </w:p>
        </w:tc>
        <w:tc>
          <w:tcPr>
            <w:tcW w:w="148" w:type="dxa"/>
            <w:vMerge/>
            <w:tcBorders>
              <w:top w:val="nil"/>
              <w:right w:val="double" w:sz="4" w:space="0" w:color="000000"/>
            </w:tcBorders>
          </w:tcPr>
          <w:p w14:paraId="3750B1C5" w14:textId="77777777" w:rsidR="004A7D8B" w:rsidRDefault="004A7D8B">
            <w:pPr>
              <w:rPr>
                <w:sz w:val="2"/>
                <w:szCs w:val="2"/>
              </w:rPr>
            </w:pPr>
          </w:p>
        </w:tc>
        <w:tc>
          <w:tcPr>
            <w:tcW w:w="1475" w:type="dxa"/>
            <w:tcBorders>
              <w:top w:val="double" w:sz="4" w:space="0" w:color="000000"/>
              <w:left w:val="double" w:sz="4" w:space="0" w:color="000000"/>
              <w:bottom w:val="double" w:sz="4" w:space="0" w:color="000000"/>
              <w:right w:val="double" w:sz="4" w:space="0" w:color="000000"/>
            </w:tcBorders>
          </w:tcPr>
          <w:p w14:paraId="2DC0AB5C" w14:textId="77777777" w:rsidR="004A7D8B" w:rsidRDefault="00000000">
            <w:pPr>
              <w:pStyle w:val="TableParagraph"/>
              <w:spacing w:before="161"/>
              <w:ind w:left="10" w:right="410"/>
              <w:rPr>
                <w:sz w:val="24"/>
              </w:rPr>
            </w:pPr>
            <w:r>
              <w:rPr>
                <w:sz w:val="24"/>
              </w:rPr>
              <w:t>Grain</w:t>
            </w:r>
            <w:r>
              <w:rPr>
                <w:spacing w:val="-15"/>
                <w:sz w:val="24"/>
              </w:rPr>
              <w:t xml:space="preserve"> </w:t>
            </w:r>
            <w:r>
              <w:rPr>
                <w:sz w:val="24"/>
              </w:rPr>
              <w:t xml:space="preserve">Size </w:t>
            </w:r>
            <w:r>
              <w:rPr>
                <w:spacing w:val="-2"/>
                <w:sz w:val="24"/>
              </w:rPr>
              <w:t>Analysis</w:t>
            </w:r>
          </w:p>
        </w:tc>
        <w:tc>
          <w:tcPr>
            <w:tcW w:w="3883" w:type="dxa"/>
            <w:tcBorders>
              <w:top w:val="double" w:sz="4" w:space="0" w:color="000000"/>
              <w:left w:val="double" w:sz="4" w:space="0" w:color="000000"/>
              <w:bottom w:val="double" w:sz="4" w:space="0" w:color="000000"/>
              <w:right w:val="double" w:sz="4" w:space="0" w:color="000000"/>
            </w:tcBorders>
          </w:tcPr>
          <w:p w14:paraId="537AA543" w14:textId="77777777" w:rsidR="004A7D8B" w:rsidRDefault="00000000">
            <w:pPr>
              <w:pStyle w:val="TableParagraph"/>
              <w:spacing w:before="25"/>
              <w:ind w:left="33"/>
              <w:rPr>
                <w:sz w:val="24"/>
              </w:rPr>
            </w:pPr>
            <w:r>
              <w:rPr>
                <w:sz w:val="24"/>
              </w:rPr>
              <w:t>Planimetric, Heyn intercept, Hillard/Abrams circle, Manual grain (ALA</w:t>
            </w:r>
            <w:r>
              <w:rPr>
                <w:spacing w:val="-7"/>
                <w:sz w:val="24"/>
              </w:rPr>
              <w:t xml:space="preserve"> </w:t>
            </w:r>
            <w:r>
              <w:rPr>
                <w:sz w:val="24"/>
              </w:rPr>
              <w:t>method)</w:t>
            </w:r>
            <w:r>
              <w:rPr>
                <w:spacing w:val="-7"/>
                <w:sz w:val="24"/>
              </w:rPr>
              <w:t xml:space="preserve"> </w:t>
            </w:r>
            <w:r>
              <w:rPr>
                <w:sz w:val="24"/>
              </w:rPr>
              <w:t>—</w:t>
            </w:r>
            <w:r>
              <w:rPr>
                <w:spacing w:val="-6"/>
                <w:sz w:val="24"/>
              </w:rPr>
              <w:t xml:space="preserve"> </w:t>
            </w:r>
            <w:r>
              <w:rPr>
                <w:sz w:val="24"/>
              </w:rPr>
              <w:t>ASTM</w:t>
            </w:r>
            <w:r>
              <w:rPr>
                <w:spacing w:val="-7"/>
                <w:sz w:val="24"/>
              </w:rPr>
              <w:t xml:space="preserve"> </w:t>
            </w:r>
            <w:r>
              <w:rPr>
                <w:sz w:val="24"/>
              </w:rPr>
              <w:t>E112</w:t>
            </w:r>
            <w:r>
              <w:rPr>
                <w:spacing w:val="-6"/>
                <w:sz w:val="24"/>
              </w:rPr>
              <w:t xml:space="preserve"> </w:t>
            </w:r>
            <w:r>
              <w:rPr>
                <w:sz w:val="24"/>
              </w:rPr>
              <w:t>/</w:t>
            </w:r>
            <w:r>
              <w:rPr>
                <w:spacing w:val="-6"/>
                <w:sz w:val="24"/>
              </w:rPr>
              <w:t xml:space="preserve"> </w:t>
            </w:r>
            <w:r>
              <w:rPr>
                <w:sz w:val="24"/>
              </w:rPr>
              <w:t>E930</w:t>
            </w:r>
          </w:p>
        </w:tc>
        <w:tc>
          <w:tcPr>
            <w:tcW w:w="169" w:type="dxa"/>
            <w:vMerge/>
            <w:tcBorders>
              <w:top w:val="nil"/>
              <w:left w:val="double" w:sz="4" w:space="0" w:color="000000"/>
            </w:tcBorders>
          </w:tcPr>
          <w:p w14:paraId="2322E810" w14:textId="77777777" w:rsidR="004A7D8B" w:rsidRDefault="004A7D8B">
            <w:pPr>
              <w:rPr>
                <w:sz w:val="2"/>
                <w:szCs w:val="2"/>
              </w:rPr>
            </w:pPr>
          </w:p>
        </w:tc>
        <w:tc>
          <w:tcPr>
            <w:tcW w:w="604" w:type="dxa"/>
            <w:vMerge/>
            <w:tcBorders>
              <w:top w:val="nil"/>
            </w:tcBorders>
          </w:tcPr>
          <w:p w14:paraId="0D2D76CC" w14:textId="77777777" w:rsidR="004A7D8B" w:rsidRDefault="004A7D8B">
            <w:pPr>
              <w:rPr>
                <w:sz w:val="2"/>
                <w:szCs w:val="2"/>
              </w:rPr>
            </w:pPr>
          </w:p>
        </w:tc>
      </w:tr>
      <w:tr w:rsidR="004A7D8B" w14:paraId="62230240" w14:textId="77777777">
        <w:trPr>
          <w:trHeight w:val="603"/>
        </w:trPr>
        <w:tc>
          <w:tcPr>
            <w:tcW w:w="454" w:type="dxa"/>
            <w:vMerge/>
            <w:tcBorders>
              <w:top w:val="nil"/>
            </w:tcBorders>
          </w:tcPr>
          <w:p w14:paraId="58704898" w14:textId="77777777" w:rsidR="004A7D8B" w:rsidRDefault="004A7D8B">
            <w:pPr>
              <w:rPr>
                <w:sz w:val="2"/>
                <w:szCs w:val="2"/>
              </w:rPr>
            </w:pPr>
          </w:p>
        </w:tc>
        <w:tc>
          <w:tcPr>
            <w:tcW w:w="2664" w:type="dxa"/>
            <w:vMerge/>
            <w:tcBorders>
              <w:top w:val="nil"/>
            </w:tcBorders>
          </w:tcPr>
          <w:p w14:paraId="669DDC3D" w14:textId="77777777" w:rsidR="004A7D8B" w:rsidRDefault="004A7D8B">
            <w:pPr>
              <w:rPr>
                <w:sz w:val="2"/>
                <w:szCs w:val="2"/>
              </w:rPr>
            </w:pPr>
          </w:p>
        </w:tc>
        <w:tc>
          <w:tcPr>
            <w:tcW w:w="148" w:type="dxa"/>
            <w:vMerge/>
            <w:tcBorders>
              <w:top w:val="nil"/>
              <w:right w:val="double" w:sz="4" w:space="0" w:color="000000"/>
            </w:tcBorders>
          </w:tcPr>
          <w:p w14:paraId="5116F503" w14:textId="77777777" w:rsidR="004A7D8B" w:rsidRDefault="004A7D8B">
            <w:pPr>
              <w:rPr>
                <w:sz w:val="2"/>
                <w:szCs w:val="2"/>
              </w:rPr>
            </w:pPr>
          </w:p>
        </w:tc>
        <w:tc>
          <w:tcPr>
            <w:tcW w:w="1475" w:type="dxa"/>
            <w:tcBorders>
              <w:top w:val="double" w:sz="4" w:space="0" w:color="000000"/>
              <w:left w:val="double" w:sz="4" w:space="0" w:color="000000"/>
              <w:bottom w:val="double" w:sz="4" w:space="0" w:color="000000"/>
              <w:right w:val="double" w:sz="4" w:space="0" w:color="000000"/>
            </w:tcBorders>
          </w:tcPr>
          <w:p w14:paraId="78C260A8" w14:textId="77777777" w:rsidR="004A7D8B" w:rsidRDefault="00000000">
            <w:pPr>
              <w:pStyle w:val="TableParagraph"/>
              <w:spacing w:before="25"/>
              <w:ind w:left="10" w:right="539"/>
              <w:rPr>
                <w:sz w:val="24"/>
              </w:rPr>
            </w:pPr>
            <w:r>
              <w:rPr>
                <w:spacing w:val="-2"/>
                <w:sz w:val="24"/>
              </w:rPr>
              <w:t>Inclusion Rating</w:t>
            </w:r>
          </w:p>
        </w:tc>
        <w:tc>
          <w:tcPr>
            <w:tcW w:w="3883" w:type="dxa"/>
            <w:tcBorders>
              <w:top w:val="double" w:sz="4" w:space="0" w:color="000000"/>
              <w:left w:val="double" w:sz="4" w:space="0" w:color="000000"/>
              <w:bottom w:val="double" w:sz="4" w:space="0" w:color="000000"/>
              <w:right w:val="double" w:sz="4" w:space="0" w:color="000000"/>
            </w:tcBorders>
          </w:tcPr>
          <w:p w14:paraId="540314CD" w14:textId="77777777" w:rsidR="004A7D8B" w:rsidRDefault="00000000">
            <w:pPr>
              <w:pStyle w:val="TableParagraph"/>
              <w:spacing w:before="25"/>
              <w:ind w:left="33"/>
              <w:rPr>
                <w:sz w:val="24"/>
              </w:rPr>
            </w:pPr>
            <w:r>
              <w:rPr>
                <w:sz w:val="24"/>
              </w:rPr>
              <w:t>Detect,</w:t>
            </w:r>
            <w:r>
              <w:rPr>
                <w:spacing w:val="-10"/>
                <w:sz w:val="24"/>
              </w:rPr>
              <w:t xml:space="preserve"> </w:t>
            </w:r>
            <w:r>
              <w:rPr>
                <w:sz w:val="24"/>
              </w:rPr>
              <w:t>classify,</w:t>
            </w:r>
            <w:r>
              <w:rPr>
                <w:spacing w:val="-10"/>
                <w:sz w:val="24"/>
              </w:rPr>
              <w:t xml:space="preserve"> </w:t>
            </w:r>
            <w:r>
              <w:rPr>
                <w:sz w:val="24"/>
              </w:rPr>
              <w:t>and</w:t>
            </w:r>
            <w:r>
              <w:rPr>
                <w:spacing w:val="-10"/>
                <w:sz w:val="24"/>
              </w:rPr>
              <w:t xml:space="preserve"> </w:t>
            </w:r>
            <w:r>
              <w:rPr>
                <w:sz w:val="24"/>
              </w:rPr>
              <w:t>quantify</w:t>
            </w:r>
            <w:r>
              <w:rPr>
                <w:spacing w:val="-10"/>
                <w:sz w:val="24"/>
              </w:rPr>
              <w:t xml:space="preserve"> </w:t>
            </w:r>
            <w:r>
              <w:rPr>
                <w:sz w:val="24"/>
              </w:rPr>
              <w:t>non-metallic</w:t>
            </w:r>
            <w:r>
              <w:rPr>
                <w:spacing w:val="-4"/>
                <w:sz w:val="24"/>
              </w:rPr>
              <w:t xml:space="preserve"> </w:t>
            </w:r>
            <w:r>
              <w:rPr>
                <w:sz w:val="24"/>
              </w:rPr>
              <w:t>inclusions</w:t>
            </w:r>
            <w:r>
              <w:rPr>
                <w:spacing w:val="-1"/>
                <w:sz w:val="24"/>
              </w:rPr>
              <w:t xml:space="preserve"> </w:t>
            </w:r>
            <w:r>
              <w:rPr>
                <w:sz w:val="24"/>
              </w:rPr>
              <w:t>—</w:t>
            </w:r>
            <w:r>
              <w:rPr>
                <w:spacing w:val="-1"/>
                <w:sz w:val="24"/>
              </w:rPr>
              <w:t xml:space="preserve"> </w:t>
            </w:r>
            <w:r>
              <w:rPr>
                <w:sz w:val="24"/>
              </w:rPr>
              <w:t>ASTM</w:t>
            </w:r>
            <w:r>
              <w:rPr>
                <w:spacing w:val="-2"/>
                <w:sz w:val="24"/>
              </w:rPr>
              <w:t xml:space="preserve"> </w:t>
            </w:r>
            <w:r>
              <w:rPr>
                <w:spacing w:val="-5"/>
                <w:sz w:val="24"/>
              </w:rPr>
              <w:t>E45</w:t>
            </w:r>
          </w:p>
        </w:tc>
        <w:tc>
          <w:tcPr>
            <w:tcW w:w="169" w:type="dxa"/>
            <w:vMerge/>
            <w:tcBorders>
              <w:top w:val="nil"/>
              <w:left w:val="double" w:sz="4" w:space="0" w:color="000000"/>
            </w:tcBorders>
          </w:tcPr>
          <w:p w14:paraId="1541DB69" w14:textId="77777777" w:rsidR="004A7D8B" w:rsidRDefault="004A7D8B">
            <w:pPr>
              <w:rPr>
                <w:sz w:val="2"/>
                <w:szCs w:val="2"/>
              </w:rPr>
            </w:pPr>
          </w:p>
        </w:tc>
        <w:tc>
          <w:tcPr>
            <w:tcW w:w="604" w:type="dxa"/>
            <w:vMerge/>
            <w:tcBorders>
              <w:top w:val="nil"/>
            </w:tcBorders>
          </w:tcPr>
          <w:p w14:paraId="1A8B03F1" w14:textId="77777777" w:rsidR="004A7D8B" w:rsidRDefault="004A7D8B">
            <w:pPr>
              <w:rPr>
                <w:sz w:val="2"/>
                <w:szCs w:val="2"/>
              </w:rPr>
            </w:pPr>
          </w:p>
        </w:tc>
      </w:tr>
      <w:tr w:rsidR="004A7D8B" w14:paraId="349C08F9" w14:textId="77777777">
        <w:trPr>
          <w:trHeight w:val="601"/>
        </w:trPr>
        <w:tc>
          <w:tcPr>
            <w:tcW w:w="454" w:type="dxa"/>
            <w:vMerge/>
            <w:tcBorders>
              <w:top w:val="nil"/>
            </w:tcBorders>
          </w:tcPr>
          <w:p w14:paraId="741A38F3" w14:textId="77777777" w:rsidR="004A7D8B" w:rsidRDefault="004A7D8B">
            <w:pPr>
              <w:rPr>
                <w:sz w:val="2"/>
                <w:szCs w:val="2"/>
              </w:rPr>
            </w:pPr>
          </w:p>
        </w:tc>
        <w:tc>
          <w:tcPr>
            <w:tcW w:w="2664" w:type="dxa"/>
            <w:vMerge/>
            <w:tcBorders>
              <w:top w:val="nil"/>
            </w:tcBorders>
          </w:tcPr>
          <w:p w14:paraId="2D07AB1A" w14:textId="77777777" w:rsidR="004A7D8B" w:rsidRDefault="004A7D8B">
            <w:pPr>
              <w:rPr>
                <w:sz w:val="2"/>
                <w:szCs w:val="2"/>
              </w:rPr>
            </w:pPr>
          </w:p>
        </w:tc>
        <w:tc>
          <w:tcPr>
            <w:tcW w:w="148" w:type="dxa"/>
            <w:vMerge/>
            <w:tcBorders>
              <w:top w:val="nil"/>
              <w:right w:val="double" w:sz="4" w:space="0" w:color="000000"/>
            </w:tcBorders>
          </w:tcPr>
          <w:p w14:paraId="1A3BE2C8" w14:textId="77777777" w:rsidR="004A7D8B" w:rsidRDefault="004A7D8B">
            <w:pPr>
              <w:rPr>
                <w:sz w:val="2"/>
                <w:szCs w:val="2"/>
              </w:rPr>
            </w:pPr>
          </w:p>
        </w:tc>
        <w:tc>
          <w:tcPr>
            <w:tcW w:w="1475" w:type="dxa"/>
            <w:tcBorders>
              <w:top w:val="double" w:sz="4" w:space="0" w:color="000000"/>
              <w:left w:val="double" w:sz="4" w:space="0" w:color="000000"/>
              <w:bottom w:val="double" w:sz="4" w:space="0" w:color="000000"/>
              <w:right w:val="double" w:sz="4" w:space="0" w:color="000000"/>
            </w:tcBorders>
          </w:tcPr>
          <w:p w14:paraId="0677E070" w14:textId="77777777" w:rsidR="004A7D8B" w:rsidRDefault="00000000">
            <w:pPr>
              <w:pStyle w:val="TableParagraph"/>
              <w:spacing w:before="23"/>
              <w:ind w:left="10" w:right="90"/>
              <w:rPr>
                <w:sz w:val="24"/>
              </w:rPr>
            </w:pPr>
            <w:r>
              <w:rPr>
                <w:sz w:val="24"/>
              </w:rPr>
              <w:t>Dendrite</w:t>
            </w:r>
            <w:r>
              <w:rPr>
                <w:spacing w:val="-15"/>
                <w:sz w:val="24"/>
              </w:rPr>
              <w:t xml:space="preserve"> </w:t>
            </w:r>
            <w:r>
              <w:rPr>
                <w:sz w:val="24"/>
              </w:rPr>
              <w:t xml:space="preserve">Arm </w:t>
            </w:r>
            <w:r>
              <w:rPr>
                <w:spacing w:val="-2"/>
                <w:sz w:val="24"/>
              </w:rPr>
              <w:t>Spacing</w:t>
            </w:r>
          </w:p>
        </w:tc>
        <w:tc>
          <w:tcPr>
            <w:tcW w:w="3883" w:type="dxa"/>
            <w:tcBorders>
              <w:top w:val="double" w:sz="4" w:space="0" w:color="000000"/>
              <w:left w:val="double" w:sz="4" w:space="0" w:color="000000"/>
              <w:bottom w:val="double" w:sz="4" w:space="0" w:color="000000"/>
              <w:right w:val="double" w:sz="4" w:space="0" w:color="000000"/>
            </w:tcBorders>
          </w:tcPr>
          <w:p w14:paraId="3FE9CAA1" w14:textId="77777777" w:rsidR="004A7D8B" w:rsidRDefault="00000000">
            <w:pPr>
              <w:pStyle w:val="TableParagraph"/>
              <w:spacing w:before="23"/>
              <w:ind w:left="33"/>
              <w:rPr>
                <w:sz w:val="24"/>
              </w:rPr>
            </w:pPr>
            <w:r>
              <w:rPr>
                <w:sz w:val="24"/>
              </w:rPr>
              <w:t>Measurement</w:t>
            </w:r>
            <w:r>
              <w:rPr>
                <w:spacing w:val="-11"/>
                <w:sz w:val="24"/>
              </w:rPr>
              <w:t xml:space="preserve"> </w:t>
            </w:r>
            <w:r>
              <w:rPr>
                <w:sz w:val="24"/>
              </w:rPr>
              <w:t>for</w:t>
            </w:r>
            <w:r>
              <w:rPr>
                <w:spacing w:val="-15"/>
                <w:sz w:val="24"/>
              </w:rPr>
              <w:t xml:space="preserve"> </w:t>
            </w:r>
            <w:r>
              <w:rPr>
                <w:sz w:val="24"/>
              </w:rPr>
              <w:t>aluminum</w:t>
            </w:r>
            <w:r>
              <w:rPr>
                <w:spacing w:val="-13"/>
                <w:sz w:val="24"/>
              </w:rPr>
              <w:t xml:space="preserve"> </w:t>
            </w:r>
            <w:r>
              <w:rPr>
                <w:sz w:val="24"/>
              </w:rPr>
              <w:t>alloys (solidification structure)</w:t>
            </w:r>
          </w:p>
        </w:tc>
        <w:tc>
          <w:tcPr>
            <w:tcW w:w="169" w:type="dxa"/>
            <w:vMerge/>
            <w:tcBorders>
              <w:top w:val="nil"/>
              <w:left w:val="double" w:sz="4" w:space="0" w:color="000000"/>
            </w:tcBorders>
          </w:tcPr>
          <w:p w14:paraId="070F6732" w14:textId="77777777" w:rsidR="004A7D8B" w:rsidRDefault="004A7D8B">
            <w:pPr>
              <w:rPr>
                <w:sz w:val="2"/>
                <w:szCs w:val="2"/>
              </w:rPr>
            </w:pPr>
          </w:p>
        </w:tc>
        <w:tc>
          <w:tcPr>
            <w:tcW w:w="604" w:type="dxa"/>
            <w:vMerge/>
            <w:tcBorders>
              <w:top w:val="nil"/>
            </w:tcBorders>
          </w:tcPr>
          <w:p w14:paraId="74F6A16F" w14:textId="77777777" w:rsidR="004A7D8B" w:rsidRDefault="004A7D8B">
            <w:pPr>
              <w:rPr>
                <w:sz w:val="2"/>
                <w:szCs w:val="2"/>
              </w:rPr>
            </w:pPr>
          </w:p>
        </w:tc>
      </w:tr>
      <w:tr w:rsidR="004A7D8B" w14:paraId="6CEF1311" w14:textId="77777777">
        <w:trPr>
          <w:trHeight w:val="877"/>
        </w:trPr>
        <w:tc>
          <w:tcPr>
            <w:tcW w:w="454" w:type="dxa"/>
            <w:vMerge/>
            <w:tcBorders>
              <w:top w:val="nil"/>
            </w:tcBorders>
          </w:tcPr>
          <w:p w14:paraId="611116CA" w14:textId="77777777" w:rsidR="004A7D8B" w:rsidRDefault="004A7D8B">
            <w:pPr>
              <w:rPr>
                <w:sz w:val="2"/>
                <w:szCs w:val="2"/>
              </w:rPr>
            </w:pPr>
          </w:p>
        </w:tc>
        <w:tc>
          <w:tcPr>
            <w:tcW w:w="2664" w:type="dxa"/>
            <w:vMerge/>
            <w:tcBorders>
              <w:top w:val="nil"/>
            </w:tcBorders>
          </w:tcPr>
          <w:p w14:paraId="67A43785" w14:textId="77777777" w:rsidR="004A7D8B" w:rsidRDefault="004A7D8B">
            <w:pPr>
              <w:rPr>
                <w:sz w:val="2"/>
                <w:szCs w:val="2"/>
              </w:rPr>
            </w:pPr>
          </w:p>
        </w:tc>
        <w:tc>
          <w:tcPr>
            <w:tcW w:w="148" w:type="dxa"/>
            <w:vMerge/>
            <w:tcBorders>
              <w:top w:val="nil"/>
              <w:right w:val="double" w:sz="4" w:space="0" w:color="000000"/>
            </w:tcBorders>
          </w:tcPr>
          <w:p w14:paraId="21F2D7FD" w14:textId="77777777" w:rsidR="004A7D8B" w:rsidRDefault="004A7D8B">
            <w:pPr>
              <w:rPr>
                <w:sz w:val="2"/>
                <w:szCs w:val="2"/>
              </w:rPr>
            </w:pPr>
          </w:p>
        </w:tc>
        <w:tc>
          <w:tcPr>
            <w:tcW w:w="1475" w:type="dxa"/>
            <w:tcBorders>
              <w:top w:val="double" w:sz="4" w:space="0" w:color="000000"/>
              <w:left w:val="double" w:sz="4" w:space="0" w:color="000000"/>
              <w:bottom w:val="double" w:sz="4" w:space="0" w:color="000000"/>
              <w:right w:val="double" w:sz="4" w:space="0" w:color="000000"/>
            </w:tcBorders>
          </w:tcPr>
          <w:p w14:paraId="7C54C33F" w14:textId="77777777" w:rsidR="004A7D8B" w:rsidRDefault="00000000">
            <w:pPr>
              <w:pStyle w:val="TableParagraph"/>
              <w:spacing w:before="25"/>
              <w:ind w:left="10" w:right="90"/>
              <w:rPr>
                <w:sz w:val="24"/>
              </w:rPr>
            </w:pPr>
            <w:r>
              <w:rPr>
                <w:spacing w:val="-2"/>
                <w:sz w:val="24"/>
              </w:rPr>
              <w:t xml:space="preserve">Decarburizati </w:t>
            </w:r>
            <w:r>
              <w:rPr>
                <w:spacing w:val="-6"/>
                <w:sz w:val="24"/>
              </w:rPr>
              <w:t xml:space="preserve">on </w:t>
            </w:r>
            <w:r>
              <w:rPr>
                <w:spacing w:val="-2"/>
                <w:sz w:val="24"/>
              </w:rPr>
              <w:t>Measurement</w:t>
            </w:r>
          </w:p>
        </w:tc>
        <w:tc>
          <w:tcPr>
            <w:tcW w:w="3883" w:type="dxa"/>
            <w:tcBorders>
              <w:top w:val="double" w:sz="4" w:space="0" w:color="000000"/>
              <w:left w:val="double" w:sz="4" w:space="0" w:color="000000"/>
              <w:bottom w:val="double" w:sz="4" w:space="0" w:color="000000"/>
              <w:right w:val="double" w:sz="4" w:space="0" w:color="000000"/>
            </w:tcBorders>
          </w:tcPr>
          <w:p w14:paraId="5AD34CE2" w14:textId="77777777" w:rsidR="004A7D8B" w:rsidRDefault="00000000">
            <w:pPr>
              <w:pStyle w:val="TableParagraph"/>
              <w:spacing w:before="161"/>
              <w:ind w:left="33"/>
              <w:rPr>
                <w:sz w:val="24"/>
              </w:rPr>
            </w:pPr>
            <w:r>
              <w:rPr>
                <w:sz w:val="24"/>
              </w:rPr>
              <w:t>Depth</w:t>
            </w:r>
            <w:r>
              <w:rPr>
                <w:spacing w:val="-8"/>
                <w:sz w:val="24"/>
              </w:rPr>
              <w:t xml:space="preserve"> </w:t>
            </w:r>
            <w:r>
              <w:rPr>
                <w:sz w:val="24"/>
              </w:rPr>
              <w:t>and</w:t>
            </w:r>
            <w:r>
              <w:rPr>
                <w:spacing w:val="-8"/>
                <w:sz w:val="24"/>
              </w:rPr>
              <w:t xml:space="preserve"> </w:t>
            </w:r>
            <w:r>
              <w:rPr>
                <w:sz w:val="24"/>
              </w:rPr>
              <w:t>profile</w:t>
            </w:r>
            <w:r>
              <w:rPr>
                <w:spacing w:val="-9"/>
                <w:sz w:val="24"/>
              </w:rPr>
              <w:t xml:space="preserve"> </w:t>
            </w:r>
            <w:r>
              <w:rPr>
                <w:sz w:val="24"/>
              </w:rPr>
              <w:t>detection</w:t>
            </w:r>
            <w:r>
              <w:rPr>
                <w:spacing w:val="-7"/>
                <w:sz w:val="24"/>
              </w:rPr>
              <w:t xml:space="preserve"> </w:t>
            </w:r>
            <w:r>
              <w:rPr>
                <w:sz w:val="24"/>
              </w:rPr>
              <w:t>—</w:t>
            </w:r>
            <w:r>
              <w:rPr>
                <w:spacing w:val="-8"/>
                <w:sz w:val="24"/>
              </w:rPr>
              <w:t xml:space="preserve"> </w:t>
            </w:r>
            <w:r>
              <w:rPr>
                <w:sz w:val="24"/>
              </w:rPr>
              <w:t xml:space="preserve">ASTM </w:t>
            </w:r>
            <w:r>
              <w:rPr>
                <w:spacing w:val="-2"/>
                <w:sz w:val="24"/>
              </w:rPr>
              <w:t>E1077</w:t>
            </w:r>
          </w:p>
        </w:tc>
        <w:tc>
          <w:tcPr>
            <w:tcW w:w="169" w:type="dxa"/>
            <w:vMerge/>
            <w:tcBorders>
              <w:top w:val="nil"/>
              <w:left w:val="double" w:sz="4" w:space="0" w:color="000000"/>
            </w:tcBorders>
          </w:tcPr>
          <w:p w14:paraId="773963D3" w14:textId="77777777" w:rsidR="004A7D8B" w:rsidRDefault="004A7D8B">
            <w:pPr>
              <w:rPr>
                <w:sz w:val="2"/>
                <w:szCs w:val="2"/>
              </w:rPr>
            </w:pPr>
          </w:p>
        </w:tc>
        <w:tc>
          <w:tcPr>
            <w:tcW w:w="604" w:type="dxa"/>
            <w:vMerge/>
            <w:tcBorders>
              <w:top w:val="nil"/>
            </w:tcBorders>
          </w:tcPr>
          <w:p w14:paraId="6FB77ACE" w14:textId="77777777" w:rsidR="004A7D8B" w:rsidRDefault="004A7D8B">
            <w:pPr>
              <w:rPr>
                <w:sz w:val="2"/>
                <w:szCs w:val="2"/>
              </w:rPr>
            </w:pPr>
          </w:p>
        </w:tc>
      </w:tr>
      <w:tr w:rsidR="004A7D8B" w14:paraId="3824D2A4" w14:textId="77777777">
        <w:trPr>
          <w:trHeight w:val="603"/>
        </w:trPr>
        <w:tc>
          <w:tcPr>
            <w:tcW w:w="454" w:type="dxa"/>
            <w:vMerge/>
            <w:tcBorders>
              <w:top w:val="nil"/>
            </w:tcBorders>
          </w:tcPr>
          <w:p w14:paraId="2ABB521D" w14:textId="77777777" w:rsidR="004A7D8B" w:rsidRDefault="004A7D8B">
            <w:pPr>
              <w:rPr>
                <w:sz w:val="2"/>
                <w:szCs w:val="2"/>
              </w:rPr>
            </w:pPr>
          </w:p>
        </w:tc>
        <w:tc>
          <w:tcPr>
            <w:tcW w:w="2664" w:type="dxa"/>
            <w:vMerge/>
            <w:tcBorders>
              <w:top w:val="nil"/>
            </w:tcBorders>
          </w:tcPr>
          <w:p w14:paraId="6F49DB67" w14:textId="77777777" w:rsidR="004A7D8B" w:rsidRDefault="004A7D8B">
            <w:pPr>
              <w:rPr>
                <w:sz w:val="2"/>
                <w:szCs w:val="2"/>
              </w:rPr>
            </w:pPr>
          </w:p>
        </w:tc>
        <w:tc>
          <w:tcPr>
            <w:tcW w:w="148" w:type="dxa"/>
            <w:vMerge/>
            <w:tcBorders>
              <w:top w:val="nil"/>
              <w:right w:val="double" w:sz="4" w:space="0" w:color="000000"/>
            </w:tcBorders>
          </w:tcPr>
          <w:p w14:paraId="7F72F972" w14:textId="77777777" w:rsidR="004A7D8B" w:rsidRDefault="004A7D8B">
            <w:pPr>
              <w:rPr>
                <w:sz w:val="2"/>
                <w:szCs w:val="2"/>
              </w:rPr>
            </w:pPr>
          </w:p>
        </w:tc>
        <w:tc>
          <w:tcPr>
            <w:tcW w:w="1475" w:type="dxa"/>
            <w:tcBorders>
              <w:top w:val="double" w:sz="4" w:space="0" w:color="000000"/>
              <w:left w:val="double" w:sz="4" w:space="0" w:color="000000"/>
              <w:bottom w:val="double" w:sz="4" w:space="0" w:color="000000"/>
              <w:right w:val="double" w:sz="4" w:space="0" w:color="000000"/>
            </w:tcBorders>
          </w:tcPr>
          <w:p w14:paraId="78D89481" w14:textId="77777777" w:rsidR="004A7D8B" w:rsidRDefault="00000000">
            <w:pPr>
              <w:pStyle w:val="TableParagraph"/>
              <w:spacing w:before="25"/>
              <w:ind w:left="10" w:right="223"/>
              <w:rPr>
                <w:sz w:val="24"/>
              </w:rPr>
            </w:pPr>
            <w:r>
              <w:rPr>
                <w:sz w:val="24"/>
              </w:rPr>
              <w:t>Particle</w:t>
            </w:r>
            <w:r>
              <w:rPr>
                <w:spacing w:val="-15"/>
                <w:sz w:val="24"/>
              </w:rPr>
              <w:t xml:space="preserve"> </w:t>
            </w:r>
            <w:r>
              <w:rPr>
                <w:sz w:val="24"/>
              </w:rPr>
              <w:t xml:space="preserve">Size </w:t>
            </w:r>
            <w:r>
              <w:rPr>
                <w:spacing w:val="-2"/>
                <w:sz w:val="24"/>
              </w:rPr>
              <w:t>Analysis</w:t>
            </w:r>
          </w:p>
        </w:tc>
        <w:tc>
          <w:tcPr>
            <w:tcW w:w="3883" w:type="dxa"/>
            <w:tcBorders>
              <w:top w:val="double" w:sz="4" w:space="0" w:color="000000"/>
              <w:left w:val="double" w:sz="4" w:space="0" w:color="000000"/>
              <w:bottom w:val="double" w:sz="4" w:space="0" w:color="000000"/>
              <w:right w:val="double" w:sz="4" w:space="0" w:color="000000"/>
            </w:tcBorders>
          </w:tcPr>
          <w:p w14:paraId="27C61013" w14:textId="77777777" w:rsidR="004A7D8B" w:rsidRDefault="00000000">
            <w:pPr>
              <w:pStyle w:val="TableParagraph"/>
              <w:spacing w:before="25"/>
              <w:ind w:left="33"/>
              <w:rPr>
                <w:sz w:val="24"/>
              </w:rPr>
            </w:pPr>
            <w:r>
              <w:rPr>
                <w:sz w:val="24"/>
              </w:rPr>
              <w:t>Quantify</w:t>
            </w:r>
            <w:r>
              <w:rPr>
                <w:spacing w:val="-11"/>
                <w:sz w:val="24"/>
              </w:rPr>
              <w:t xml:space="preserve"> </w:t>
            </w:r>
            <w:r>
              <w:rPr>
                <w:sz w:val="24"/>
              </w:rPr>
              <w:t>particle,</w:t>
            </w:r>
            <w:r>
              <w:rPr>
                <w:spacing w:val="-11"/>
                <w:sz w:val="24"/>
              </w:rPr>
              <w:t xml:space="preserve"> </w:t>
            </w:r>
            <w:r>
              <w:rPr>
                <w:sz w:val="24"/>
              </w:rPr>
              <w:t>pore,</w:t>
            </w:r>
            <w:r>
              <w:rPr>
                <w:spacing w:val="-11"/>
                <w:sz w:val="24"/>
              </w:rPr>
              <w:t xml:space="preserve"> </w:t>
            </w:r>
            <w:r>
              <w:rPr>
                <w:sz w:val="24"/>
              </w:rPr>
              <w:t>and</w:t>
            </w:r>
            <w:r>
              <w:rPr>
                <w:spacing w:val="-11"/>
                <w:sz w:val="24"/>
              </w:rPr>
              <w:t xml:space="preserve"> </w:t>
            </w:r>
            <w:r>
              <w:rPr>
                <w:sz w:val="24"/>
              </w:rPr>
              <w:t xml:space="preserve">carbide </w:t>
            </w:r>
            <w:r>
              <w:rPr>
                <w:spacing w:val="-2"/>
                <w:sz w:val="24"/>
              </w:rPr>
              <w:t>distribution</w:t>
            </w:r>
          </w:p>
        </w:tc>
        <w:tc>
          <w:tcPr>
            <w:tcW w:w="169" w:type="dxa"/>
            <w:vMerge/>
            <w:tcBorders>
              <w:top w:val="nil"/>
              <w:left w:val="double" w:sz="4" w:space="0" w:color="000000"/>
            </w:tcBorders>
          </w:tcPr>
          <w:p w14:paraId="74638270" w14:textId="77777777" w:rsidR="004A7D8B" w:rsidRDefault="004A7D8B">
            <w:pPr>
              <w:rPr>
                <w:sz w:val="2"/>
                <w:szCs w:val="2"/>
              </w:rPr>
            </w:pPr>
          </w:p>
        </w:tc>
        <w:tc>
          <w:tcPr>
            <w:tcW w:w="604" w:type="dxa"/>
            <w:vMerge/>
            <w:tcBorders>
              <w:top w:val="nil"/>
            </w:tcBorders>
          </w:tcPr>
          <w:p w14:paraId="28900537" w14:textId="77777777" w:rsidR="004A7D8B" w:rsidRDefault="004A7D8B">
            <w:pPr>
              <w:rPr>
                <w:sz w:val="2"/>
                <w:szCs w:val="2"/>
              </w:rPr>
            </w:pPr>
          </w:p>
        </w:tc>
      </w:tr>
      <w:tr w:rsidR="004A7D8B" w14:paraId="6451C69C" w14:textId="77777777">
        <w:trPr>
          <w:trHeight w:val="877"/>
        </w:trPr>
        <w:tc>
          <w:tcPr>
            <w:tcW w:w="454" w:type="dxa"/>
            <w:vMerge/>
            <w:tcBorders>
              <w:top w:val="nil"/>
            </w:tcBorders>
          </w:tcPr>
          <w:p w14:paraId="77B1B83D" w14:textId="77777777" w:rsidR="004A7D8B" w:rsidRDefault="004A7D8B">
            <w:pPr>
              <w:rPr>
                <w:sz w:val="2"/>
                <w:szCs w:val="2"/>
              </w:rPr>
            </w:pPr>
          </w:p>
        </w:tc>
        <w:tc>
          <w:tcPr>
            <w:tcW w:w="2664" w:type="dxa"/>
            <w:vMerge/>
            <w:tcBorders>
              <w:top w:val="nil"/>
            </w:tcBorders>
          </w:tcPr>
          <w:p w14:paraId="77F5F41E" w14:textId="77777777" w:rsidR="004A7D8B" w:rsidRDefault="004A7D8B">
            <w:pPr>
              <w:rPr>
                <w:sz w:val="2"/>
                <w:szCs w:val="2"/>
              </w:rPr>
            </w:pPr>
          </w:p>
        </w:tc>
        <w:tc>
          <w:tcPr>
            <w:tcW w:w="148" w:type="dxa"/>
            <w:vMerge/>
            <w:tcBorders>
              <w:top w:val="nil"/>
              <w:right w:val="double" w:sz="4" w:space="0" w:color="000000"/>
            </w:tcBorders>
          </w:tcPr>
          <w:p w14:paraId="31A31BC2" w14:textId="77777777" w:rsidR="004A7D8B" w:rsidRDefault="004A7D8B">
            <w:pPr>
              <w:rPr>
                <w:sz w:val="2"/>
                <w:szCs w:val="2"/>
              </w:rPr>
            </w:pPr>
          </w:p>
        </w:tc>
        <w:tc>
          <w:tcPr>
            <w:tcW w:w="1475" w:type="dxa"/>
            <w:tcBorders>
              <w:top w:val="double" w:sz="4" w:space="0" w:color="000000"/>
              <w:left w:val="double" w:sz="4" w:space="0" w:color="000000"/>
              <w:bottom w:val="double" w:sz="4" w:space="0" w:color="000000"/>
              <w:right w:val="double" w:sz="4" w:space="0" w:color="000000"/>
            </w:tcBorders>
          </w:tcPr>
          <w:p w14:paraId="596CBADD" w14:textId="77777777" w:rsidR="004A7D8B" w:rsidRDefault="00000000">
            <w:pPr>
              <w:pStyle w:val="TableParagraph"/>
              <w:spacing w:before="22"/>
              <w:ind w:left="10" w:right="459"/>
              <w:rPr>
                <w:sz w:val="24"/>
              </w:rPr>
            </w:pPr>
            <w:r>
              <w:rPr>
                <w:sz w:val="24"/>
              </w:rPr>
              <w:t xml:space="preserve">Coating / </w:t>
            </w:r>
            <w:r>
              <w:rPr>
                <w:spacing w:val="-2"/>
                <w:sz w:val="24"/>
              </w:rPr>
              <w:t>Layer Thickness</w:t>
            </w:r>
          </w:p>
        </w:tc>
        <w:tc>
          <w:tcPr>
            <w:tcW w:w="3883" w:type="dxa"/>
            <w:tcBorders>
              <w:top w:val="double" w:sz="4" w:space="0" w:color="000000"/>
              <w:left w:val="double" w:sz="4" w:space="0" w:color="000000"/>
              <w:bottom w:val="double" w:sz="4" w:space="0" w:color="000000"/>
              <w:right w:val="double" w:sz="4" w:space="0" w:color="000000"/>
            </w:tcBorders>
          </w:tcPr>
          <w:p w14:paraId="3B49A4E0" w14:textId="77777777" w:rsidR="004A7D8B" w:rsidRDefault="00000000">
            <w:pPr>
              <w:pStyle w:val="TableParagraph"/>
              <w:spacing w:before="161"/>
              <w:ind w:left="33"/>
              <w:rPr>
                <w:sz w:val="24"/>
              </w:rPr>
            </w:pPr>
            <w:r>
              <w:rPr>
                <w:sz w:val="24"/>
              </w:rPr>
              <w:t>Measure thickness of coatings, claddings,</w:t>
            </w:r>
            <w:r>
              <w:rPr>
                <w:spacing w:val="-14"/>
                <w:sz w:val="24"/>
              </w:rPr>
              <w:t xml:space="preserve"> </w:t>
            </w:r>
            <w:r>
              <w:rPr>
                <w:sz w:val="24"/>
              </w:rPr>
              <w:t>and</w:t>
            </w:r>
            <w:r>
              <w:rPr>
                <w:spacing w:val="-14"/>
                <w:sz w:val="24"/>
              </w:rPr>
              <w:t xml:space="preserve"> </w:t>
            </w:r>
            <w:r>
              <w:rPr>
                <w:sz w:val="24"/>
              </w:rPr>
              <w:t>post-processing</w:t>
            </w:r>
            <w:r>
              <w:rPr>
                <w:spacing w:val="-14"/>
                <w:sz w:val="24"/>
              </w:rPr>
              <w:t xml:space="preserve"> </w:t>
            </w:r>
            <w:r>
              <w:rPr>
                <w:sz w:val="24"/>
              </w:rPr>
              <w:t>layers</w:t>
            </w:r>
          </w:p>
        </w:tc>
        <w:tc>
          <w:tcPr>
            <w:tcW w:w="169" w:type="dxa"/>
            <w:vMerge/>
            <w:tcBorders>
              <w:top w:val="nil"/>
              <w:left w:val="double" w:sz="4" w:space="0" w:color="000000"/>
            </w:tcBorders>
          </w:tcPr>
          <w:p w14:paraId="1346F121" w14:textId="77777777" w:rsidR="004A7D8B" w:rsidRDefault="004A7D8B">
            <w:pPr>
              <w:rPr>
                <w:sz w:val="2"/>
                <w:szCs w:val="2"/>
              </w:rPr>
            </w:pPr>
          </w:p>
        </w:tc>
        <w:tc>
          <w:tcPr>
            <w:tcW w:w="604" w:type="dxa"/>
            <w:vMerge/>
            <w:tcBorders>
              <w:top w:val="nil"/>
            </w:tcBorders>
          </w:tcPr>
          <w:p w14:paraId="239D4AF8" w14:textId="77777777" w:rsidR="004A7D8B" w:rsidRDefault="004A7D8B">
            <w:pPr>
              <w:rPr>
                <w:sz w:val="2"/>
                <w:szCs w:val="2"/>
              </w:rPr>
            </w:pPr>
          </w:p>
        </w:tc>
      </w:tr>
      <w:tr w:rsidR="004A7D8B" w14:paraId="38F5D064" w14:textId="77777777">
        <w:trPr>
          <w:trHeight w:val="877"/>
        </w:trPr>
        <w:tc>
          <w:tcPr>
            <w:tcW w:w="454" w:type="dxa"/>
            <w:vMerge/>
            <w:tcBorders>
              <w:top w:val="nil"/>
            </w:tcBorders>
          </w:tcPr>
          <w:p w14:paraId="303D498E" w14:textId="77777777" w:rsidR="004A7D8B" w:rsidRDefault="004A7D8B">
            <w:pPr>
              <w:rPr>
                <w:sz w:val="2"/>
                <w:szCs w:val="2"/>
              </w:rPr>
            </w:pPr>
          </w:p>
        </w:tc>
        <w:tc>
          <w:tcPr>
            <w:tcW w:w="2664" w:type="dxa"/>
            <w:vMerge/>
            <w:tcBorders>
              <w:top w:val="nil"/>
            </w:tcBorders>
          </w:tcPr>
          <w:p w14:paraId="3A3BA23B" w14:textId="77777777" w:rsidR="004A7D8B" w:rsidRDefault="004A7D8B">
            <w:pPr>
              <w:rPr>
                <w:sz w:val="2"/>
                <w:szCs w:val="2"/>
              </w:rPr>
            </w:pPr>
          </w:p>
        </w:tc>
        <w:tc>
          <w:tcPr>
            <w:tcW w:w="148" w:type="dxa"/>
            <w:vMerge/>
            <w:tcBorders>
              <w:top w:val="nil"/>
              <w:right w:val="double" w:sz="4" w:space="0" w:color="000000"/>
            </w:tcBorders>
          </w:tcPr>
          <w:p w14:paraId="1CCB7C84" w14:textId="77777777" w:rsidR="004A7D8B" w:rsidRDefault="004A7D8B">
            <w:pPr>
              <w:rPr>
                <w:sz w:val="2"/>
                <w:szCs w:val="2"/>
              </w:rPr>
            </w:pPr>
          </w:p>
        </w:tc>
        <w:tc>
          <w:tcPr>
            <w:tcW w:w="1475" w:type="dxa"/>
            <w:tcBorders>
              <w:top w:val="double" w:sz="4" w:space="0" w:color="000000"/>
              <w:left w:val="double" w:sz="4" w:space="0" w:color="000000"/>
              <w:bottom w:val="double" w:sz="4" w:space="0" w:color="000000"/>
              <w:right w:val="double" w:sz="4" w:space="0" w:color="000000"/>
            </w:tcBorders>
          </w:tcPr>
          <w:p w14:paraId="45748794" w14:textId="77777777" w:rsidR="004A7D8B" w:rsidRDefault="00000000">
            <w:pPr>
              <w:pStyle w:val="TableParagraph"/>
              <w:spacing w:before="25"/>
              <w:ind w:left="10" w:right="90"/>
              <w:rPr>
                <w:sz w:val="24"/>
              </w:rPr>
            </w:pPr>
            <w:r>
              <w:rPr>
                <w:sz w:val="24"/>
              </w:rPr>
              <w:t xml:space="preserve">Nodules &amp; </w:t>
            </w:r>
            <w:r>
              <w:rPr>
                <w:spacing w:val="-2"/>
                <w:sz w:val="24"/>
              </w:rPr>
              <w:t>Graphite Morphology</w:t>
            </w:r>
          </w:p>
        </w:tc>
        <w:tc>
          <w:tcPr>
            <w:tcW w:w="3883" w:type="dxa"/>
            <w:tcBorders>
              <w:top w:val="double" w:sz="4" w:space="0" w:color="000000"/>
              <w:left w:val="double" w:sz="4" w:space="0" w:color="000000"/>
              <w:bottom w:val="double" w:sz="4" w:space="0" w:color="000000"/>
              <w:right w:val="double" w:sz="4" w:space="0" w:color="000000"/>
            </w:tcBorders>
          </w:tcPr>
          <w:p w14:paraId="22821860" w14:textId="77777777" w:rsidR="004A7D8B" w:rsidRDefault="00000000">
            <w:pPr>
              <w:pStyle w:val="TableParagraph"/>
              <w:spacing w:before="25"/>
              <w:ind w:left="33" w:right="246"/>
              <w:jc w:val="both"/>
              <w:rPr>
                <w:sz w:val="24"/>
              </w:rPr>
            </w:pPr>
            <w:r>
              <w:rPr>
                <w:sz w:val="24"/>
              </w:rPr>
              <w:t>Nodule</w:t>
            </w:r>
            <w:r>
              <w:rPr>
                <w:spacing w:val="-11"/>
                <w:sz w:val="24"/>
              </w:rPr>
              <w:t xml:space="preserve"> </w:t>
            </w:r>
            <w:r>
              <w:rPr>
                <w:sz w:val="24"/>
              </w:rPr>
              <w:t>count,</w:t>
            </w:r>
            <w:r>
              <w:rPr>
                <w:spacing w:val="-10"/>
                <w:sz w:val="24"/>
              </w:rPr>
              <w:t xml:space="preserve"> </w:t>
            </w:r>
            <w:r>
              <w:rPr>
                <w:sz w:val="24"/>
              </w:rPr>
              <w:t>nodularity</w:t>
            </w:r>
            <w:r>
              <w:rPr>
                <w:spacing w:val="-9"/>
                <w:sz w:val="24"/>
              </w:rPr>
              <w:t xml:space="preserve"> </w:t>
            </w:r>
            <w:r>
              <w:rPr>
                <w:sz w:val="24"/>
              </w:rPr>
              <w:t>%,</w:t>
            </w:r>
            <w:r>
              <w:rPr>
                <w:spacing w:val="-10"/>
                <w:sz w:val="24"/>
              </w:rPr>
              <w:t xml:space="preserve"> </w:t>
            </w:r>
            <w:r>
              <w:rPr>
                <w:sz w:val="24"/>
              </w:rPr>
              <w:t xml:space="preserve">graphite flake length &amp; form types — ASTM </w:t>
            </w:r>
            <w:r>
              <w:rPr>
                <w:spacing w:val="-4"/>
                <w:sz w:val="24"/>
              </w:rPr>
              <w:t>A247</w:t>
            </w:r>
          </w:p>
        </w:tc>
        <w:tc>
          <w:tcPr>
            <w:tcW w:w="169" w:type="dxa"/>
            <w:vMerge/>
            <w:tcBorders>
              <w:top w:val="nil"/>
              <w:left w:val="double" w:sz="4" w:space="0" w:color="000000"/>
            </w:tcBorders>
          </w:tcPr>
          <w:p w14:paraId="73EDEC05" w14:textId="77777777" w:rsidR="004A7D8B" w:rsidRDefault="004A7D8B">
            <w:pPr>
              <w:rPr>
                <w:sz w:val="2"/>
                <w:szCs w:val="2"/>
              </w:rPr>
            </w:pPr>
          </w:p>
        </w:tc>
        <w:tc>
          <w:tcPr>
            <w:tcW w:w="604" w:type="dxa"/>
            <w:vMerge/>
            <w:tcBorders>
              <w:top w:val="nil"/>
            </w:tcBorders>
          </w:tcPr>
          <w:p w14:paraId="09847128" w14:textId="77777777" w:rsidR="004A7D8B" w:rsidRDefault="004A7D8B">
            <w:pPr>
              <w:rPr>
                <w:sz w:val="2"/>
                <w:szCs w:val="2"/>
              </w:rPr>
            </w:pPr>
          </w:p>
        </w:tc>
      </w:tr>
      <w:tr w:rsidR="004A7D8B" w14:paraId="56F03CFC" w14:textId="77777777">
        <w:trPr>
          <w:trHeight w:val="603"/>
        </w:trPr>
        <w:tc>
          <w:tcPr>
            <w:tcW w:w="454" w:type="dxa"/>
            <w:vMerge/>
            <w:tcBorders>
              <w:top w:val="nil"/>
            </w:tcBorders>
          </w:tcPr>
          <w:p w14:paraId="49486365" w14:textId="77777777" w:rsidR="004A7D8B" w:rsidRDefault="004A7D8B">
            <w:pPr>
              <w:rPr>
                <w:sz w:val="2"/>
                <w:szCs w:val="2"/>
              </w:rPr>
            </w:pPr>
          </w:p>
        </w:tc>
        <w:tc>
          <w:tcPr>
            <w:tcW w:w="2664" w:type="dxa"/>
            <w:vMerge/>
            <w:tcBorders>
              <w:top w:val="nil"/>
            </w:tcBorders>
          </w:tcPr>
          <w:p w14:paraId="7919F613" w14:textId="77777777" w:rsidR="004A7D8B" w:rsidRDefault="004A7D8B">
            <w:pPr>
              <w:rPr>
                <w:sz w:val="2"/>
                <w:szCs w:val="2"/>
              </w:rPr>
            </w:pPr>
          </w:p>
        </w:tc>
        <w:tc>
          <w:tcPr>
            <w:tcW w:w="148" w:type="dxa"/>
            <w:vMerge/>
            <w:tcBorders>
              <w:top w:val="nil"/>
              <w:right w:val="double" w:sz="4" w:space="0" w:color="000000"/>
            </w:tcBorders>
          </w:tcPr>
          <w:p w14:paraId="740235AE" w14:textId="77777777" w:rsidR="004A7D8B" w:rsidRDefault="004A7D8B">
            <w:pPr>
              <w:rPr>
                <w:sz w:val="2"/>
                <w:szCs w:val="2"/>
              </w:rPr>
            </w:pPr>
          </w:p>
        </w:tc>
        <w:tc>
          <w:tcPr>
            <w:tcW w:w="1475" w:type="dxa"/>
            <w:tcBorders>
              <w:top w:val="double" w:sz="4" w:space="0" w:color="000000"/>
              <w:left w:val="double" w:sz="4" w:space="0" w:color="000000"/>
              <w:bottom w:val="double" w:sz="4" w:space="0" w:color="000000"/>
              <w:right w:val="double" w:sz="4" w:space="0" w:color="000000"/>
            </w:tcBorders>
          </w:tcPr>
          <w:p w14:paraId="13D23AF1" w14:textId="77777777" w:rsidR="004A7D8B" w:rsidRDefault="00000000">
            <w:pPr>
              <w:pStyle w:val="TableParagraph"/>
              <w:spacing w:before="25"/>
              <w:ind w:left="10"/>
              <w:rPr>
                <w:sz w:val="24"/>
              </w:rPr>
            </w:pPr>
            <w:r>
              <w:rPr>
                <w:spacing w:val="-2"/>
                <w:sz w:val="24"/>
              </w:rPr>
              <w:t>Basic Measurements</w:t>
            </w:r>
          </w:p>
        </w:tc>
        <w:tc>
          <w:tcPr>
            <w:tcW w:w="3883" w:type="dxa"/>
            <w:tcBorders>
              <w:top w:val="double" w:sz="4" w:space="0" w:color="000000"/>
              <w:left w:val="double" w:sz="4" w:space="0" w:color="000000"/>
              <w:bottom w:val="double" w:sz="4" w:space="0" w:color="000000"/>
              <w:right w:val="double" w:sz="4" w:space="0" w:color="000000"/>
            </w:tcBorders>
          </w:tcPr>
          <w:p w14:paraId="032BE43B" w14:textId="77777777" w:rsidR="004A7D8B" w:rsidRDefault="00000000">
            <w:pPr>
              <w:pStyle w:val="TableParagraph"/>
              <w:spacing w:before="164"/>
              <w:ind w:left="33"/>
              <w:rPr>
                <w:sz w:val="24"/>
              </w:rPr>
            </w:pPr>
            <w:r>
              <w:rPr>
                <w:sz w:val="24"/>
              </w:rPr>
              <w:t>Length,</w:t>
            </w:r>
            <w:r>
              <w:rPr>
                <w:spacing w:val="-2"/>
                <w:sz w:val="24"/>
              </w:rPr>
              <w:t xml:space="preserve"> </w:t>
            </w:r>
            <w:r>
              <w:rPr>
                <w:sz w:val="24"/>
              </w:rPr>
              <w:t>area,</w:t>
            </w:r>
            <w:r>
              <w:rPr>
                <w:spacing w:val="-1"/>
                <w:sz w:val="24"/>
              </w:rPr>
              <w:t xml:space="preserve"> </w:t>
            </w:r>
            <w:r>
              <w:rPr>
                <w:sz w:val="24"/>
              </w:rPr>
              <w:t>radius,</w:t>
            </w:r>
            <w:r>
              <w:rPr>
                <w:spacing w:val="-2"/>
                <w:sz w:val="24"/>
              </w:rPr>
              <w:t xml:space="preserve"> </w:t>
            </w:r>
            <w:r>
              <w:rPr>
                <w:sz w:val="24"/>
              </w:rPr>
              <w:t>distance,</w:t>
            </w:r>
            <w:r>
              <w:rPr>
                <w:spacing w:val="1"/>
                <w:sz w:val="24"/>
              </w:rPr>
              <w:t xml:space="preserve"> </w:t>
            </w:r>
            <w:r>
              <w:rPr>
                <w:spacing w:val="-2"/>
                <w:sz w:val="24"/>
              </w:rPr>
              <w:t>angle</w:t>
            </w:r>
          </w:p>
        </w:tc>
        <w:tc>
          <w:tcPr>
            <w:tcW w:w="169" w:type="dxa"/>
            <w:vMerge/>
            <w:tcBorders>
              <w:top w:val="nil"/>
              <w:left w:val="double" w:sz="4" w:space="0" w:color="000000"/>
            </w:tcBorders>
          </w:tcPr>
          <w:p w14:paraId="45DF5325" w14:textId="77777777" w:rsidR="004A7D8B" w:rsidRDefault="004A7D8B">
            <w:pPr>
              <w:rPr>
                <w:sz w:val="2"/>
                <w:szCs w:val="2"/>
              </w:rPr>
            </w:pPr>
          </w:p>
        </w:tc>
        <w:tc>
          <w:tcPr>
            <w:tcW w:w="604" w:type="dxa"/>
            <w:vMerge/>
            <w:tcBorders>
              <w:top w:val="nil"/>
            </w:tcBorders>
          </w:tcPr>
          <w:p w14:paraId="238596A0" w14:textId="77777777" w:rsidR="004A7D8B" w:rsidRDefault="004A7D8B">
            <w:pPr>
              <w:rPr>
                <w:sz w:val="2"/>
                <w:szCs w:val="2"/>
              </w:rPr>
            </w:pPr>
          </w:p>
        </w:tc>
      </w:tr>
      <w:tr w:rsidR="004A7D8B" w14:paraId="7F273526" w14:textId="77777777">
        <w:trPr>
          <w:trHeight w:val="601"/>
        </w:trPr>
        <w:tc>
          <w:tcPr>
            <w:tcW w:w="454" w:type="dxa"/>
            <w:vMerge/>
            <w:tcBorders>
              <w:top w:val="nil"/>
            </w:tcBorders>
          </w:tcPr>
          <w:p w14:paraId="5960669D" w14:textId="77777777" w:rsidR="004A7D8B" w:rsidRDefault="004A7D8B">
            <w:pPr>
              <w:rPr>
                <w:sz w:val="2"/>
                <w:szCs w:val="2"/>
              </w:rPr>
            </w:pPr>
          </w:p>
        </w:tc>
        <w:tc>
          <w:tcPr>
            <w:tcW w:w="2664" w:type="dxa"/>
            <w:vMerge/>
            <w:tcBorders>
              <w:top w:val="nil"/>
            </w:tcBorders>
          </w:tcPr>
          <w:p w14:paraId="624D716C" w14:textId="77777777" w:rsidR="004A7D8B" w:rsidRDefault="004A7D8B">
            <w:pPr>
              <w:rPr>
                <w:sz w:val="2"/>
                <w:szCs w:val="2"/>
              </w:rPr>
            </w:pPr>
          </w:p>
        </w:tc>
        <w:tc>
          <w:tcPr>
            <w:tcW w:w="148" w:type="dxa"/>
            <w:vMerge/>
            <w:tcBorders>
              <w:top w:val="nil"/>
              <w:right w:val="double" w:sz="4" w:space="0" w:color="000000"/>
            </w:tcBorders>
          </w:tcPr>
          <w:p w14:paraId="500514A6" w14:textId="77777777" w:rsidR="004A7D8B" w:rsidRDefault="004A7D8B">
            <w:pPr>
              <w:rPr>
                <w:sz w:val="2"/>
                <w:szCs w:val="2"/>
              </w:rPr>
            </w:pPr>
          </w:p>
        </w:tc>
        <w:tc>
          <w:tcPr>
            <w:tcW w:w="1475" w:type="dxa"/>
            <w:tcBorders>
              <w:top w:val="double" w:sz="4" w:space="0" w:color="000000"/>
              <w:left w:val="double" w:sz="4" w:space="0" w:color="000000"/>
              <w:bottom w:val="double" w:sz="4" w:space="0" w:color="000000"/>
              <w:right w:val="double" w:sz="4" w:space="0" w:color="000000"/>
            </w:tcBorders>
          </w:tcPr>
          <w:p w14:paraId="6DF60B07" w14:textId="77777777" w:rsidR="004A7D8B" w:rsidRDefault="00000000">
            <w:pPr>
              <w:pStyle w:val="TableParagraph"/>
              <w:spacing w:before="22"/>
              <w:ind w:left="10" w:right="90"/>
              <w:rPr>
                <w:sz w:val="24"/>
              </w:rPr>
            </w:pPr>
            <w:r>
              <w:rPr>
                <w:spacing w:val="-2"/>
                <w:sz w:val="24"/>
              </w:rPr>
              <w:t>Calibration Support</w:t>
            </w:r>
          </w:p>
        </w:tc>
        <w:tc>
          <w:tcPr>
            <w:tcW w:w="3883" w:type="dxa"/>
            <w:tcBorders>
              <w:top w:val="double" w:sz="4" w:space="0" w:color="000000"/>
              <w:left w:val="double" w:sz="4" w:space="0" w:color="000000"/>
              <w:bottom w:val="double" w:sz="4" w:space="0" w:color="000000"/>
              <w:right w:val="double" w:sz="4" w:space="0" w:color="000000"/>
            </w:tcBorders>
          </w:tcPr>
          <w:p w14:paraId="13120CDF" w14:textId="77777777" w:rsidR="004A7D8B" w:rsidRDefault="00000000">
            <w:pPr>
              <w:pStyle w:val="TableParagraph"/>
              <w:spacing w:before="22"/>
              <w:ind w:left="33"/>
              <w:rPr>
                <w:sz w:val="24"/>
              </w:rPr>
            </w:pPr>
            <w:r>
              <w:rPr>
                <w:sz w:val="24"/>
              </w:rPr>
              <w:t>Stage</w:t>
            </w:r>
            <w:r>
              <w:rPr>
                <w:spacing w:val="-11"/>
                <w:sz w:val="24"/>
              </w:rPr>
              <w:t xml:space="preserve"> </w:t>
            </w:r>
            <w:r>
              <w:rPr>
                <w:sz w:val="24"/>
              </w:rPr>
              <w:t>micrometer</w:t>
            </w:r>
            <w:r>
              <w:rPr>
                <w:spacing w:val="-10"/>
                <w:sz w:val="24"/>
              </w:rPr>
              <w:t xml:space="preserve"> </w:t>
            </w:r>
            <w:r>
              <w:rPr>
                <w:sz w:val="24"/>
              </w:rPr>
              <w:t>and</w:t>
            </w:r>
            <w:r>
              <w:rPr>
                <w:spacing w:val="-10"/>
                <w:sz w:val="24"/>
              </w:rPr>
              <w:t xml:space="preserve"> </w:t>
            </w:r>
            <w:r>
              <w:rPr>
                <w:sz w:val="24"/>
              </w:rPr>
              <w:t>calibration</w:t>
            </w:r>
            <w:r>
              <w:rPr>
                <w:spacing w:val="-10"/>
                <w:sz w:val="24"/>
              </w:rPr>
              <w:t xml:space="preserve"> </w:t>
            </w:r>
            <w:r>
              <w:rPr>
                <w:sz w:val="24"/>
              </w:rPr>
              <w:t>slides for accurate measurement</w:t>
            </w:r>
          </w:p>
        </w:tc>
        <w:tc>
          <w:tcPr>
            <w:tcW w:w="169" w:type="dxa"/>
            <w:vMerge/>
            <w:tcBorders>
              <w:top w:val="nil"/>
              <w:left w:val="double" w:sz="4" w:space="0" w:color="000000"/>
            </w:tcBorders>
          </w:tcPr>
          <w:p w14:paraId="36848E45" w14:textId="77777777" w:rsidR="004A7D8B" w:rsidRDefault="004A7D8B">
            <w:pPr>
              <w:rPr>
                <w:sz w:val="2"/>
                <w:szCs w:val="2"/>
              </w:rPr>
            </w:pPr>
          </w:p>
        </w:tc>
        <w:tc>
          <w:tcPr>
            <w:tcW w:w="604" w:type="dxa"/>
            <w:vMerge/>
            <w:tcBorders>
              <w:top w:val="nil"/>
            </w:tcBorders>
          </w:tcPr>
          <w:p w14:paraId="1652BCF1" w14:textId="77777777" w:rsidR="004A7D8B" w:rsidRDefault="004A7D8B">
            <w:pPr>
              <w:rPr>
                <w:sz w:val="2"/>
                <w:szCs w:val="2"/>
              </w:rPr>
            </w:pPr>
          </w:p>
        </w:tc>
      </w:tr>
      <w:tr w:rsidR="004A7D8B" w14:paraId="7B69F8B9" w14:textId="77777777">
        <w:trPr>
          <w:trHeight w:val="877"/>
        </w:trPr>
        <w:tc>
          <w:tcPr>
            <w:tcW w:w="454" w:type="dxa"/>
            <w:vMerge/>
            <w:tcBorders>
              <w:top w:val="nil"/>
            </w:tcBorders>
          </w:tcPr>
          <w:p w14:paraId="1E2EFD93" w14:textId="77777777" w:rsidR="004A7D8B" w:rsidRDefault="004A7D8B">
            <w:pPr>
              <w:rPr>
                <w:sz w:val="2"/>
                <w:szCs w:val="2"/>
              </w:rPr>
            </w:pPr>
          </w:p>
        </w:tc>
        <w:tc>
          <w:tcPr>
            <w:tcW w:w="2664" w:type="dxa"/>
            <w:vMerge/>
            <w:tcBorders>
              <w:top w:val="nil"/>
            </w:tcBorders>
          </w:tcPr>
          <w:p w14:paraId="0BC2B32B" w14:textId="77777777" w:rsidR="004A7D8B" w:rsidRDefault="004A7D8B">
            <w:pPr>
              <w:rPr>
                <w:sz w:val="2"/>
                <w:szCs w:val="2"/>
              </w:rPr>
            </w:pPr>
          </w:p>
        </w:tc>
        <w:tc>
          <w:tcPr>
            <w:tcW w:w="148" w:type="dxa"/>
            <w:vMerge/>
            <w:tcBorders>
              <w:top w:val="nil"/>
              <w:right w:val="double" w:sz="4" w:space="0" w:color="000000"/>
            </w:tcBorders>
          </w:tcPr>
          <w:p w14:paraId="47602607" w14:textId="77777777" w:rsidR="004A7D8B" w:rsidRDefault="004A7D8B">
            <w:pPr>
              <w:rPr>
                <w:sz w:val="2"/>
                <w:szCs w:val="2"/>
              </w:rPr>
            </w:pPr>
          </w:p>
        </w:tc>
        <w:tc>
          <w:tcPr>
            <w:tcW w:w="1475" w:type="dxa"/>
            <w:tcBorders>
              <w:top w:val="double" w:sz="4" w:space="0" w:color="000000"/>
              <w:left w:val="double" w:sz="4" w:space="0" w:color="000000"/>
              <w:bottom w:val="double" w:sz="4" w:space="0" w:color="000000"/>
              <w:right w:val="double" w:sz="4" w:space="0" w:color="000000"/>
            </w:tcBorders>
          </w:tcPr>
          <w:p w14:paraId="4E9FB73B" w14:textId="77777777" w:rsidR="004A7D8B" w:rsidRDefault="00000000">
            <w:pPr>
              <w:pStyle w:val="TableParagraph"/>
              <w:spacing w:before="25"/>
              <w:ind w:left="10" w:right="436"/>
              <w:rPr>
                <w:sz w:val="24"/>
              </w:rPr>
            </w:pPr>
            <w:r>
              <w:rPr>
                <w:spacing w:val="-2"/>
                <w:sz w:val="24"/>
              </w:rPr>
              <w:t xml:space="preserve">Image </w:t>
            </w:r>
            <w:r>
              <w:rPr>
                <w:sz w:val="24"/>
              </w:rPr>
              <w:t>Stitching</w:t>
            </w:r>
            <w:r>
              <w:rPr>
                <w:spacing w:val="-15"/>
                <w:sz w:val="24"/>
              </w:rPr>
              <w:t xml:space="preserve"> </w:t>
            </w:r>
            <w:r>
              <w:rPr>
                <w:sz w:val="24"/>
              </w:rPr>
              <w:t xml:space="preserve">/ </w:t>
            </w:r>
            <w:r>
              <w:rPr>
                <w:spacing w:val="-2"/>
                <w:sz w:val="24"/>
              </w:rPr>
              <w:t>Tiling</w:t>
            </w:r>
          </w:p>
        </w:tc>
        <w:tc>
          <w:tcPr>
            <w:tcW w:w="3883" w:type="dxa"/>
            <w:tcBorders>
              <w:top w:val="double" w:sz="4" w:space="0" w:color="000000"/>
              <w:left w:val="double" w:sz="4" w:space="0" w:color="000000"/>
              <w:bottom w:val="double" w:sz="4" w:space="0" w:color="000000"/>
              <w:right w:val="double" w:sz="4" w:space="0" w:color="000000"/>
            </w:tcBorders>
          </w:tcPr>
          <w:p w14:paraId="6045205B" w14:textId="77777777" w:rsidR="004A7D8B" w:rsidRDefault="00000000">
            <w:pPr>
              <w:pStyle w:val="TableParagraph"/>
              <w:spacing w:before="161"/>
              <w:ind w:left="33"/>
              <w:rPr>
                <w:sz w:val="24"/>
              </w:rPr>
            </w:pPr>
            <w:r>
              <w:rPr>
                <w:sz w:val="24"/>
              </w:rPr>
              <w:t>Multi-field</w:t>
            </w:r>
            <w:r>
              <w:rPr>
                <w:spacing w:val="-8"/>
                <w:sz w:val="24"/>
              </w:rPr>
              <w:t xml:space="preserve"> </w:t>
            </w:r>
            <w:r>
              <w:rPr>
                <w:sz w:val="24"/>
              </w:rPr>
              <w:t>/</w:t>
            </w:r>
            <w:r>
              <w:rPr>
                <w:spacing w:val="-8"/>
                <w:sz w:val="24"/>
              </w:rPr>
              <w:t xml:space="preserve"> </w:t>
            </w:r>
            <w:r>
              <w:rPr>
                <w:sz w:val="24"/>
              </w:rPr>
              <w:t>large</w:t>
            </w:r>
            <w:r>
              <w:rPr>
                <w:spacing w:val="-9"/>
                <w:sz w:val="24"/>
              </w:rPr>
              <w:t xml:space="preserve"> </w:t>
            </w:r>
            <w:r>
              <w:rPr>
                <w:sz w:val="24"/>
              </w:rPr>
              <w:t>area</w:t>
            </w:r>
            <w:r>
              <w:rPr>
                <w:spacing w:val="-9"/>
                <w:sz w:val="24"/>
              </w:rPr>
              <w:t xml:space="preserve"> </w:t>
            </w:r>
            <w:r>
              <w:rPr>
                <w:sz w:val="24"/>
              </w:rPr>
              <w:t>stitching</w:t>
            </w:r>
            <w:r>
              <w:rPr>
                <w:spacing w:val="-8"/>
                <w:sz w:val="24"/>
              </w:rPr>
              <w:t xml:space="preserve"> </w:t>
            </w:r>
            <w:r>
              <w:rPr>
                <w:sz w:val="24"/>
              </w:rPr>
              <w:t>for WAAM cross-sections</w:t>
            </w:r>
          </w:p>
        </w:tc>
        <w:tc>
          <w:tcPr>
            <w:tcW w:w="169" w:type="dxa"/>
            <w:vMerge/>
            <w:tcBorders>
              <w:top w:val="nil"/>
              <w:left w:val="double" w:sz="4" w:space="0" w:color="000000"/>
            </w:tcBorders>
          </w:tcPr>
          <w:p w14:paraId="56F73FAA" w14:textId="77777777" w:rsidR="004A7D8B" w:rsidRDefault="004A7D8B">
            <w:pPr>
              <w:rPr>
                <w:sz w:val="2"/>
                <w:szCs w:val="2"/>
              </w:rPr>
            </w:pPr>
          </w:p>
        </w:tc>
        <w:tc>
          <w:tcPr>
            <w:tcW w:w="604" w:type="dxa"/>
            <w:vMerge/>
            <w:tcBorders>
              <w:top w:val="nil"/>
            </w:tcBorders>
          </w:tcPr>
          <w:p w14:paraId="66523938" w14:textId="77777777" w:rsidR="004A7D8B" w:rsidRDefault="004A7D8B">
            <w:pPr>
              <w:rPr>
                <w:sz w:val="2"/>
                <w:szCs w:val="2"/>
              </w:rPr>
            </w:pPr>
          </w:p>
        </w:tc>
      </w:tr>
      <w:tr w:rsidR="004A7D8B" w14:paraId="380DCA06" w14:textId="77777777">
        <w:trPr>
          <w:trHeight w:val="879"/>
        </w:trPr>
        <w:tc>
          <w:tcPr>
            <w:tcW w:w="454" w:type="dxa"/>
            <w:vMerge/>
            <w:tcBorders>
              <w:top w:val="nil"/>
            </w:tcBorders>
          </w:tcPr>
          <w:p w14:paraId="2B77DA2D" w14:textId="77777777" w:rsidR="004A7D8B" w:rsidRDefault="004A7D8B">
            <w:pPr>
              <w:rPr>
                <w:sz w:val="2"/>
                <w:szCs w:val="2"/>
              </w:rPr>
            </w:pPr>
          </w:p>
        </w:tc>
        <w:tc>
          <w:tcPr>
            <w:tcW w:w="2664" w:type="dxa"/>
            <w:vMerge/>
            <w:tcBorders>
              <w:top w:val="nil"/>
            </w:tcBorders>
          </w:tcPr>
          <w:p w14:paraId="2FF9CBB0" w14:textId="77777777" w:rsidR="004A7D8B" w:rsidRDefault="004A7D8B">
            <w:pPr>
              <w:rPr>
                <w:sz w:val="2"/>
                <w:szCs w:val="2"/>
              </w:rPr>
            </w:pPr>
          </w:p>
        </w:tc>
        <w:tc>
          <w:tcPr>
            <w:tcW w:w="148" w:type="dxa"/>
            <w:vMerge/>
            <w:tcBorders>
              <w:top w:val="nil"/>
              <w:right w:val="double" w:sz="4" w:space="0" w:color="000000"/>
            </w:tcBorders>
          </w:tcPr>
          <w:p w14:paraId="1D07E286" w14:textId="77777777" w:rsidR="004A7D8B" w:rsidRDefault="004A7D8B">
            <w:pPr>
              <w:rPr>
                <w:sz w:val="2"/>
                <w:szCs w:val="2"/>
              </w:rPr>
            </w:pPr>
          </w:p>
        </w:tc>
        <w:tc>
          <w:tcPr>
            <w:tcW w:w="1475" w:type="dxa"/>
            <w:tcBorders>
              <w:top w:val="double" w:sz="4" w:space="0" w:color="000000"/>
              <w:left w:val="double" w:sz="4" w:space="0" w:color="000000"/>
              <w:bottom w:val="double" w:sz="4" w:space="0" w:color="000000"/>
              <w:right w:val="double" w:sz="4" w:space="0" w:color="000000"/>
            </w:tcBorders>
          </w:tcPr>
          <w:p w14:paraId="528A0260" w14:textId="77777777" w:rsidR="004A7D8B" w:rsidRDefault="00000000">
            <w:pPr>
              <w:pStyle w:val="TableParagraph"/>
              <w:spacing w:before="25"/>
              <w:ind w:left="10" w:right="263"/>
              <w:rPr>
                <w:sz w:val="24"/>
              </w:rPr>
            </w:pPr>
            <w:r>
              <w:rPr>
                <w:spacing w:val="-2"/>
                <w:sz w:val="24"/>
              </w:rPr>
              <w:t xml:space="preserve">Batch </w:t>
            </w:r>
            <w:r>
              <w:rPr>
                <w:sz w:val="24"/>
              </w:rPr>
              <w:t>Processing</w:t>
            </w:r>
            <w:r>
              <w:rPr>
                <w:spacing w:val="-15"/>
                <w:sz w:val="24"/>
              </w:rPr>
              <w:t xml:space="preserve"> </w:t>
            </w:r>
            <w:r>
              <w:rPr>
                <w:sz w:val="24"/>
              </w:rPr>
              <w:t xml:space="preserve">/ </w:t>
            </w:r>
            <w:r>
              <w:rPr>
                <w:spacing w:val="-2"/>
                <w:sz w:val="24"/>
              </w:rPr>
              <w:t>Automation</w:t>
            </w:r>
          </w:p>
        </w:tc>
        <w:tc>
          <w:tcPr>
            <w:tcW w:w="3883" w:type="dxa"/>
            <w:tcBorders>
              <w:top w:val="double" w:sz="4" w:space="0" w:color="000000"/>
              <w:left w:val="double" w:sz="4" w:space="0" w:color="000000"/>
              <w:bottom w:val="double" w:sz="4" w:space="0" w:color="000000"/>
              <w:right w:val="double" w:sz="4" w:space="0" w:color="000000"/>
            </w:tcBorders>
          </w:tcPr>
          <w:p w14:paraId="1389F299" w14:textId="77777777" w:rsidR="004A7D8B" w:rsidRDefault="00000000">
            <w:pPr>
              <w:pStyle w:val="TableParagraph"/>
              <w:spacing w:before="162"/>
              <w:ind w:left="33"/>
              <w:rPr>
                <w:sz w:val="24"/>
              </w:rPr>
            </w:pPr>
            <w:r>
              <w:rPr>
                <w:sz w:val="24"/>
              </w:rPr>
              <w:t>Automated</w:t>
            </w:r>
            <w:r>
              <w:rPr>
                <w:spacing w:val="-9"/>
                <w:sz w:val="24"/>
              </w:rPr>
              <w:t xml:space="preserve"> </w:t>
            </w:r>
            <w:r>
              <w:rPr>
                <w:sz w:val="24"/>
              </w:rPr>
              <w:t>analysis</w:t>
            </w:r>
            <w:r>
              <w:rPr>
                <w:spacing w:val="-10"/>
                <w:sz w:val="24"/>
              </w:rPr>
              <w:t xml:space="preserve"> </w:t>
            </w:r>
            <w:r>
              <w:rPr>
                <w:sz w:val="24"/>
              </w:rPr>
              <w:t>of</w:t>
            </w:r>
            <w:r>
              <w:rPr>
                <w:spacing w:val="-9"/>
                <w:sz w:val="24"/>
              </w:rPr>
              <w:t xml:space="preserve"> </w:t>
            </w:r>
            <w:r>
              <w:rPr>
                <w:sz w:val="24"/>
              </w:rPr>
              <w:t>multiple</w:t>
            </w:r>
            <w:r>
              <w:rPr>
                <w:spacing w:val="-10"/>
                <w:sz w:val="24"/>
              </w:rPr>
              <w:t xml:space="preserve"> </w:t>
            </w:r>
            <w:r>
              <w:rPr>
                <w:sz w:val="24"/>
              </w:rPr>
              <w:t>images for efficiency</w:t>
            </w:r>
          </w:p>
        </w:tc>
        <w:tc>
          <w:tcPr>
            <w:tcW w:w="169" w:type="dxa"/>
            <w:vMerge/>
            <w:tcBorders>
              <w:top w:val="nil"/>
              <w:left w:val="double" w:sz="4" w:space="0" w:color="000000"/>
            </w:tcBorders>
          </w:tcPr>
          <w:p w14:paraId="2E2C8344" w14:textId="77777777" w:rsidR="004A7D8B" w:rsidRDefault="004A7D8B">
            <w:pPr>
              <w:rPr>
                <w:sz w:val="2"/>
                <w:szCs w:val="2"/>
              </w:rPr>
            </w:pPr>
          </w:p>
        </w:tc>
        <w:tc>
          <w:tcPr>
            <w:tcW w:w="604" w:type="dxa"/>
            <w:vMerge/>
            <w:tcBorders>
              <w:top w:val="nil"/>
            </w:tcBorders>
          </w:tcPr>
          <w:p w14:paraId="7CB49D91" w14:textId="77777777" w:rsidR="004A7D8B" w:rsidRDefault="004A7D8B">
            <w:pPr>
              <w:rPr>
                <w:sz w:val="2"/>
                <w:szCs w:val="2"/>
              </w:rPr>
            </w:pPr>
          </w:p>
        </w:tc>
      </w:tr>
      <w:tr w:rsidR="004A7D8B" w14:paraId="3D031546" w14:textId="77777777">
        <w:trPr>
          <w:trHeight w:val="601"/>
        </w:trPr>
        <w:tc>
          <w:tcPr>
            <w:tcW w:w="454" w:type="dxa"/>
            <w:vMerge/>
            <w:tcBorders>
              <w:top w:val="nil"/>
            </w:tcBorders>
          </w:tcPr>
          <w:p w14:paraId="040C15E2" w14:textId="77777777" w:rsidR="004A7D8B" w:rsidRDefault="004A7D8B">
            <w:pPr>
              <w:rPr>
                <w:sz w:val="2"/>
                <w:szCs w:val="2"/>
              </w:rPr>
            </w:pPr>
          </w:p>
        </w:tc>
        <w:tc>
          <w:tcPr>
            <w:tcW w:w="2664" w:type="dxa"/>
            <w:vMerge/>
            <w:tcBorders>
              <w:top w:val="nil"/>
            </w:tcBorders>
          </w:tcPr>
          <w:p w14:paraId="5EB04070" w14:textId="77777777" w:rsidR="004A7D8B" w:rsidRDefault="004A7D8B">
            <w:pPr>
              <w:rPr>
                <w:sz w:val="2"/>
                <w:szCs w:val="2"/>
              </w:rPr>
            </w:pPr>
          </w:p>
        </w:tc>
        <w:tc>
          <w:tcPr>
            <w:tcW w:w="148" w:type="dxa"/>
            <w:vMerge/>
            <w:tcBorders>
              <w:top w:val="nil"/>
              <w:right w:val="double" w:sz="4" w:space="0" w:color="000000"/>
            </w:tcBorders>
          </w:tcPr>
          <w:p w14:paraId="2AA4F184" w14:textId="77777777" w:rsidR="004A7D8B" w:rsidRDefault="004A7D8B">
            <w:pPr>
              <w:rPr>
                <w:sz w:val="2"/>
                <w:szCs w:val="2"/>
              </w:rPr>
            </w:pPr>
          </w:p>
        </w:tc>
        <w:tc>
          <w:tcPr>
            <w:tcW w:w="1475" w:type="dxa"/>
            <w:tcBorders>
              <w:top w:val="double" w:sz="4" w:space="0" w:color="000000"/>
              <w:left w:val="double" w:sz="4" w:space="0" w:color="000000"/>
              <w:bottom w:val="double" w:sz="4" w:space="0" w:color="000000"/>
              <w:right w:val="double" w:sz="4" w:space="0" w:color="000000"/>
            </w:tcBorders>
          </w:tcPr>
          <w:p w14:paraId="14D20CDA" w14:textId="77777777" w:rsidR="004A7D8B" w:rsidRDefault="00000000">
            <w:pPr>
              <w:pStyle w:val="TableParagraph"/>
              <w:spacing w:before="22"/>
              <w:ind w:left="10" w:right="90"/>
              <w:rPr>
                <w:sz w:val="24"/>
              </w:rPr>
            </w:pPr>
            <w:r>
              <w:rPr>
                <w:spacing w:val="-2"/>
                <w:sz w:val="24"/>
              </w:rPr>
              <w:t>Standards Compliance</w:t>
            </w:r>
          </w:p>
        </w:tc>
        <w:tc>
          <w:tcPr>
            <w:tcW w:w="3883" w:type="dxa"/>
            <w:tcBorders>
              <w:top w:val="double" w:sz="4" w:space="0" w:color="000000"/>
              <w:left w:val="double" w:sz="4" w:space="0" w:color="000000"/>
              <w:bottom w:val="double" w:sz="4" w:space="0" w:color="000000"/>
              <w:right w:val="double" w:sz="4" w:space="0" w:color="000000"/>
            </w:tcBorders>
          </w:tcPr>
          <w:p w14:paraId="5943CE00" w14:textId="77777777" w:rsidR="004A7D8B" w:rsidRDefault="00000000">
            <w:pPr>
              <w:pStyle w:val="TableParagraph"/>
              <w:spacing w:before="22"/>
              <w:ind w:left="33"/>
              <w:rPr>
                <w:sz w:val="24"/>
              </w:rPr>
            </w:pPr>
            <w:r>
              <w:rPr>
                <w:sz w:val="24"/>
              </w:rPr>
              <w:t>Must</w:t>
            </w:r>
            <w:r>
              <w:rPr>
                <w:spacing w:val="-8"/>
                <w:sz w:val="24"/>
              </w:rPr>
              <w:t xml:space="preserve"> </w:t>
            </w:r>
            <w:r>
              <w:rPr>
                <w:sz w:val="24"/>
              </w:rPr>
              <w:t>comply</w:t>
            </w:r>
            <w:r>
              <w:rPr>
                <w:spacing w:val="-8"/>
                <w:sz w:val="24"/>
              </w:rPr>
              <w:t xml:space="preserve"> </w:t>
            </w:r>
            <w:r>
              <w:rPr>
                <w:sz w:val="24"/>
              </w:rPr>
              <w:t>with</w:t>
            </w:r>
            <w:r>
              <w:rPr>
                <w:spacing w:val="-8"/>
                <w:sz w:val="24"/>
              </w:rPr>
              <w:t xml:space="preserve"> </w:t>
            </w:r>
            <w:r>
              <w:rPr>
                <w:sz w:val="24"/>
              </w:rPr>
              <w:t>ASTM</w:t>
            </w:r>
            <w:r>
              <w:rPr>
                <w:spacing w:val="-9"/>
                <w:sz w:val="24"/>
              </w:rPr>
              <w:t xml:space="preserve"> </w:t>
            </w:r>
            <w:r>
              <w:rPr>
                <w:sz w:val="24"/>
              </w:rPr>
              <w:t>&amp;</w:t>
            </w:r>
            <w:r>
              <w:rPr>
                <w:spacing w:val="-8"/>
                <w:sz w:val="24"/>
              </w:rPr>
              <w:t xml:space="preserve"> </w:t>
            </w:r>
            <w:r>
              <w:rPr>
                <w:sz w:val="24"/>
              </w:rPr>
              <w:t xml:space="preserve">ISO </w:t>
            </w:r>
            <w:r>
              <w:rPr>
                <w:spacing w:val="-2"/>
                <w:sz w:val="24"/>
              </w:rPr>
              <w:t>standards</w:t>
            </w:r>
          </w:p>
        </w:tc>
        <w:tc>
          <w:tcPr>
            <w:tcW w:w="169" w:type="dxa"/>
            <w:vMerge/>
            <w:tcBorders>
              <w:top w:val="nil"/>
              <w:left w:val="double" w:sz="4" w:space="0" w:color="000000"/>
            </w:tcBorders>
          </w:tcPr>
          <w:p w14:paraId="1942C8CB" w14:textId="77777777" w:rsidR="004A7D8B" w:rsidRDefault="004A7D8B">
            <w:pPr>
              <w:rPr>
                <w:sz w:val="2"/>
                <w:szCs w:val="2"/>
              </w:rPr>
            </w:pPr>
          </w:p>
        </w:tc>
        <w:tc>
          <w:tcPr>
            <w:tcW w:w="604" w:type="dxa"/>
            <w:vMerge/>
            <w:tcBorders>
              <w:top w:val="nil"/>
            </w:tcBorders>
          </w:tcPr>
          <w:p w14:paraId="321DD1B7" w14:textId="77777777" w:rsidR="004A7D8B" w:rsidRDefault="004A7D8B">
            <w:pPr>
              <w:rPr>
                <w:sz w:val="2"/>
                <w:szCs w:val="2"/>
              </w:rPr>
            </w:pPr>
          </w:p>
        </w:tc>
      </w:tr>
      <w:tr w:rsidR="004A7D8B" w14:paraId="3B93344B" w14:textId="77777777">
        <w:trPr>
          <w:trHeight w:val="601"/>
        </w:trPr>
        <w:tc>
          <w:tcPr>
            <w:tcW w:w="454" w:type="dxa"/>
            <w:vMerge/>
            <w:tcBorders>
              <w:top w:val="nil"/>
            </w:tcBorders>
          </w:tcPr>
          <w:p w14:paraId="3A53F652" w14:textId="77777777" w:rsidR="004A7D8B" w:rsidRDefault="004A7D8B">
            <w:pPr>
              <w:rPr>
                <w:sz w:val="2"/>
                <w:szCs w:val="2"/>
              </w:rPr>
            </w:pPr>
          </w:p>
        </w:tc>
        <w:tc>
          <w:tcPr>
            <w:tcW w:w="2664" w:type="dxa"/>
            <w:vMerge/>
            <w:tcBorders>
              <w:top w:val="nil"/>
            </w:tcBorders>
          </w:tcPr>
          <w:p w14:paraId="421D841A" w14:textId="77777777" w:rsidR="004A7D8B" w:rsidRDefault="004A7D8B">
            <w:pPr>
              <w:rPr>
                <w:sz w:val="2"/>
                <w:szCs w:val="2"/>
              </w:rPr>
            </w:pPr>
          </w:p>
        </w:tc>
        <w:tc>
          <w:tcPr>
            <w:tcW w:w="148" w:type="dxa"/>
            <w:vMerge/>
            <w:tcBorders>
              <w:top w:val="nil"/>
              <w:right w:val="double" w:sz="4" w:space="0" w:color="000000"/>
            </w:tcBorders>
          </w:tcPr>
          <w:p w14:paraId="0161AAE6" w14:textId="77777777" w:rsidR="004A7D8B" w:rsidRDefault="004A7D8B">
            <w:pPr>
              <w:rPr>
                <w:sz w:val="2"/>
                <w:szCs w:val="2"/>
              </w:rPr>
            </w:pPr>
          </w:p>
        </w:tc>
        <w:tc>
          <w:tcPr>
            <w:tcW w:w="1475" w:type="dxa"/>
            <w:tcBorders>
              <w:top w:val="double" w:sz="4" w:space="0" w:color="000000"/>
              <w:left w:val="double" w:sz="4" w:space="0" w:color="000000"/>
              <w:bottom w:val="double" w:sz="4" w:space="0" w:color="000000"/>
              <w:right w:val="double" w:sz="4" w:space="0" w:color="000000"/>
            </w:tcBorders>
          </w:tcPr>
          <w:p w14:paraId="1AE5D7AE" w14:textId="77777777" w:rsidR="004A7D8B" w:rsidRDefault="00000000">
            <w:pPr>
              <w:pStyle w:val="TableParagraph"/>
              <w:spacing w:before="161"/>
              <w:ind w:left="10"/>
              <w:rPr>
                <w:sz w:val="24"/>
              </w:rPr>
            </w:pPr>
            <w:r>
              <w:rPr>
                <w:sz w:val="24"/>
              </w:rPr>
              <w:t>Report</w:t>
            </w:r>
            <w:r>
              <w:rPr>
                <w:spacing w:val="-1"/>
                <w:sz w:val="24"/>
              </w:rPr>
              <w:t xml:space="preserve"> </w:t>
            </w:r>
            <w:r>
              <w:rPr>
                <w:spacing w:val="-2"/>
                <w:sz w:val="24"/>
              </w:rPr>
              <w:t>Export</w:t>
            </w:r>
          </w:p>
        </w:tc>
        <w:tc>
          <w:tcPr>
            <w:tcW w:w="3883" w:type="dxa"/>
            <w:tcBorders>
              <w:top w:val="double" w:sz="4" w:space="0" w:color="000000"/>
              <w:left w:val="double" w:sz="4" w:space="0" w:color="000000"/>
              <w:bottom w:val="double" w:sz="4" w:space="0" w:color="000000"/>
              <w:right w:val="double" w:sz="4" w:space="0" w:color="000000"/>
            </w:tcBorders>
          </w:tcPr>
          <w:p w14:paraId="7E8FE26F" w14:textId="77777777" w:rsidR="004A7D8B" w:rsidRDefault="00000000">
            <w:pPr>
              <w:pStyle w:val="TableParagraph"/>
              <w:spacing w:before="25"/>
              <w:ind w:left="33"/>
              <w:rPr>
                <w:sz w:val="24"/>
              </w:rPr>
            </w:pPr>
            <w:r>
              <w:rPr>
                <w:sz w:val="24"/>
              </w:rPr>
              <w:t>MS</w:t>
            </w:r>
            <w:r>
              <w:rPr>
                <w:spacing w:val="-7"/>
                <w:sz w:val="24"/>
              </w:rPr>
              <w:t xml:space="preserve"> </w:t>
            </w:r>
            <w:r>
              <w:rPr>
                <w:sz w:val="24"/>
              </w:rPr>
              <w:t>Excel,</w:t>
            </w:r>
            <w:r>
              <w:rPr>
                <w:spacing w:val="-7"/>
                <w:sz w:val="24"/>
              </w:rPr>
              <w:t xml:space="preserve"> </w:t>
            </w:r>
            <w:r>
              <w:rPr>
                <w:sz w:val="24"/>
              </w:rPr>
              <w:t>Word,</w:t>
            </w:r>
            <w:r>
              <w:rPr>
                <w:spacing w:val="-7"/>
                <w:sz w:val="24"/>
              </w:rPr>
              <w:t xml:space="preserve"> </w:t>
            </w:r>
            <w:r>
              <w:rPr>
                <w:sz w:val="24"/>
              </w:rPr>
              <w:t>PDF</w:t>
            </w:r>
            <w:r>
              <w:rPr>
                <w:spacing w:val="-7"/>
                <w:sz w:val="24"/>
              </w:rPr>
              <w:t xml:space="preserve"> </w:t>
            </w:r>
            <w:r>
              <w:rPr>
                <w:sz w:val="24"/>
              </w:rPr>
              <w:t>export</w:t>
            </w:r>
            <w:r>
              <w:rPr>
                <w:spacing w:val="-7"/>
                <w:sz w:val="24"/>
              </w:rPr>
              <w:t xml:space="preserve"> </w:t>
            </w:r>
            <w:r>
              <w:rPr>
                <w:sz w:val="24"/>
              </w:rPr>
              <w:t>for</w:t>
            </w:r>
            <w:r>
              <w:rPr>
                <w:spacing w:val="-7"/>
                <w:sz w:val="24"/>
              </w:rPr>
              <w:t xml:space="preserve"> </w:t>
            </w:r>
            <w:r>
              <w:rPr>
                <w:sz w:val="24"/>
              </w:rPr>
              <w:t xml:space="preserve">QA </w:t>
            </w:r>
            <w:r>
              <w:rPr>
                <w:spacing w:val="-2"/>
                <w:sz w:val="24"/>
              </w:rPr>
              <w:t>documentation</w:t>
            </w:r>
          </w:p>
        </w:tc>
        <w:tc>
          <w:tcPr>
            <w:tcW w:w="169" w:type="dxa"/>
            <w:vMerge/>
            <w:tcBorders>
              <w:top w:val="nil"/>
              <w:left w:val="double" w:sz="4" w:space="0" w:color="000000"/>
            </w:tcBorders>
          </w:tcPr>
          <w:p w14:paraId="70EEB8D1" w14:textId="77777777" w:rsidR="004A7D8B" w:rsidRDefault="004A7D8B">
            <w:pPr>
              <w:rPr>
                <w:sz w:val="2"/>
                <w:szCs w:val="2"/>
              </w:rPr>
            </w:pPr>
          </w:p>
        </w:tc>
        <w:tc>
          <w:tcPr>
            <w:tcW w:w="604" w:type="dxa"/>
            <w:vMerge/>
            <w:tcBorders>
              <w:top w:val="nil"/>
            </w:tcBorders>
          </w:tcPr>
          <w:p w14:paraId="11350F28" w14:textId="77777777" w:rsidR="004A7D8B" w:rsidRDefault="004A7D8B">
            <w:pPr>
              <w:rPr>
                <w:sz w:val="2"/>
                <w:szCs w:val="2"/>
              </w:rPr>
            </w:pPr>
          </w:p>
        </w:tc>
      </w:tr>
      <w:tr w:rsidR="004A7D8B" w14:paraId="128AB963" w14:textId="77777777">
        <w:trPr>
          <w:trHeight w:val="603"/>
        </w:trPr>
        <w:tc>
          <w:tcPr>
            <w:tcW w:w="454" w:type="dxa"/>
            <w:vMerge/>
            <w:tcBorders>
              <w:top w:val="nil"/>
            </w:tcBorders>
          </w:tcPr>
          <w:p w14:paraId="1949F505" w14:textId="77777777" w:rsidR="004A7D8B" w:rsidRDefault="004A7D8B">
            <w:pPr>
              <w:rPr>
                <w:sz w:val="2"/>
                <w:szCs w:val="2"/>
              </w:rPr>
            </w:pPr>
          </w:p>
        </w:tc>
        <w:tc>
          <w:tcPr>
            <w:tcW w:w="2664" w:type="dxa"/>
            <w:vMerge/>
            <w:tcBorders>
              <w:top w:val="nil"/>
            </w:tcBorders>
          </w:tcPr>
          <w:p w14:paraId="45497724" w14:textId="77777777" w:rsidR="004A7D8B" w:rsidRDefault="004A7D8B">
            <w:pPr>
              <w:rPr>
                <w:sz w:val="2"/>
                <w:szCs w:val="2"/>
              </w:rPr>
            </w:pPr>
          </w:p>
        </w:tc>
        <w:tc>
          <w:tcPr>
            <w:tcW w:w="148" w:type="dxa"/>
            <w:vMerge/>
            <w:tcBorders>
              <w:top w:val="nil"/>
              <w:right w:val="double" w:sz="4" w:space="0" w:color="000000"/>
            </w:tcBorders>
          </w:tcPr>
          <w:p w14:paraId="2E6C6E01" w14:textId="77777777" w:rsidR="004A7D8B" w:rsidRDefault="004A7D8B">
            <w:pPr>
              <w:rPr>
                <w:sz w:val="2"/>
                <w:szCs w:val="2"/>
              </w:rPr>
            </w:pPr>
          </w:p>
        </w:tc>
        <w:tc>
          <w:tcPr>
            <w:tcW w:w="1475" w:type="dxa"/>
            <w:tcBorders>
              <w:top w:val="double" w:sz="4" w:space="0" w:color="000000"/>
              <w:left w:val="double" w:sz="4" w:space="0" w:color="000000"/>
              <w:bottom w:val="double" w:sz="4" w:space="0" w:color="000000"/>
              <w:right w:val="double" w:sz="4" w:space="0" w:color="000000"/>
            </w:tcBorders>
          </w:tcPr>
          <w:p w14:paraId="10C4F29C" w14:textId="77777777" w:rsidR="004A7D8B" w:rsidRDefault="00000000">
            <w:pPr>
              <w:pStyle w:val="TableParagraph"/>
              <w:spacing w:before="25"/>
              <w:ind w:left="10" w:right="183"/>
              <w:rPr>
                <w:sz w:val="24"/>
              </w:rPr>
            </w:pPr>
            <w:r>
              <w:rPr>
                <w:sz w:val="24"/>
              </w:rPr>
              <w:t>Live</w:t>
            </w:r>
            <w:r>
              <w:rPr>
                <w:spacing w:val="-15"/>
                <w:sz w:val="24"/>
              </w:rPr>
              <w:t xml:space="preserve"> </w:t>
            </w:r>
            <w:r>
              <w:rPr>
                <w:sz w:val="24"/>
              </w:rPr>
              <w:t xml:space="preserve">Camera </w:t>
            </w:r>
            <w:r>
              <w:rPr>
                <w:spacing w:val="-2"/>
                <w:sz w:val="24"/>
              </w:rPr>
              <w:t>Integration</w:t>
            </w:r>
          </w:p>
        </w:tc>
        <w:tc>
          <w:tcPr>
            <w:tcW w:w="3883" w:type="dxa"/>
            <w:tcBorders>
              <w:top w:val="double" w:sz="4" w:space="0" w:color="000000"/>
              <w:left w:val="double" w:sz="4" w:space="0" w:color="000000"/>
              <w:bottom w:val="double" w:sz="4" w:space="0" w:color="000000"/>
              <w:right w:val="double" w:sz="4" w:space="0" w:color="000000"/>
            </w:tcBorders>
          </w:tcPr>
          <w:p w14:paraId="6E9C00C5" w14:textId="77777777" w:rsidR="004A7D8B" w:rsidRDefault="00000000">
            <w:pPr>
              <w:pStyle w:val="TableParagraph"/>
              <w:spacing w:before="25"/>
              <w:ind w:left="33"/>
              <w:rPr>
                <w:sz w:val="24"/>
              </w:rPr>
            </w:pPr>
            <w:r>
              <w:rPr>
                <w:sz w:val="24"/>
              </w:rPr>
              <w:t>USB3</w:t>
            </w:r>
            <w:r>
              <w:rPr>
                <w:spacing w:val="-8"/>
                <w:sz w:val="24"/>
              </w:rPr>
              <w:t xml:space="preserve"> </w:t>
            </w:r>
            <w:r>
              <w:rPr>
                <w:sz w:val="24"/>
              </w:rPr>
              <w:t>/</w:t>
            </w:r>
            <w:r>
              <w:rPr>
                <w:spacing w:val="-8"/>
                <w:sz w:val="24"/>
              </w:rPr>
              <w:t xml:space="preserve"> </w:t>
            </w:r>
            <w:r>
              <w:rPr>
                <w:sz w:val="24"/>
              </w:rPr>
              <w:t>GigE</w:t>
            </w:r>
            <w:r>
              <w:rPr>
                <w:spacing w:val="-8"/>
                <w:sz w:val="24"/>
              </w:rPr>
              <w:t xml:space="preserve"> </w:t>
            </w:r>
            <w:r>
              <w:rPr>
                <w:sz w:val="24"/>
              </w:rPr>
              <w:t>industrial</w:t>
            </w:r>
            <w:r>
              <w:rPr>
                <w:spacing w:val="-8"/>
                <w:sz w:val="24"/>
              </w:rPr>
              <w:t xml:space="preserve"> </w:t>
            </w:r>
            <w:r>
              <w:rPr>
                <w:sz w:val="24"/>
              </w:rPr>
              <w:t>camera</w:t>
            </w:r>
            <w:r>
              <w:rPr>
                <w:spacing w:val="-9"/>
                <w:sz w:val="24"/>
              </w:rPr>
              <w:t xml:space="preserve"> </w:t>
            </w:r>
            <w:r>
              <w:rPr>
                <w:sz w:val="24"/>
              </w:rPr>
              <w:t>support for real-time capture</w:t>
            </w:r>
          </w:p>
        </w:tc>
        <w:tc>
          <w:tcPr>
            <w:tcW w:w="169" w:type="dxa"/>
            <w:vMerge/>
            <w:tcBorders>
              <w:top w:val="nil"/>
              <w:left w:val="double" w:sz="4" w:space="0" w:color="000000"/>
            </w:tcBorders>
          </w:tcPr>
          <w:p w14:paraId="71D664F3" w14:textId="77777777" w:rsidR="004A7D8B" w:rsidRDefault="004A7D8B">
            <w:pPr>
              <w:rPr>
                <w:sz w:val="2"/>
                <w:szCs w:val="2"/>
              </w:rPr>
            </w:pPr>
          </w:p>
        </w:tc>
        <w:tc>
          <w:tcPr>
            <w:tcW w:w="604" w:type="dxa"/>
            <w:vMerge/>
            <w:tcBorders>
              <w:top w:val="nil"/>
            </w:tcBorders>
          </w:tcPr>
          <w:p w14:paraId="48EBA0F5" w14:textId="77777777" w:rsidR="004A7D8B" w:rsidRDefault="004A7D8B">
            <w:pPr>
              <w:rPr>
                <w:sz w:val="2"/>
                <w:szCs w:val="2"/>
              </w:rPr>
            </w:pPr>
          </w:p>
        </w:tc>
      </w:tr>
      <w:tr w:rsidR="004A7D8B" w14:paraId="6156D433" w14:textId="77777777">
        <w:trPr>
          <w:trHeight w:val="601"/>
        </w:trPr>
        <w:tc>
          <w:tcPr>
            <w:tcW w:w="454" w:type="dxa"/>
            <w:vMerge/>
            <w:tcBorders>
              <w:top w:val="nil"/>
            </w:tcBorders>
          </w:tcPr>
          <w:p w14:paraId="6EF6D165" w14:textId="77777777" w:rsidR="004A7D8B" w:rsidRDefault="004A7D8B">
            <w:pPr>
              <w:rPr>
                <w:sz w:val="2"/>
                <w:szCs w:val="2"/>
              </w:rPr>
            </w:pPr>
          </w:p>
        </w:tc>
        <w:tc>
          <w:tcPr>
            <w:tcW w:w="2664" w:type="dxa"/>
            <w:vMerge/>
            <w:tcBorders>
              <w:top w:val="nil"/>
            </w:tcBorders>
          </w:tcPr>
          <w:p w14:paraId="0DCC0602" w14:textId="77777777" w:rsidR="004A7D8B" w:rsidRDefault="004A7D8B">
            <w:pPr>
              <w:rPr>
                <w:sz w:val="2"/>
                <w:szCs w:val="2"/>
              </w:rPr>
            </w:pPr>
          </w:p>
        </w:tc>
        <w:tc>
          <w:tcPr>
            <w:tcW w:w="148" w:type="dxa"/>
            <w:vMerge/>
            <w:tcBorders>
              <w:top w:val="nil"/>
              <w:right w:val="double" w:sz="4" w:space="0" w:color="000000"/>
            </w:tcBorders>
          </w:tcPr>
          <w:p w14:paraId="670F2702" w14:textId="77777777" w:rsidR="004A7D8B" w:rsidRDefault="004A7D8B">
            <w:pPr>
              <w:rPr>
                <w:sz w:val="2"/>
                <w:szCs w:val="2"/>
              </w:rPr>
            </w:pPr>
          </w:p>
        </w:tc>
        <w:tc>
          <w:tcPr>
            <w:tcW w:w="1475" w:type="dxa"/>
            <w:tcBorders>
              <w:top w:val="double" w:sz="4" w:space="0" w:color="000000"/>
              <w:left w:val="double" w:sz="4" w:space="0" w:color="000000"/>
              <w:bottom w:val="double" w:sz="4" w:space="0" w:color="000000"/>
              <w:right w:val="double" w:sz="4" w:space="0" w:color="000000"/>
            </w:tcBorders>
          </w:tcPr>
          <w:p w14:paraId="4B585EFA" w14:textId="77777777" w:rsidR="004A7D8B" w:rsidRDefault="00000000">
            <w:pPr>
              <w:pStyle w:val="TableParagraph"/>
              <w:spacing w:before="162"/>
              <w:ind w:left="10"/>
              <w:rPr>
                <w:sz w:val="24"/>
              </w:rPr>
            </w:pPr>
            <w:r>
              <w:rPr>
                <w:sz w:val="24"/>
              </w:rPr>
              <w:t>User</w:t>
            </w:r>
            <w:r>
              <w:rPr>
                <w:spacing w:val="-1"/>
                <w:sz w:val="24"/>
              </w:rPr>
              <w:t xml:space="preserve"> </w:t>
            </w:r>
            <w:r>
              <w:rPr>
                <w:spacing w:val="-2"/>
                <w:sz w:val="24"/>
              </w:rPr>
              <w:t>Interface</w:t>
            </w:r>
          </w:p>
        </w:tc>
        <w:tc>
          <w:tcPr>
            <w:tcW w:w="3883" w:type="dxa"/>
            <w:tcBorders>
              <w:top w:val="double" w:sz="4" w:space="0" w:color="000000"/>
              <w:left w:val="double" w:sz="4" w:space="0" w:color="000000"/>
              <w:bottom w:val="double" w:sz="4" w:space="0" w:color="000000"/>
              <w:right w:val="double" w:sz="4" w:space="0" w:color="000000"/>
            </w:tcBorders>
          </w:tcPr>
          <w:p w14:paraId="18408233" w14:textId="77777777" w:rsidR="004A7D8B" w:rsidRDefault="00000000">
            <w:pPr>
              <w:pStyle w:val="TableParagraph"/>
              <w:spacing w:before="23"/>
              <w:ind w:left="33"/>
              <w:rPr>
                <w:sz w:val="24"/>
              </w:rPr>
            </w:pPr>
            <w:r>
              <w:rPr>
                <w:sz w:val="24"/>
              </w:rPr>
              <w:t>Intuitive workflow, customizable reports,</w:t>
            </w:r>
            <w:r>
              <w:rPr>
                <w:spacing w:val="-8"/>
                <w:sz w:val="24"/>
              </w:rPr>
              <w:t xml:space="preserve"> </w:t>
            </w:r>
            <w:r>
              <w:rPr>
                <w:sz w:val="24"/>
              </w:rPr>
              <w:t>suitable</w:t>
            </w:r>
            <w:r>
              <w:rPr>
                <w:spacing w:val="-9"/>
                <w:sz w:val="24"/>
              </w:rPr>
              <w:t xml:space="preserve"> </w:t>
            </w:r>
            <w:r>
              <w:rPr>
                <w:sz w:val="24"/>
              </w:rPr>
              <w:t>for</w:t>
            </w:r>
            <w:r>
              <w:rPr>
                <w:spacing w:val="-8"/>
                <w:sz w:val="24"/>
              </w:rPr>
              <w:t xml:space="preserve"> </w:t>
            </w:r>
            <w:r>
              <w:rPr>
                <w:sz w:val="24"/>
              </w:rPr>
              <w:t>QA</w:t>
            </w:r>
            <w:r>
              <w:rPr>
                <w:spacing w:val="-9"/>
                <w:sz w:val="24"/>
              </w:rPr>
              <w:t xml:space="preserve"> </w:t>
            </w:r>
            <w:r>
              <w:rPr>
                <w:sz w:val="24"/>
              </w:rPr>
              <w:t>and</w:t>
            </w:r>
            <w:r>
              <w:rPr>
                <w:spacing w:val="-8"/>
                <w:sz w:val="24"/>
              </w:rPr>
              <w:t xml:space="preserve"> </w:t>
            </w:r>
            <w:r>
              <w:rPr>
                <w:sz w:val="24"/>
              </w:rPr>
              <w:t>research</w:t>
            </w:r>
          </w:p>
        </w:tc>
        <w:tc>
          <w:tcPr>
            <w:tcW w:w="169" w:type="dxa"/>
            <w:vMerge/>
            <w:tcBorders>
              <w:top w:val="nil"/>
              <w:left w:val="double" w:sz="4" w:space="0" w:color="000000"/>
            </w:tcBorders>
          </w:tcPr>
          <w:p w14:paraId="7DCFAF26" w14:textId="77777777" w:rsidR="004A7D8B" w:rsidRDefault="004A7D8B">
            <w:pPr>
              <w:rPr>
                <w:sz w:val="2"/>
                <w:szCs w:val="2"/>
              </w:rPr>
            </w:pPr>
          </w:p>
        </w:tc>
        <w:tc>
          <w:tcPr>
            <w:tcW w:w="604" w:type="dxa"/>
            <w:vMerge/>
            <w:tcBorders>
              <w:top w:val="nil"/>
            </w:tcBorders>
          </w:tcPr>
          <w:p w14:paraId="237F2FBB" w14:textId="77777777" w:rsidR="004A7D8B" w:rsidRDefault="004A7D8B">
            <w:pPr>
              <w:rPr>
                <w:sz w:val="2"/>
                <w:szCs w:val="2"/>
              </w:rPr>
            </w:pPr>
          </w:p>
        </w:tc>
      </w:tr>
      <w:tr w:rsidR="004A7D8B" w14:paraId="0F584570" w14:textId="77777777">
        <w:trPr>
          <w:trHeight w:val="605"/>
        </w:trPr>
        <w:tc>
          <w:tcPr>
            <w:tcW w:w="454" w:type="dxa"/>
            <w:vMerge/>
            <w:tcBorders>
              <w:top w:val="nil"/>
            </w:tcBorders>
          </w:tcPr>
          <w:p w14:paraId="5B179C5D" w14:textId="77777777" w:rsidR="004A7D8B" w:rsidRDefault="004A7D8B">
            <w:pPr>
              <w:rPr>
                <w:sz w:val="2"/>
                <w:szCs w:val="2"/>
              </w:rPr>
            </w:pPr>
          </w:p>
        </w:tc>
        <w:tc>
          <w:tcPr>
            <w:tcW w:w="2664" w:type="dxa"/>
            <w:vMerge/>
            <w:tcBorders>
              <w:top w:val="nil"/>
            </w:tcBorders>
          </w:tcPr>
          <w:p w14:paraId="33D694F2" w14:textId="77777777" w:rsidR="004A7D8B" w:rsidRDefault="004A7D8B">
            <w:pPr>
              <w:rPr>
                <w:sz w:val="2"/>
                <w:szCs w:val="2"/>
              </w:rPr>
            </w:pPr>
          </w:p>
        </w:tc>
        <w:tc>
          <w:tcPr>
            <w:tcW w:w="148" w:type="dxa"/>
            <w:vMerge/>
            <w:tcBorders>
              <w:top w:val="nil"/>
              <w:right w:val="double" w:sz="4" w:space="0" w:color="000000"/>
            </w:tcBorders>
          </w:tcPr>
          <w:p w14:paraId="4A1CD6BD" w14:textId="77777777" w:rsidR="004A7D8B" w:rsidRDefault="004A7D8B">
            <w:pPr>
              <w:rPr>
                <w:sz w:val="2"/>
                <w:szCs w:val="2"/>
              </w:rPr>
            </w:pPr>
          </w:p>
        </w:tc>
        <w:tc>
          <w:tcPr>
            <w:tcW w:w="1475" w:type="dxa"/>
            <w:tcBorders>
              <w:top w:val="double" w:sz="4" w:space="0" w:color="000000"/>
              <w:left w:val="double" w:sz="4" w:space="0" w:color="000000"/>
              <w:bottom w:val="thickThinMediumGap" w:sz="4" w:space="0" w:color="000000"/>
              <w:right w:val="double" w:sz="4" w:space="0" w:color="000000"/>
            </w:tcBorders>
          </w:tcPr>
          <w:p w14:paraId="4F66EDCC" w14:textId="77777777" w:rsidR="004A7D8B" w:rsidRDefault="00000000">
            <w:pPr>
              <w:pStyle w:val="TableParagraph"/>
              <w:spacing w:before="22"/>
              <w:ind w:left="10" w:right="423"/>
              <w:rPr>
                <w:sz w:val="24"/>
              </w:rPr>
            </w:pPr>
            <w:r>
              <w:rPr>
                <w:sz w:val="24"/>
              </w:rPr>
              <w:t>Database</w:t>
            </w:r>
            <w:r>
              <w:rPr>
                <w:spacing w:val="-15"/>
                <w:sz w:val="24"/>
              </w:rPr>
              <w:t xml:space="preserve"> </w:t>
            </w:r>
            <w:r>
              <w:rPr>
                <w:sz w:val="24"/>
              </w:rPr>
              <w:t xml:space="preserve">/ </w:t>
            </w:r>
            <w:r>
              <w:rPr>
                <w:spacing w:val="-2"/>
                <w:sz w:val="24"/>
              </w:rPr>
              <w:t>Archiving</w:t>
            </w:r>
          </w:p>
        </w:tc>
        <w:tc>
          <w:tcPr>
            <w:tcW w:w="3883" w:type="dxa"/>
            <w:tcBorders>
              <w:top w:val="double" w:sz="4" w:space="0" w:color="000000"/>
              <w:left w:val="double" w:sz="4" w:space="0" w:color="000000"/>
              <w:bottom w:val="thickThinMediumGap" w:sz="4" w:space="0" w:color="000000"/>
              <w:right w:val="double" w:sz="4" w:space="0" w:color="000000"/>
            </w:tcBorders>
          </w:tcPr>
          <w:p w14:paraId="3ABD7C7B" w14:textId="77777777" w:rsidR="004A7D8B" w:rsidRDefault="00000000">
            <w:pPr>
              <w:pStyle w:val="TableParagraph"/>
              <w:spacing w:before="22"/>
              <w:ind w:left="33"/>
              <w:rPr>
                <w:sz w:val="24"/>
              </w:rPr>
            </w:pPr>
            <w:r>
              <w:rPr>
                <w:sz w:val="24"/>
              </w:rPr>
              <w:t>Store</w:t>
            </w:r>
            <w:r>
              <w:rPr>
                <w:spacing w:val="-10"/>
                <w:sz w:val="24"/>
              </w:rPr>
              <w:t xml:space="preserve"> </w:t>
            </w:r>
            <w:r>
              <w:rPr>
                <w:sz w:val="24"/>
              </w:rPr>
              <w:t>images,</w:t>
            </w:r>
            <w:r>
              <w:rPr>
                <w:spacing w:val="-8"/>
                <w:sz w:val="24"/>
              </w:rPr>
              <w:t xml:space="preserve"> </w:t>
            </w:r>
            <w:r>
              <w:rPr>
                <w:sz w:val="24"/>
              </w:rPr>
              <w:t>results,</w:t>
            </w:r>
            <w:r>
              <w:rPr>
                <w:spacing w:val="-8"/>
                <w:sz w:val="24"/>
              </w:rPr>
              <w:t xml:space="preserve"> </w:t>
            </w:r>
            <w:r>
              <w:rPr>
                <w:sz w:val="24"/>
              </w:rPr>
              <w:t>and</w:t>
            </w:r>
            <w:r>
              <w:rPr>
                <w:spacing w:val="-8"/>
                <w:sz w:val="24"/>
              </w:rPr>
              <w:t xml:space="preserve"> </w:t>
            </w:r>
            <w:r>
              <w:rPr>
                <w:sz w:val="24"/>
              </w:rPr>
              <w:t>metadata</w:t>
            </w:r>
            <w:r>
              <w:rPr>
                <w:spacing w:val="-8"/>
                <w:sz w:val="24"/>
              </w:rPr>
              <w:t xml:space="preserve"> </w:t>
            </w:r>
            <w:r>
              <w:rPr>
                <w:sz w:val="24"/>
              </w:rPr>
              <w:t>for traceability and audit</w:t>
            </w:r>
          </w:p>
        </w:tc>
        <w:tc>
          <w:tcPr>
            <w:tcW w:w="169" w:type="dxa"/>
            <w:vMerge/>
            <w:tcBorders>
              <w:top w:val="nil"/>
              <w:left w:val="double" w:sz="4" w:space="0" w:color="000000"/>
            </w:tcBorders>
          </w:tcPr>
          <w:p w14:paraId="125D5E91" w14:textId="77777777" w:rsidR="004A7D8B" w:rsidRDefault="004A7D8B">
            <w:pPr>
              <w:rPr>
                <w:sz w:val="2"/>
                <w:szCs w:val="2"/>
              </w:rPr>
            </w:pPr>
          </w:p>
        </w:tc>
        <w:tc>
          <w:tcPr>
            <w:tcW w:w="604" w:type="dxa"/>
            <w:vMerge/>
            <w:tcBorders>
              <w:top w:val="nil"/>
            </w:tcBorders>
          </w:tcPr>
          <w:p w14:paraId="23019906" w14:textId="77777777" w:rsidR="004A7D8B" w:rsidRDefault="004A7D8B">
            <w:pPr>
              <w:rPr>
                <w:sz w:val="2"/>
                <w:szCs w:val="2"/>
              </w:rPr>
            </w:pPr>
          </w:p>
        </w:tc>
      </w:tr>
    </w:tbl>
    <w:p w14:paraId="486C8D63" w14:textId="77777777" w:rsidR="004A7D8B" w:rsidRDefault="004A7D8B">
      <w:pPr>
        <w:rPr>
          <w:sz w:val="2"/>
          <w:szCs w:val="2"/>
        </w:rPr>
        <w:sectPr w:rsidR="004A7D8B">
          <w:type w:val="continuous"/>
          <w:pgSz w:w="11910" w:h="16840"/>
          <w:pgMar w:top="1040" w:right="425" w:bottom="1580" w:left="708" w:header="0" w:footer="1318" w:gutter="0"/>
          <w:cols w:space="720"/>
        </w:sectPr>
      </w:pPr>
    </w:p>
    <w:tbl>
      <w:tblPr>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4"/>
        <w:gridCol w:w="2664"/>
        <w:gridCol w:w="146"/>
        <w:gridCol w:w="1478"/>
        <w:gridCol w:w="827"/>
        <w:gridCol w:w="3110"/>
        <w:gridCol w:w="118"/>
        <w:gridCol w:w="605"/>
      </w:tblGrid>
      <w:tr w:rsidR="004A7D8B" w14:paraId="041BAD3C" w14:textId="77777777">
        <w:trPr>
          <w:trHeight w:val="883"/>
        </w:trPr>
        <w:tc>
          <w:tcPr>
            <w:tcW w:w="454" w:type="dxa"/>
            <w:vMerge w:val="restart"/>
          </w:tcPr>
          <w:p w14:paraId="0778F58C" w14:textId="77777777" w:rsidR="004A7D8B" w:rsidRDefault="004A7D8B">
            <w:pPr>
              <w:pStyle w:val="TableParagraph"/>
              <w:rPr>
                <w:sz w:val="24"/>
              </w:rPr>
            </w:pPr>
          </w:p>
        </w:tc>
        <w:tc>
          <w:tcPr>
            <w:tcW w:w="2664" w:type="dxa"/>
            <w:vMerge w:val="restart"/>
          </w:tcPr>
          <w:p w14:paraId="4670A286" w14:textId="77777777" w:rsidR="004A7D8B" w:rsidRDefault="004A7D8B">
            <w:pPr>
              <w:pStyle w:val="TableParagraph"/>
              <w:rPr>
                <w:sz w:val="24"/>
              </w:rPr>
            </w:pPr>
          </w:p>
        </w:tc>
        <w:tc>
          <w:tcPr>
            <w:tcW w:w="146" w:type="dxa"/>
            <w:tcBorders>
              <w:bottom w:val="nil"/>
              <w:right w:val="double" w:sz="4" w:space="0" w:color="000000"/>
            </w:tcBorders>
          </w:tcPr>
          <w:p w14:paraId="6A17BE07" w14:textId="77777777" w:rsidR="004A7D8B" w:rsidRDefault="004A7D8B">
            <w:pPr>
              <w:pStyle w:val="TableParagraph"/>
              <w:rPr>
                <w:sz w:val="24"/>
              </w:rPr>
            </w:pPr>
          </w:p>
        </w:tc>
        <w:tc>
          <w:tcPr>
            <w:tcW w:w="1478" w:type="dxa"/>
            <w:tcBorders>
              <w:top w:val="thickThinMediumGap" w:sz="4" w:space="0" w:color="000000"/>
              <w:left w:val="double" w:sz="4" w:space="0" w:color="000000"/>
              <w:bottom w:val="double" w:sz="4" w:space="0" w:color="000000"/>
              <w:right w:val="double" w:sz="4" w:space="0" w:color="000000"/>
            </w:tcBorders>
          </w:tcPr>
          <w:p w14:paraId="2BE1FA18" w14:textId="77777777" w:rsidR="004A7D8B" w:rsidRDefault="00000000">
            <w:pPr>
              <w:pStyle w:val="TableParagraph"/>
              <w:spacing w:before="29"/>
              <w:ind w:left="12" w:right="240"/>
              <w:rPr>
                <w:sz w:val="24"/>
              </w:rPr>
            </w:pPr>
            <w:r>
              <w:rPr>
                <w:sz w:val="24"/>
              </w:rPr>
              <w:t>Multi-User</w:t>
            </w:r>
            <w:r>
              <w:rPr>
                <w:spacing w:val="-15"/>
                <w:sz w:val="24"/>
              </w:rPr>
              <w:t xml:space="preserve"> </w:t>
            </w:r>
            <w:r>
              <w:rPr>
                <w:sz w:val="24"/>
              </w:rPr>
              <w:t xml:space="preserve">/ </w:t>
            </w:r>
            <w:r>
              <w:rPr>
                <w:spacing w:val="-2"/>
                <w:sz w:val="24"/>
              </w:rPr>
              <w:t>Access Control</w:t>
            </w:r>
          </w:p>
        </w:tc>
        <w:tc>
          <w:tcPr>
            <w:tcW w:w="3937" w:type="dxa"/>
            <w:gridSpan w:val="2"/>
            <w:tcBorders>
              <w:top w:val="thickThinMediumGap" w:sz="4" w:space="0" w:color="000000"/>
              <w:left w:val="double" w:sz="4" w:space="0" w:color="000000"/>
              <w:bottom w:val="double" w:sz="4" w:space="0" w:color="000000"/>
              <w:right w:val="double" w:sz="4" w:space="0" w:color="000000"/>
            </w:tcBorders>
          </w:tcPr>
          <w:p w14:paraId="1744459C" w14:textId="77777777" w:rsidR="004A7D8B" w:rsidRDefault="00000000">
            <w:pPr>
              <w:pStyle w:val="TableParagraph"/>
              <w:spacing w:before="166"/>
              <w:ind w:left="32" w:right="552"/>
              <w:rPr>
                <w:sz w:val="24"/>
              </w:rPr>
            </w:pPr>
            <w:r>
              <w:rPr>
                <w:sz w:val="24"/>
              </w:rPr>
              <w:t>Optional</w:t>
            </w:r>
            <w:r>
              <w:rPr>
                <w:spacing w:val="-9"/>
                <w:sz w:val="24"/>
              </w:rPr>
              <w:t xml:space="preserve"> </w:t>
            </w:r>
            <w:r>
              <w:rPr>
                <w:sz w:val="24"/>
              </w:rPr>
              <w:t>roles</w:t>
            </w:r>
            <w:r>
              <w:rPr>
                <w:spacing w:val="-10"/>
                <w:sz w:val="24"/>
              </w:rPr>
              <w:t xml:space="preserve"> </w:t>
            </w:r>
            <w:r>
              <w:rPr>
                <w:sz w:val="24"/>
              </w:rPr>
              <w:t>and</w:t>
            </w:r>
            <w:r>
              <w:rPr>
                <w:spacing w:val="-9"/>
                <w:sz w:val="24"/>
              </w:rPr>
              <w:t xml:space="preserve"> </w:t>
            </w:r>
            <w:r>
              <w:rPr>
                <w:sz w:val="24"/>
              </w:rPr>
              <w:t>permissions</w:t>
            </w:r>
            <w:r>
              <w:rPr>
                <w:spacing w:val="-10"/>
                <w:sz w:val="24"/>
              </w:rPr>
              <w:t xml:space="preserve"> </w:t>
            </w:r>
            <w:r>
              <w:rPr>
                <w:sz w:val="24"/>
              </w:rPr>
              <w:t>for secure lab workflow</w:t>
            </w:r>
          </w:p>
        </w:tc>
        <w:tc>
          <w:tcPr>
            <w:tcW w:w="118" w:type="dxa"/>
            <w:tcBorders>
              <w:left w:val="double" w:sz="4" w:space="0" w:color="000000"/>
              <w:bottom w:val="nil"/>
            </w:tcBorders>
          </w:tcPr>
          <w:p w14:paraId="312F31D0" w14:textId="77777777" w:rsidR="004A7D8B" w:rsidRDefault="004A7D8B">
            <w:pPr>
              <w:pStyle w:val="TableParagraph"/>
              <w:rPr>
                <w:sz w:val="24"/>
              </w:rPr>
            </w:pPr>
          </w:p>
        </w:tc>
        <w:tc>
          <w:tcPr>
            <w:tcW w:w="605" w:type="dxa"/>
            <w:vMerge w:val="restart"/>
          </w:tcPr>
          <w:p w14:paraId="7A96BE9E" w14:textId="77777777" w:rsidR="004A7D8B" w:rsidRDefault="004A7D8B">
            <w:pPr>
              <w:pStyle w:val="TableParagraph"/>
              <w:rPr>
                <w:sz w:val="24"/>
              </w:rPr>
            </w:pPr>
          </w:p>
        </w:tc>
      </w:tr>
      <w:tr w:rsidR="004A7D8B" w14:paraId="32DFCA44" w14:textId="77777777">
        <w:trPr>
          <w:trHeight w:val="619"/>
        </w:trPr>
        <w:tc>
          <w:tcPr>
            <w:tcW w:w="454" w:type="dxa"/>
            <w:vMerge/>
            <w:tcBorders>
              <w:top w:val="nil"/>
            </w:tcBorders>
          </w:tcPr>
          <w:p w14:paraId="34D197C3" w14:textId="77777777" w:rsidR="004A7D8B" w:rsidRDefault="004A7D8B">
            <w:pPr>
              <w:rPr>
                <w:sz w:val="2"/>
                <w:szCs w:val="2"/>
              </w:rPr>
            </w:pPr>
          </w:p>
        </w:tc>
        <w:tc>
          <w:tcPr>
            <w:tcW w:w="2664" w:type="dxa"/>
            <w:vMerge/>
            <w:tcBorders>
              <w:top w:val="nil"/>
            </w:tcBorders>
          </w:tcPr>
          <w:p w14:paraId="67B7D9D2" w14:textId="77777777" w:rsidR="004A7D8B" w:rsidRDefault="004A7D8B">
            <w:pPr>
              <w:rPr>
                <w:sz w:val="2"/>
                <w:szCs w:val="2"/>
              </w:rPr>
            </w:pPr>
          </w:p>
        </w:tc>
        <w:tc>
          <w:tcPr>
            <w:tcW w:w="5679" w:type="dxa"/>
            <w:gridSpan w:val="5"/>
            <w:tcBorders>
              <w:top w:val="nil"/>
              <w:bottom w:val="double" w:sz="4" w:space="0" w:color="000000"/>
            </w:tcBorders>
          </w:tcPr>
          <w:p w14:paraId="132C4028" w14:textId="77777777" w:rsidR="004A7D8B" w:rsidRDefault="004A7D8B">
            <w:pPr>
              <w:pStyle w:val="TableParagraph"/>
              <w:rPr>
                <w:sz w:val="24"/>
              </w:rPr>
            </w:pPr>
          </w:p>
        </w:tc>
        <w:tc>
          <w:tcPr>
            <w:tcW w:w="605" w:type="dxa"/>
            <w:vMerge/>
            <w:tcBorders>
              <w:top w:val="nil"/>
            </w:tcBorders>
          </w:tcPr>
          <w:p w14:paraId="23A60378" w14:textId="77777777" w:rsidR="004A7D8B" w:rsidRDefault="004A7D8B">
            <w:pPr>
              <w:rPr>
                <w:sz w:val="2"/>
                <w:szCs w:val="2"/>
              </w:rPr>
            </w:pPr>
          </w:p>
        </w:tc>
      </w:tr>
      <w:tr w:rsidR="004A7D8B" w14:paraId="636DC6A7" w14:textId="77777777">
        <w:trPr>
          <w:trHeight w:val="361"/>
        </w:trPr>
        <w:tc>
          <w:tcPr>
            <w:tcW w:w="454" w:type="dxa"/>
            <w:vMerge w:val="restart"/>
          </w:tcPr>
          <w:p w14:paraId="4E5F6AF8" w14:textId="77777777" w:rsidR="004A7D8B" w:rsidRDefault="004A7D8B">
            <w:pPr>
              <w:pStyle w:val="TableParagraph"/>
              <w:rPr>
                <w:b/>
                <w:sz w:val="20"/>
              </w:rPr>
            </w:pPr>
          </w:p>
          <w:p w14:paraId="3D9784E2" w14:textId="77777777" w:rsidR="004A7D8B" w:rsidRDefault="004A7D8B">
            <w:pPr>
              <w:pStyle w:val="TableParagraph"/>
              <w:rPr>
                <w:b/>
                <w:sz w:val="20"/>
              </w:rPr>
            </w:pPr>
          </w:p>
          <w:p w14:paraId="78D1B54E" w14:textId="77777777" w:rsidR="004A7D8B" w:rsidRDefault="004A7D8B">
            <w:pPr>
              <w:pStyle w:val="TableParagraph"/>
              <w:rPr>
                <w:b/>
                <w:sz w:val="20"/>
              </w:rPr>
            </w:pPr>
          </w:p>
          <w:p w14:paraId="20255E0F" w14:textId="77777777" w:rsidR="004A7D8B" w:rsidRDefault="004A7D8B">
            <w:pPr>
              <w:pStyle w:val="TableParagraph"/>
              <w:rPr>
                <w:b/>
                <w:sz w:val="20"/>
              </w:rPr>
            </w:pPr>
          </w:p>
          <w:p w14:paraId="54962E81" w14:textId="77777777" w:rsidR="004A7D8B" w:rsidRDefault="004A7D8B">
            <w:pPr>
              <w:pStyle w:val="TableParagraph"/>
              <w:rPr>
                <w:b/>
                <w:sz w:val="20"/>
              </w:rPr>
            </w:pPr>
          </w:p>
          <w:p w14:paraId="2082E887" w14:textId="77777777" w:rsidR="004A7D8B" w:rsidRDefault="004A7D8B">
            <w:pPr>
              <w:pStyle w:val="TableParagraph"/>
              <w:rPr>
                <w:b/>
                <w:sz w:val="20"/>
              </w:rPr>
            </w:pPr>
          </w:p>
          <w:p w14:paraId="591F3877" w14:textId="77777777" w:rsidR="004A7D8B" w:rsidRDefault="004A7D8B">
            <w:pPr>
              <w:pStyle w:val="TableParagraph"/>
              <w:rPr>
                <w:b/>
                <w:sz w:val="20"/>
              </w:rPr>
            </w:pPr>
          </w:p>
          <w:p w14:paraId="1DC61AA1" w14:textId="77777777" w:rsidR="004A7D8B" w:rsidRDefault="004A7D8B">
            <w:pPr>
              <w:pStyle w:val="TableParagraph"/>
              <w:rPr>
                <w:b/>
                <w:sz w:val="20"/>
              </w:rPr>
            </w:pPr>
          </w:p>
          <w:p w14:paraId="53F84D75" w14:textId="77777777" w:rsidR="004A7D8B" w:rsidRDefault="004A7D8B">
            <w:pPr>
              <w:pStyle w:val="TableParagraph"/>
              <w:rPr>
                <w:b/>
                <w:sz w:val="20"/>
              </w:rPr>
            </w:pPr>
          </w:p>
          <w:p w14:paraId="77C05977" w14:textId="77777777" w:rsidR="004A7D8B" w:rsidRDefault="004A7D8B">
            <w:pPr>
              <w:pStyle w:val="TableParagraph"/>
              <w:rPr>
                <w:b/>
                <w:sz w:val="20"/>
              </w:rPr>
            </w:pPr>
          </w:p>
          <w:p w14:paraId="293533E0" w14:textId="77777777" w:rsidR="004A7D8B" w:rsidRDefault="004A7D8B">
            <w:pPr>
              <w:pStyle w:val="TableParagraph"/>
              <w:rPr>
                <w:b/>
                <w:sz w:val="20"/>
              </w:rPr>
            </w:pPr>
          </w:p>
          <w:p w14:paraId="7913E5C6" w14:textId="77777777" w:rsidR="004A7D8B" w:rsidRDefault="004A7D8B">
            <w:pPr>
              <w:pStyle w:val="TableParagraph"/>
              <w:rPr>
                <w:b/>
                <w:sz w:val="20"/>
              </w:rPr>
            </w:pPr>
          </w:p>
          <w:p w14:paraId="0B62CF20" w14:textId="77777777" w:rsidR="004A7D8B" w:rsidRDefault="004A7D8B">
            <w:pPr>
              <w:pStyle w:val="TableParagraph"/>
              <w:rPr>
                <w:b/>
                <w:sz w:val="20"/>
              </w:rPr>
            </w:pPr>
          </w:p>
          <w:p w14:paraId="68B0AB35" w14:textId="77777777" w:rsidR="004A7D8B" w:rsidRDefault="004A7D8B">
            <w:pPr>
              <w:pStyle w:val="TableParagraph"/>
              <w:rPr>
                <w:b/>
                <w:sz w:val="20"/>
              </w:rPr>
            </w:pPr>
          </w:p>
          <w:p w14:paraId="5CA4ED04" w14:textId="77777777" w:rsidR="004A7D8B" w:rsidRDefault="004A7D8B">
            <w:pPr>
              <w:pStyle w:val="TableParagraph"/>
              <w:rPr>
                <w:b/>
                <w:sz w:val="20"/>
              </w:rPr>
            </w:pPr>
          </w:p>
          <w:p w14:paraId="3E258759" w14:textId="77777777" w:rsidR="004A7D8B" w:rsidRDefault="004A7D8B">
            <w:pPr>
              <w:pStyle w:val="TableParagraph"/>
              <w:rPr>
                <w:b/>
                <w:sz w:val="20"/>
              </w:rPr>
            </w:pPr>
          </w:p>
          <w:p w14:paraId="40C63374" w14:textId="77777777" w:rsidR="004A7D8B" w:rsidRDefault="004A7D8B">
            <w:pPr>
              <w:pStyle w:val="TableParagraph"/>
              <w:rPr>
                <w:b/>
                <w:sz w:val="20"/>
              </w:rPr>
            </w:pPr>
          </w:p>
          <w:p w14:paraId="0EB0C5FB" w14:textId="77777777" w:rsidR="004A7D8B" w:rsidRDefault="004A7D8B">
            <w:pPr>
              <w:pStyle w:val="TableParagraph"/>
              <w:rPr>
                <w:b/>
                <w:sz w:val="20"/>
              </w:rPr>
            </w:pPr>
          </w:p>
          <w:p w14:paraId="2EA7E3AF" w14:textId="77777777" w:rsidR="004A7D8B" w:rsidRDefault="004A7D8B">
            <w:pPr>
              <w:pStyle w:val="TableParagraph"/>
              <w:rPr>
                <w:b/>
                <w:sz w:val="20"/>
              </w:rPr>
            </w:pPr>
          </w:p>
          <w:p w14:paraId="79D67E92" w14:textId="77777777" w:rsidR="004A7D8B" w:rsidRDefault="004A7D8B">
            <w:pPr>
              <w:pStyle w:val="TableParagraph"/>
              <w:rPr>
                <w:b/>
                <w:sz w:val="20"/>
              </w:rPr>
            </w:pPr>
          </w:p>
          <w:p w14:paraId="34C2AA9D" w14:textId="77777777" w:rsidR="004A7D8B" w:rsidRDefault="004A7D8B">
            <w:pPr>
              <w:pStyle w:val="TableParagraph"/>
              <w:rPr>
                <w:b/>
                <w:sz w:val="20"/>
              </w:rPr>
            </w:pPr>
          </w:p>
          <w:p w14:paraId="2B182161" w14:textId="77777777" w:rsidR="004A7D8B" w:rsidRDefault="004A7D8B">
            <w:pPr>
              <w:pStyle w:val="TableParagraph"/>
              <w:rPr>
                <w:b/>
                <w:sz w:val="20"/>
              </w:rPr>
            </w:pPr>
          </w:p>
          <w:p w14:paraId="57C53FA2" w14:textId="77777777" w:rsidR="004A7D8B" w:rsidRDefault="004A7D8B">
            <w:pPr>
              <w:pStyle w:val="TableParagraph"/>
              <w:rPr>
                <w:b/>
                <w:sz w:val="20"/>
              </w:rPr>
            </w:pPr>
          </w:p>
          <w:p w14:paraId="452708F0" w14:textId="77777777" w:rsidR="004A7D8B" w:rsidRDefault="004A7D8B">
            <w:pPr>
              <w:pStyle w:val="TableParagraph"/>
              <w:rPr>
                <w:b/>
                <w:sz w:val="20"/>
              </w:rPr>
            </w:pPr>
          </w:p>
          <w:p w14:paraId="058EA5EC" w14:textId="77777777" w:rsidR="004A7D8B" w:rsidRDefault="004A7D8B">
            <w:pPr>
              <w:pStyle w:val="TableParagraph"/>
              <w:rPr>
                <w:b/>
                <w:sz w:val="20"/>
              </w:rPr>
            </w:pPr>
          </w:p>
          <w:p w14:paraId="4C801431" w14:textId="77777777" w:rsidR="004A7D8B" w:rsidRDefault="004A7D8B">
            <w:pPr>
              <w:pStyle w:val="TableParagraph"/>
              <w:spacing w:before="116"/>
              <w:rPr>
                <w:b/>
                <w:sz w:val="20"/>
              </w:rPr>
            </w:pPr>
          </w:p>
          <w:p w14:paraId="68938440" w14:textId="77777777" w:rsidR="004A7D8B" w:rsidRDefault="00000000">
            <w:pPr>
              <w:pStyle w:val="TableParagraph"/>
              <w:ind w:left="151"/>
              <w:rPr>
                <w:rFonts w:ascii="Calibri"/>
                <w:sz w:val="20"/>
              </w:rPr>
            </w:pPr>
            <w:r>
              <w:rPr>
                <w:rFonts w:ascii="Calibri"/>
                <w:spacing w:val="-5"/>
                <w:sz w:val="20"/>
              </w:rPr>
              <w:t>3.</w:t>
            </w:r>
          </w:p>
        </w:tc>
        <w:tc>
          <w:tcPr>
            <w:tcW w:w="2664" w:type="dxa"/>
            <w:vMerge w:val="restart"/>
          </w:tcPr>
          <w:p w14:paraId="7E456D07" w14:textId="77777777" w:rsidR="004A7D8B" w:rsidRDefault="004A7D8B">
            <w:pPr>
              <w:pStyle w:val="TableParagraph"/>
              <w:rPr>
                <w:b/>
                <w:sz w:val="32"/>
              </w:rPr>
            </w:pPr>
          </w:p>
          <w:p w14:paraId="4874A752" w14:textId="77777777" w:rsidR="004A7D8B" w:rsidRDefault="004A7D8B">
            <w:pPr>
              <w:pStyle w:val="TableParagraph"/>
              <w:rPr>
                <w:b/>
                <w:sz w:val="32"/>
              </w:rPr>
            </w:pPr>
          </w:p>
          <w:p w14:paraId="3E43BF58" w14:textId="77777777" w:rsidR="004A7D8B" w:rsidRDefault="004A7D8B">
            <w:pPr>
              <w:pStyle w:val="TableParagraph"/>
              <w:rPr>
                <w:b/>
                <w:sz w:val="32"/>
              </w:rPr>
            </w:pPr>
          </w:p>
          <w:p w14:paraId="4810628B" w14:textId="77777777" w:rsidR="004A7D8B" w:rsidRDefault="004A7D8B">
            <w:pPr>
              <w:pStyle w:val="TableParagraph"/>
              <w:rPr>
                <w:b/>
                <w:sz w:val="32"/>
              </w:rPr>
            </w:pPr>
          </w:p>
          <w:p w14:paraId="37A14497" w14:textId="77777777" w:rsidR="004A7D8B" w:rsidRDefault="004A7D8B">
            <w:pPr>
              <w:pStyle w:val="TableParagraph"/>
              <w:rPr>
                <w:b/>
                <w:sz w:val="32"/>
              </w:rPr>
            </w:pPr>
          </w:p>
          <w:p w14:paraId="40D12361" w14:textId="77777777" w:rsidR="004A7D8B" w:rsidRDefault="004A7D8B">
            <w:pPr>
              <w:pStyle w:val="TableParagraph"/>
              <w:rPr>
                <w:b/>
                <w:sz w:val="32"/>
              </w:rPr>
            </w:pPr>
          </w:p>
          <w:p w14:paraId="324727DE" w14:textId="77777777" w:rsidR="004A7D8B" w:rsidRDefault="004A7D8B">
            <w:pPr>
              <w:pStyle w:val="TableParagraph"/>
              <w:rPr>
                <w:b/>
                <w:sz w:val="32"/>
              </w:rPr>
            </w:pPr>
          </w:p>
          <w:p w14:paraId="6ED12B24" w14:textId="77777777" w:rsidR="004A7D8B" w:rsidRDefault="004A7D8B">
            <w:pPr>
              <w:pStyle w:val="TableParagraph"/>
              <w:rPr>
                <w:b/>
                <w:sz w:val="32"/>
              </w:rPr>
            </w:pPr>
          </w:p>
          <w:p w14:paraId="6970E675" w14:textId="77777777" w:rsidR="004A7D8B" w:rsidRDefault="004A7D8B">
            <w:pPr>
              <w:pStyle w:val="TableParagraph"/>
              <w:rPr>
                <w:b/>
                <w:sz w:val="32"/>
              </w:rPr>
            </w:pPr>
          </w:p>
          <w:p w14:paraId="2B460360" w14:textId="77777777" w:rsidR="004A7D8B" w:rsidRDefault="004A7D8B">
            <w:pPr>
              <w:pStyle w:val="TableParagraph"/>
              <w:rPr>
                <w:b/>
                <w:sz w:val="32"/>
              </w:rPr>
            </w:pPr>
          </w:p>
          <w:p w14:paraId="37FC50CB" w14:textId="77777777" w:rsidR="004A7D8B" w:rsidRDefault="004A7D8B">
            <w:pPr>
              <w:pStyle w:val="TableParagraph"/>
              <w:rPr>
                <w:b/>
                <w:sz w:val="32"/>
              </w:rPr>
            </w:pPr>
          </w:p>
          <w:p w14:paraId="65B44A32" w14:textId="77777777" w:rsidR="004A7D8B" w:rsidRDefault="004A7D8B">
            <w:pPr>
              <w:pStyle w:val="TableParagraph"/>
              <w:rPr>
                <w:b/>
                <w:sz w:val="32"/>
              </w:rPr>
            </w:pPr>
          </w:p>
          <w:p w14:paraId="508F40D2" w14:textId="77777777" w:rsidR="004A7D8B" w:rsidRDefault="004A7D8B">
            <w:pPr>
              <w:pStyle w:val="TableParagraph"/>
              <w:rPr>
                <w:b/>
                <w:sz w:val="32"/>
              </w:rPr>
            </w:pPr>
          </w:p>
          <w:p w14:paraId="22B69E45" w14:textId="77777777" w:rsidR="004A7D8B" w:rsidRDefault="004A7D8B">
            <w:pPr>
              <w:pStyle w:val="TableParagraph"/>
              <w:spacing w:before="58"/>
              <w:rPr>
                <w:b/>
                <w:sz w:val="32"/>
              </w:rPr>
            </w:pPr>
          </w:p>
          <w:p w14:paraId="52E278B5" w14:textId="77777777" w:rsidR="004A7D8B" w:rsidRDefault="00000000">
            <w:pPr>
              <w:pStyle w:val="TableParagraph"/>
              <w:ind w:left="107"/>
              <w:rPr>
                <w:sz w:val="32"/>
              </w:rPr>
            </w:pPr>
            <w:r>
              <w:rPr>
                <w:sz w:val="32"/>
              </w:rPr>
              <w:t>Digital</w:t>
            </w:r>
            <w:r>
              <w:rPr>
                <w:spacing w:val="-14"/>
                <w:sz w:val="32"/>
              </w:rPr>
              <w:t xml:space="preserve"> </w:t>
            </w:r>
            <w:r>
              <w:rPr>
                <w:sz w:val="32"/>
              </w:rPr>
              <w:t>Automatic Turret Micro Vickers Hardness Tester</w:t>
            </w:r>
            <w:r>
              <w:rPr>
                <w:spacing w:val="-20"/>
                <w:sz w:val="32"/>
              </w:rPr>
              <w:t xml:space="preserve"> </w:t>
            </w:r>
            <w:r>
              <w:rPr>
                <w:sz w:val="32"/>
              </w:rPr>
              <w:t>with</w:t>
            </w:r>
            <w:r>
              <w:rPr>
                <w:spacing w:val="-20"/>
                <w:sz w:val="32"/>
              </w:rPr>
              <w:t xml:space="preserve"> </w:t>
            </w:r>
            <w:r>
              <w:rPr>
                <w:sz w:val="32"/>
              </w:rPr>
              <w:t>Touch Screen Display</w:t>
            </w:r>
          </w:p>
        </w:tc>
        <w:tc>
          <w:tcPr>
            <w:tcW w:w="146" w:type="dxa"/>
            <w:vMerge w:val="restart"/>
            <w:tcBorders>
              <w:right w:val="nil"/>
            </w:tcBorders>
          </w:tcPr>
          <w:p w14:paraId="553DA812" w14:textId="77777777" w:rsidR="004A7D8B" w:rsidRDefault="004A7D8B">
            <w:pPr>
              <w:pStyle w:val="TableParagraph"/>
              <w:rPr>
                <w:sz w:val="24"/>
              </w:rPr>
            </w:pPr>
          </w:p>
        </w:tc>
        <w:tc>
          <w:tcPr>
            <w:tcW w:w="2305" w:type="dxa"/>
            <w:gridSpan w:val="2"/>
            <w:tcBorders>
              <w:top w:val="double" w:sz="4" w:space="0" w:color="000000"/>
              <w:left w:val="double" w:sz="4" w:space="0" w:color="000000"/>
              <w:bottom w:val="double" w:sz="4" w:space="0" w:color="000000"/>
              <w:right w:val="double" w:sz="4" w:space="0" w:color="000000"/>
            </w:tcBorders>
          </w:tcPr>
          <w:p w14:paraId="39659F18" w14:textId="77777777" w:rsidR="004A7D8B" w:rsidRDefault="00000000">
            <w:pPr>
              <w:pStyle w:val="TableParagraph"/>
              <w:spacing w:before="56"/>
              <w:ind w:left="60"/>
              <w:rPr>
                <w:sz w:val="24"/>
              </w:rPr>
            </w:pPr>
            <w:r>
              <w:rPr>
                <w:sz w:val="24"/>
              </w:rPr>
              <w:t>Feature</w:t>
            </w:r>
            <w:r>
              <w:rPr>
                <w:spacing w:val="-3"/>
                <w:sz w:val="24"/>
              </w:rPr>
              <w:t xml:space="preserve"> </w:t>
            </w:r>
            <w:r>
              <w:rPr>
                <w:sz w:val="24"/>
              </w:rPr>
              <w:t>/</w:t>
            </w:r>
            <w:r>
              <w:rPr>
                <w:spacing w:val="-1"/>
                <w:sz w:val="24"/>
              </w:rPr>
              <w:t xml:space="preserve"> </w:t>
            </w:r>
            <w:r>
              <w:rPr>
                <w:spacing w:val="-2"/>
                <w:sz w:val="24"/>
              </w:rPr>
              <w:t>Requirement</w:t>
            </w:r>
          </w:p>
        </w:tc>
        <w:tc>
          <w:tcPr>
            <w:tcW w:w="3110" w:type="dxa"/>
            <w:tcBorders>
              <w:top w:val="double" w:sz="4" w:space="0" w:color="000000"/>
              <w:left w:val="double" w:sz="4" w:space="0" w:color="000000"/>
              <w:bottom w:val="double" w:sz="4" w:space="0" w:color="000000"/>
              <w:right w:val="double" w:sz="4" w:space="0" w:color="000000"/>
            </w:tcBorders>
          </w:tcPr>
          <w:p w14:paraId="0A952C6C" w14:textId="77777777" w:rsidR="004A7D8B" w:rsidRDefault="00000000">
            <w:pPr>
              <w:pStyle w:val="TableParagraph"/>
              <w:spacing w:before="56"/>
              <w:ind w:left="491"/>
              <w:rPr>
                <w:sz w:val="24"/>
              </w:rPr>
            </w:pPr>
            <w:r>
              <w:rPr>
                <w:sz w:val="24"/>
              </w:rPr>
              <w:t>Specification</w:t>
            </w:r>
            <w:r>
              <w:rPr>
                <w:spacing w:val="-2"/>
                <w:sz w:val="24"/>
              </w:rPr>
              <w:t xml:space="preserve"> </w:t>
            </w:r>
            <w:r>
              <w:rPr>
                <w:sz w:val="24"/>
              </w:rPr>
              <w:t>/</w:t>
            </w:r>
            <w:r>
              <w:rPr>
                <w:spacing w:val="-2"/>
                <w:sz w:val="24"/>
              </w:rPr>
              <w:t xml:space="preserve"> Details</w:t>
            </w:r>
          </w:p>
        </w:tc>
        <w:tc>
          <w:tcPr>
            <w:tcW w:w="118" w:type="dxa"/>
            <w:vMerge w:val="restart"/>
            <w:tcBorders>
              <w:top w:val="double" w:sz="4" w:space="0" w:color="000000"/>
              <w:left w:val="double" w:sz="4" w:space="0" w:color="000000"/>
              <w:bottom w:val="double" w:sz="4" w:space="0" w:color="000000"/>
            </w:tcBorders>
          </w:tcPr>
          <w:p w14:paraId="17D5D067" w14:textId="77777777" w:rsidR="004A7D8B" w:rsidRDefault="004A7D8B">
            <w:pPr>
              <w:pStyle w:val="TableParagraph"/>
              <w:rPr>
                <w:sz w:val="24"/>
              </w:rPr>
            </w:pPr>
          </w:p>
        </w:tc>
        <w:tc>
          <w:tcPr>
            <w:tcW w:w="605" w:type="dxa"/>
            <w:vMerge w:val="restart"/>
          </w:tcPr>
          <w:p w14:paraId="00A8B67F" w14:textId="77777777" w:rsidR="004A7D8B" w:rsidRDefault="004A7D8B">
            <w:pPr>
              <w:pStyle w:val="TableParagraph"/>
              <w:rPr>
                <w:sz w:val="24"/>
              </w:rPr>
            </w:pPr>
          </w:p>
        </w:tc>
      </w:tr>
      <w:tr w:rsidR="004A7D8B" w14:paraId="133FC2A6" w14:textId="77777777">
        <w:trPr>
          <w:trHeight w:val="1705"/>
        </w:trPr>
        <w:tc>
          <w:tcPr>
            <w:tcW w:w="454" w:type="dxa"/>
            <w:vMerge/>
            <w:tcBorders>
              <w:top w:val="nil"/>
            </w:tcBorders>
          </w:tcPr>
          <w:p w14:paraId="056AEE6E" w14:textId="77777777" w:rsidR="004A7D8B" w:rsidRDefault="004A7D8B">
            <w:pPr>
              <w:rPr>
                <w:sz w:val="2"/>
                <w:szCs w:val="2"/>
              </w:rPr>
            </w:pPr>
          </w:p>
        </w:tc>
        <w:tc>
          <w:tcPr>
            <w:tcW w:w="2664" w:type="dxa"/>
            <w:vMerge/>
            <w:tcBorders>
              <w:top w:val="nil"/>
            </w:tcBorders>
          </w:tcPr>
          <w:p w14:paraId="7249B744" w14:textId="77777777" w:rsidR="004A7D8B" w:rsidRDefault="004A7D8B">
            <w:pPr>
              <w:rPr>
                <w:sz w:val="2"/>
                <w:szCs w:val="2"/>
              </w:rPr>
            </w:pPr>
          </w:p>
        </w:tc>
        <w:tc>
          <w:tcPr>
            <w:tcW w:w="146" w:type="dxa"/>
            <w:vMerge/>
            <w:tcBorders>
              <w:top w:val="nil"/>
              <w:right w:val="nil"/>
            </w:tcBorders>
          </w:tcPr>
          <w:p w14:paraId="1108AC95" w14:textId="77777777" w:rsidR="004A7D8B" w:rsidRDefault="004A7D8B">
            <w:pPr>
              <w:rPr>
                <w:sz w:val="2"/>
                <w:szCs w:val="2"/>
              </w:rPr>
            </w:pPr>
          </w:p>
        </w:tc>
        <w:tc>
          <w:tcPr>
            <w:tcW w:w="2305" w:type="dxa"/>
            <w:gridSpan w:val="2"/>
            <w:tcBorders>
              <w:top w:val="double" w:sz="4" w:space="0" w:color="000000"/>
              <w:left w:val="double" w:sz="4" w:space="0" w:color="000000"/>
              <w:bottom w:val="double" w:sz="4" w:space="0" w:color="000000"/>
              <w:right w:val="double" w:sz="4" w:space="0" w:color="000000"/>
            </w:tcBorders>
          </w:tcPr>
          <w:p w14:paraId="14D193CB" w14:textId="77777777" w:rsidR="004A7D8B" w:rsidRDefault="004A7D8B">
            <w:pPr>
              <w:pStyle w:val="TableParagraph"/>
              <w:rPr>
                <w:b/>
                <w:sz w:val="24"/>
              </w:rPr>
            </w:pPr>
          </w:p>
          <w:p w14:paraId="471F870C" w14:textId="77777777" w:rsidR="004A7D8B" w:rsidRDefault="004A7D8B">
            <w:pPr>
              <w:pStyle w:val="TableParagraph"/>
              <w:spacing w:before="161"/>
              <w:rPr>
                <w:b/>
                <w:sz w:val="24"/>
              </w:rPr>
            </w:pPr>
          </w:p>
          <w:p w14:paraId="1F8CA8F5" w14:textId="77777777" w:rsidR="004A7D8B" w:rsidRDefault="00000000">
            <w:pPr>
              <w:pStyle w:val="TableParagraph"/>
              <w:ind w:left="12"/>
              <w:rPr>
                <w:sz w:val="24"/>
              </w:rPr>
            </w:pPr>
            <w:r>
              <w:rPr>
                <w:sz w:val="24"/>
              </w:rPr>
              <w:t>Testing</w:t>
            </w:r>
            <w:r>
              <w:rPr>
                <w:spacing w:val="-4"/>
                <w:sz w:val="24"/>
              </w:rPr>
              <w:t xml:space="preserve"> </w:t>
            </w:r>
            <w:r>
              <w:rPr>
                <w:sz w:val="24"/>
              </w:rPr>
              <w:t>Force</w:t>
            </w:r>
            <w:r>
              <w:rPr>
                <w:spacing w:val="-2"/>
                <w:sz w:val="24"/>
              </w:rPr>
              <w:t xml:space="preserve"> </w:t>
            </w:r>
            <w:r>
              <w:rPr>
                <w:spacing w:val="-4"/>
                <w:sz w:val="24"/>
              </w:rPr>
              <w:t>Range</w:t>
            </w:r>
          </w:p>
        </w:tc>
        <w:tc>
          <w:tcPr>
            <w:tcW w:w="3110" w:type="dxa"/>
            <w:tcBorders>
              <w:top w:val="double" w:sz="4" w:space="0" w:color="000000"/>
              <w:left w:val="double" w:sz="4" w:space="0" w:color="000000"/>
              <w:bottom w:val="double" w:sz="4" w:space="0" w:color="000000"/>
              <w:right w:val="double" w:sz="4" w:space="0" w:color="000000"/>
            </w:tcBorders>
          </w:tcPr>
          <w:p w14:paraId="723A916C" w14:textId="77777777" w:rsidR="004A7D8B" w:rsidRDefault="00000000">
            <w:pPr>
              <w:pStyle w:val="TableParagraph"/>
              <w:spacing w:before="25"/>
              <w:ind w:left="31"/>
              <w:rPr>
                <w:sz w:val="24"/>
              </w:rPr>
            </w:pPr>
            <w:r>
              <w:rPr>
                <w:sz w:val="24"/>
              </w:rPr>
              <w:t>10</w:t>
            </w:r>
            <w:r>
              <w:rPr>
                <w:spacing w:val="-15"/>
                <w:sz w:val="24"/>
              </w:rPr>
              <w:t xml:space="preserve"> </w:t>
            </w:r>
            <w:r>
              <w:rPr>
                <w:sz w:val="24"/>
              </w:rPr>
              <w:t>gf</w:t>
            </w:r>
            <w:r>
              <w:rPr>
                <w:spacing w:val="-2"/>
                <w:sz w:val="24"/>
              </w:rPr>
              <w:t xml:space="preserve"> </w:t>
            </w:r>
            <w:r>
              <w:rPr>
                <w:sz w:val="24"/>
              </w:rPr>
              <w:t>(0.098</w:t>
            </w:r>
            <w:r>
              <w:rPr>
                <w:spacing w:val="-12"/>
                <w:sz w:val="24"/>
              </w:rPr>
              <w:t xml:space="preserve"> </w:t>
            </w:r>
            <w:r>
              <w:rPr>
                <w:sz w:val="24"/>
              </w:rPr>
              <w:t>N),</w:t>
            </w:r>
            <w:r>
              <w:rPr>
                <w:spacing w:val="-1"/>
                <w:sz w:val="24"/>
              </w:rPr>
              <w:t xml:space="preserve"> </w:t>
            </w:r>
            <w:r>
              <w:rPr>
                <w:sz w:val="24"/>
              </w:rPr>
              <w:t>25</w:t>
            </w:r>
            <w:r>
              <w:rPr>
                <w:spacing w:val="-12"/>
                <w:sz w:val="24"/>
              </w:rPr>
              <w:t xml:space="preserve"> </w:t>
            </w:r>
            <w:r>
              <w:rPr>
                <w:spacing w:val="-5"/>
                <w:sz w:val="24"/>
              </w:rPr>
              <w:t>gf</w:t>
            </w:r>
          </w:p>
          <w:p w14:paraId="4BE9D4F2" w14:textId="77777777" w:rsidR="004A7D8B" w:rsidRDefault="00000000">
            <w:pPr>
              <w:pStyle w:val="TableParagraph"/>
              <w:ind w:left="31"/>
              <w:rPr>
                <w:sz w:val="24"/>
              </w:rPr>
            </w:pPr>
            <w:r>
              <w:rPr>
                <w:sz w:val="24"/>
              </w:rPr>
              <w:t>(0.245</w:t>
            </w:r>
            <w:r>
              <w:rPr>
                <w:spacing w:val="-13"/>
                <w:sz w:val="24"/>
              </w:rPr>
              <w:t xml:space="preserve"> </w:t>
            </w:r>
            <w:r>
              <w:rPr>
                <w:sz w:val="24"/>
              </w:rPr>
              <w:t>N),</w:t>
            </w:r>
            <w:r>
              <w:rPr>
                <w:spacing w:val="-1"/>
                <w:sz w:val="24"/>
              </w:rPr>
              <w:t xml:space="preserve"> </w:t>
            </w:r>
            <w:r>
              <w:rPr>
                <w:sz w:val="24"/>
              </w:rPr>
              <w:t>50</w:t>
            </w:r>
            <w:r>
              <w:rPr>
                <w:spacing w:val="-12"/>
                <w:sz w:val="24"/>
              </w:rPr>
              <w:t xml:space="preserve"> </w:t>
            </w:r>
            <w:r>
              <w:rPr>
                <w:sz w:val="24"/>
              </w:rPr>
              <w:t>gf (0.49</w:t>
            </w:r>
            <w:r>
              <w:rPr>
                <w:spacing w:val="-13"/>
                <w:sz w:val="24"/>
              </w:rPr>
              <w:t xml:space="preserve"> </w:t>
            </w:r>
            <w:r>
              <w:rPr>
                <w:spacing w:val="-5"/>
                <w:sz w:val="24"/>
              </w:rPr>
              <w:t>N),</w:t>
            </w:r>
          </w:p>
          <w:p w14:paraId="649B135D" w14:textId="77777777" w:rsidR="004A7D8B" w:rsidRDefault="00000000">
            <w:pPr>
              <w:pStyle w:val="TableParagraph"/>
              <w:ind w:left="31"/>
              <w:rPr>
                <w:sz w:val="24"/>
              </w:rPr>
            </w:pPr>
            <w:r>
              <w:rPr>
                <w:sz w:val="24"/>
              </w:rPr>
              <w:t>100</w:t>
            </w:r>
            <w:r>
              <w:rPr>
                <w:spacing w:val="-13"/>
                <w:sz w:val="24"/>
              </w:rPr>
              <w:t xml:space="preserve"> </w:t>
            </w:r>
            <w:r>
              <w:rPr>
                <w:sz w:val="24"/>
              </w:rPr>
              <w:t>gf</w:t>
            </w:r>
            <w:r>
              <w:rPr>
                <w:spacing w:val="-1"/>
                <w:sz w:val="24"/>
              </w:rPr>
              <w:t xml:space="preserve"> </w:t>
            </w:r>
            <w:r>
              <w:rPr>
                <w:sz w:val="24"/>
              </w:rPr>
              <w:t>(0.98</w:t>
            </w:r>
            <w:r>
              <w:rPr>
                <w:spacing w:val="-14"/>
                <w:sz w:val="24"/>
              </w:rPr>
              <w:t xml:space="preserve"> </w:t>
            </w:r>
            <w:r>
              <w:rPr>
                <w:sz w:val="24"/>
              </w:rPr>
              <w:t>N), 200</w:t>
            </w:r>
            <w:r>
              <w:rPr>
                <w:spacing w:val="-12"/>
                <w:sz w:val="24"/>
              </w:rPr>
              <w:t xml:space="preserve"> </w:t>
            </w:r>
            <w:r>
              <w:rPr>
                <w:spacing w:val="-5"/>
                <w:sz w:val="24"/>
              </w:rPr>
              <w:t>gf</w:t>
            </w:r>
          </w:p>
          <w:p w14:paraId="2C42D39E" w14:textId="77777777" w:rsidR="004A7D8B" w:rsidRDefault="00000000">
            <w:pPr>
              <w:pStyle w:val="TableParagraph"/>
              <w:ind w:left="31"/>
              <w:rPr>
                <w:sz w:val="24"/>
              </w:rPr>
            </w:pPr>
            <w:r>
              <w:rPr>
                <w:sz w:val="24"/>
              </w:rPr>
              <w:t>(1.96</w:t>
            </w:r>
            <w:r>
              <w:rPr>
                <w:spacing w:val="-14"/>
                <w:sz w:val="24"/>
              </w:rPr>
              <w:t xml:space="preserve"> </w:t>
            </w:r>
            <w:r>
              <w:rPr>
                <w:sz w:val="24"/>
              </w:rPr>
              <w:t>N), 300</w:t>
            </w:r>
            <w:r>
              <w:rPr>
                <w:spacing w:val="-13"/>
                <w:sz w:val="24"/>
              </w:rPr>
              <w:t xml:space="preserve"> </w:t>
            </w:r>
            <w:r>
              <w:rPr>
                <w:sz w:val="24"/>
              </w:rPr>
              <w:t>gf</w:t>
            </w:r>
            <w:r>
              <w:rPr>
                <w:spacing w:val="1"/>
                <w:sz w:val="24"/>
              </w:rPr>
              <w:t xml:space="preserve"> </w:t>
            </w:r>
            <w:r>
              <w:rPr>
                <w:sz w:val="24"/>
              </w:rPr>
              <w:t>(2.94</w:t>
            </w:r>
            <w:r>
              <w:rPr>
                <w:spacing w:val="-13"/>
                <w:sz w:val="24"/>
              </w:rPr>
              <w:t xml:space="preserve"> </w:t>
            </w:r>
            <w:r>
              <w:rPr>
                <w:spacing w:val="-5"/>
                <w:sz w:val="24"/>
              </w:rPr>
              <w:t>N),</w:t>
            </w:r>
          </w:p>
          <w:p w14:paraId="1ABD1F67" w14:textId="77777777" w:rsidR="004A7D8B" w:rsidRDefault="00000000">
            <w:pPr>
              <w:pStyle w:val="TableParagraph"/>
              <w:ind w:left="31"/>
              <w:rPr>
                <w:sz w:val="24"/>
              </w:rPr>
            </w:pPr>
            <w:r>
              <w:rPr>
                <w:sz w:val="24"/>
              </w:rPr>
              <w:t>500</w:t>
            </w:r>
            <w:r>
              <w:rPr>
                <w:spacing w:val="-15"/>
                <w:sz w:val="24"/>
              </w:rPr>
              <w:t xml:space="preserve"> </w:t>
            </w:r>
            <w:r>
              <w:rPr>
                <w:sz w:val="24"/>
              </w:rPr>
              <w:t>gf</w:t>
            </w:r>
            <w:r>
              <w:rPr>
                <w:spacing w:val="-14"/>
                <w:sz w:val="24"/>
              </w:rPr>
              <w:t xml:space="preserve"> </w:t>
            </w:r>
            <w:r>
              <w:rPr>
                <w:sz w:val="24"/>
              </w:rPr>
              <w:t>(4.9</w:t>
            </w:r>
            <w:r>
              <w:rPr>
                <w:spacing w:val="-15"/>
                <w:sz w:val="24"/>
              </w:rPr>
              <w:t xml:space="preserve"> </w:t>
            </w:r>
            <w:r>
              <w:rPr>
                <w:sz w:val="24"/>
              </w:rPr>
              <w:t>N),</w:t>
            </w:r>
            <w:r>
              <w:rPr>
                <w:spacing w:val="-6"/>
                <w:sz w:val="24"/>
              </w:rPr>
              <w:t xml:space="preserve"> </w:t>
            </w:r>
            <w:r>
              <w:rPr>
                <w:sz w:val="24"/>
              </w:rPr>
              <w:t>1</w:t>
            </w:r>
            <w:r>
              <w:rPr>
                <w:spacing w:val="-15"/>
                <w:sz w:val="24"/>
              </w:rPr>
              <w:t xml:space="preserve"> </w:t>
            </w:r>
            <w:r>
              <w:rPr>
                <w:sz w:val="24"/>
              </w:rPr>
              <w:t>kgf</w:t>
            </w:r>
            <w:r>
              <w:rPr>
                <w:spacing w:val="-7"/>
                <w:sz w:val="24"/>
              </w:rPr>
              <w:t xml:space="preserve"> </w:t>
            </w:r>
            <w:r>
              <w:rPr>
                <w:sz w:val="24"/>
              </w:rPr>
              <w:t>(9.8</w:t>
            </w:r>
            <w:r>
              <w:rPr>
                <w:spacing w:val="-15"/>
                <w:sz w:val="24"/>
              </w:rPr>
              <w:t xml:space="preserve"> </w:t>
            </w:r>
            <w:r>
              <w:rPr>
                <w:sz w:val="24"/>
              </w:rPr>
              <w:t>N) ASTM E92 / ISO 6507</w:t>
            </w:r>
          </w:p>
        </w:tc>
        <w:tc>
          <w:tcPr>
            <w:tcW w:w="118" w:type="dxa"/>
            <w:vMerge/>
            <w:tcBorders>
              <w:top w:val="nil"/>
              <w:left w:val="double" w:sz="4" w:space="0" w:color="000000"/>
              <w:bottom w:val="double" w:sz="4" w:space="0" w:color="000000"/>
            </w:tcBorders>
          </w:tcPr>
          <w:p w14:paraId="646A8570" w14:textId="77777777" w:rsidR="004A7D8B" w:rsidRDefault="004A7D8B">
            <w:pPr>
              <w:rPr>
                <w:sz w:val="2"/>
                <w:szCs w:val="2"/>
              </w:rPr>
            </w:pPr>
          </w:p>
        </w:tc>
        <w:tc>
          <w:tcPr>
            <w:tcW w:w="605" w:type="dxa"/>
            <w:vMerge/>
            <w:tcBorders>
              <w:top w:val="nil"/>
            </w:tcBorders>
          </w:tcPr>
          <w:p w14:paraId="658DFD6A" w14:textId="77777777" w:rsidR="004A7D8B" w:rsidRDefault="004A7D8B">
            <w:pPr>
              <w:rPr>
                <w:sz w:val="2"/>
                <w:szCs w:val="2"/>
              </w:rPr>
            </w:pPr>
          </w:p>
        </w:tc>
      </w:tr>
      <w:tr w:rsidR="004A7D8B" w14:paraId="3F5BBBAA" w14:textId="77777777">
        <w:trPr>
          <w:trHeight w:val="603"/>
        </w:trPr>
        <w:tc>
          <w:tcPr>
            <w:tcW w:w="454" w:type="dxa"/>
            <w:vMerge/>
            <w:tcBorders>
              <w:top w:val="nil"/>
            </w:tcBorders>
          </w:tcPr>
          <w:p w14:paraId="101B0671" w14:textId="77777777" w:rsidR="004A7D8B" w:rsidRDefault="004A7D8B">
            <w:pPr>
              <w:rPr>
                <w:sz w:val="2"/>
                <w:szCs w:val="2"/>
              </w:rPr>
            </w:pPr>
          </w:p>
        </w:tc>
        <w:tc>
          <w:tcPr>
            <w:tcW w:w="2664" w:type="dxa"/>
            <w:vMerge/>
            <w:tcBorders>
              <w:top w:val="nil"/>
            </w:tcBorders>
          </w:tcPr>
          <w:p w14:paraId="77D2D000" w14:textId="77777777" w:rsidR="004A7D8B" w:rsidRDefault="004A7D8B">
            <w:pPr>
              <w:rPr>
                <w:sz w:val="2"/>
                <w:szCs w:val="2"/>
              </w:rPr>
            </w:pPr>
          </w:p>
        </w:tc>
        <w:tc>
          <w:tcPr>
            <w:tcW w:w="146" w:type="dxa"/>
            <w:vMerge/>
            <w:tcBorders>
              <w:top w:val="nil"/>
              <w:right w:val="nil"/>
            </w:tcBorders>
          </w:tcPr>
          <w:p w14:paraId="6D827D9E" w14:textId="77777777" w:rsidR="004A7D8B" w:rsidRDefault="004A7D8B">
            <w:pPr>
              <w:rPr>
                <w:sz w:val="2"/>
                <w:szCs w:val="2"/>
              </w:rPr>
            </w:pPr>
          </w:p>
        </w:tc>
        <w:tc>
          <w:tcPr>
            <w:tcW w:w="2305" w:type="dxa"/>
            <w:gridSpan w:val="2"/>
            <w:tcBorders>
              <w:top w:val="double" w:sz="4" w:space="0" w:color="000000"/>
              <w:left w:val="double" w:sz="4" w:space="0" w:color="000000"/>
              <w:bottom w:val="double" w:sz="4" w:space="0" w:color="000000"/>
              <w:right w:val="double" w:sz="4" w:space="0" w:color="000000"/>
            </w:tcBorders>
          </w:tcPr>
          <w:p w14:paraId="421A0CB6" w14:textId="77777777" w:rsidR="004A7D8B" w:rsidRDefault="00000000">
            <w:pPr>
              <w:pStyle w:val="TableParagraph"/>
              <w:spacing w:before="25"/>
              <w:ind w:left="12" w:right="518"/>
              <w:rPr>
                <w:sz w:val="24"/>
              </w:rPr>
            </w:pPr>
            <w:r>
              <w:rPr>
                <w:sz w:val="24"/>
              </w:rPr>
              <w:t>Force</w:t>
            </w:r>
            <w:r>
              <w:rPr>
                <w:spacing w:val="-15"/>
                <w:sz w:val="24"/>
              </w:rPr>
              <w:t xml:space="preserve"> </w:t>
            </w:r>
            <w:r>
              <w:rPr>
                <w:sz w:val="24"/>
              </w:rPr>
              <w:t xml:space="preserve">Application </w:t>
            </w:r>
            <w:r>
              <w:rPr>
                <w:spacing w:val="-2"/>
                <w:sz w:val="24"/>
              </w:rPr>
              <w:t>Method</w:t>
            </w:r>
          </w:p>
        </w:tc>
        <w:tc>
          <w:tcPr>
            <w:tcW w:w="3110" w:type="dxa"/>
            <w:tcBorders>
              <w:top w:val="double" w:sz="4" w:space="0" w:color="000000"/>
              <w:left w:val="double" w:sz="4" w:space="0" w:color="000000"/>
              <w:bottom w:val="double" w:sz="4" w:space="0" w:color="000000"/>
              <w:right w:val="double" w:sz="4" w:space="0" w:color="000000"/>
            </w:tcBorders>
          </w:tcPr>
          <w:p w14:paraId="7C6674C2" w14:textId="77777777" w:rsidR="004A7D8B" w:rsidRDefault="00000000">
            <w:pPr>
              <w:pStyle w:val="TableParagraph"/>
              <w:spacing w:before="25"/>
              <w:ind w:left="31"/>
              <w:rPr>
                <w:sz w:val="24"/>
              </w:rPr>
            </w:pPr>
            <w:r>
              <w:rPr>
                <w:sz w:val="24"/>
              </w:rPr>
              <w:t>Automatic</w:t>
            </w:r>
            <w:r>
              <w:rPr>
                <w:spacing w:val="-15"/>
                <w:sz w:val="24"/>
              </w:rPr>
              <w:t xml:space="preserve"> </w:t>
            </w:r>
            <w:r>
              <w:rPr>
                <w:sz w:val="24"/>
              </w:rPr>
              <w:t>(Loading,</w:t>
            </w:r>
            <w:r>
              <w:rPr>
                <w:spacing w:val="-15"/>
                <w:sz w:val="24"/>
              </w:rPr>
              <w:t xml:space="preserve"> </w:t>
            </w:r>
            <w:r>
              <w:rPr>
                <w:sz w:val="24"/>
              </w:rPr>
              <w:t>Dwelling, Unloading) ASTM E92</w:t>
            </w:r>
          </w:p>
        </w:tc>
        <w:tc>
          <w:tcPr>
            <w:tcW w:w="118" w:type="dxa"/>
            <w:vMerge/>
            <w:tcBorders>
              <w:top w:val="nil"/>
              <w:left w:val="double" w:sz="4" w:space="0" w:color="000000"/>
              <w:bottom w:val="double" w:sz="4" w:space="0" w:color="000000"/>
            </w:tcBorders>
          </w:tcPr>
          <w:p w14:paraId="019A4418" w14:textId="77777777" w:rsidR="004A7D8B" w:rsidRDefault="004A7D8B">
            <w:pPr>
              <w:rPr>
                <w:sz w:val="2"/>
                <w:szCs w:val="2"/>
              </w:rPr>
            </w:pPr>
          </w:p>
        </w:tc>
        <w:tc>
          <w:tcPr>
            <w:tcW w:w="605" w:type="dxa"/>
            <w:vMerge/>
            <w:tcBorders>
              <w:top w:val="nil"/>
            </w:tcBorders>
          </w:tcPr>
          <w:p w14:paraId="16330BE3" w14:textId="77777777" w:rsidR="004A7D8B" w:rsidRDefault="004A7D8B">
            <w:pPr>
              <w:rPr>
                <w:sz w:val="2"/>
                <w:szCs w:val="2"/>
              </w:rPr>
            </w:pPr>
          </w:p>
        </w:tc>
      </w:tr>
      <w:tr w:rsidR="004A7D8B" w14:paraId="702A4706" w14:textId="77777777">
        <w:trPr>
          <w:trHeight w:val="601"/>
        </w:trPr>
        <w:tc>
          <w:tcPr>
            <w:tcW w:w="454" w:type="dxa"/>
            <w:vMerge/>
            <w:tcBorders>
              <w:top w:val="nil"/>
            </w:tcBorders>
          </w:tcPr>
          <w:p w14:paraId="3D3B3094" w14:textId="77777777" w:rsidR="004A7D8B" w:rsidRDefault="004A7D8B">
            <w:pPr>
              <w:rPr>
                <w:sz w:val="2"/>
                <w:szCs w:val="2"/>
              </w:rPr>
            </w:pPr>
          </w:p>
        </w:tc>
        <w:tc>
          <w:tcPr>
            <w:tcW w:w="2664" w:type="dxa"/>
            <w:vMerge/>
            <w:tcBorders>
              <w:top w:val="nil"/>
            </w:tcBorders>
          </w:tcPr>
          <w:p w14:paraId="22C36865" w14:textId="77777777" w:rsidR="004A7D8B" w:rsidRDefault="004A7D8B">
            <w:pPr>
              <w:rPr>
                <w:sz w:val="2"/>
                <w:szCs w:val="2"/>
              </w:rPr>
            </w:pPr>
          </w:p>
        </w:tc>
        <w:tc>
          <w:tcPr>
            <w:tcW w:w="146" w:type="dxa"/>
            <w:vMerge/>
            <w:tcBorders>
              <w:top w:val="nil"/>
              <w:right w:val="nil"/>
            </w:tcBorders>
          </w:tcPr>
          <w:p w14:paraId="3D88C13C" w14:textId="77777777" w:rsidR="004A7D8B" w:rsidRDefault="004A7D8B">
            <w:pPr>
              <w:rPr>
                <w:sz w:val="2"/>
                <w:szCs w:val="2"/>
              </w:rPr>
            </w:pPr>
          </w:p>
        </w:tc>
        <w:tc>
          <w:tcPr>
            <w:tcW w:w="2305" w:type="dxa"/>
            <w:gridSpan w:val="2"/>
            <w:tcBorders>
              <w:top w:val="double" w:sz="4" w:space="0" w:color="000000"/>
              <w:left w:val="double" w:sz="4" w:space="0" w:color="000000"/>
              <w:bottom w:val="double" w:sz="4" w:space="0" w:color="000000"/>
              <w:right w:val="double" w:sz="4" w:space="0" w:color="000000"/>
            </w:tcBorders>
          </w:tcPr>
          <w:p w14:paraId="4269ECC5" w14:textId="77777777" w:rsidR="004A7D8B" w:rsidRDefault="00000000">
            <w:pPr>
              <w:pStyle w:val="TableParagraph"/>
              <w:spacing w:before="161"/>
              <w:ind w:left="12"/>
              <w:rPr>
                <w:sz w:val="24"/>
              </w:rPr>
            </w:pPr>
            <w:r>
              <w:rPr>
                <w:sz w:val="24"/>
              </w:rPr>
              <w:t>Force</w:t>
            </w:r>
            <w:r>
              <w:rPr>
                <w:spacing w:val="-3"/>
                <w:sz w:val="24"/>
              </w:rPr>
              <w:t xml:space="preserve"> </w:t>
            </w:r>
            <w:r>
              <w:rPr>
                <w:sz w:val="24"/>
              </w:rPr>
              <w:t>Dwell</w:t>
            </w:r>
            <w:r>
              <w:rPr>
                <w:spacing w:val="-1"/>
                <w:sz w:val="24"/>
              </w:rPr>
              <w:t xml:space="preserve"> </w:t>
            </w:r>
            <w:r>
              <w:rPr>
                <w:spacing w:val="-4"/>
                <w:sz w:val="24"/>
              </w:rPr>
              <w:t>Time</w:t>
            </w:r>
          </w:p>
        </w:tc>
        <w:tc>
          <w:tcPr>
            <w:tcW w:w="3110" w:type="dxa"/>
            <w:tcBorders>
              <w:top w:val="double" w:sz="4" w:space="0" w:color="000000"/>
              <w:left w:val="double" w:sz="4" w:space="0" w:color="000000"/>
              <w:bottom w:val="double" w:sz="4" w:space="0" w:color="000000"/>
              <w:right w:val="double" w:sz="4" w:space="0" w:color="000000"/>
            </w:tcBorders>
          </w:tcPr>
          <w:p w14:paraId="74AD1077" w14:textId="77777777" w:rsidR="004A7D8B" w:rsidRDefault="00000000">
            <w:pPr>
              <w:pStyle w:val="TableParagraph"/>
              <w:spacing w:before="22"/>
              <w:ind w:left="31"/>
              <w:rPr>
                <w:sz w:val="24"/>
              </w:rPr>
            </w:pPr>
            <w:r>
              <w:rPr>
                <w:sz w:val="24"/>
              </w:rPr>
              <w:t>0–60</w:t>
            </w:r>
            <w:r>
              <w:rPr>
                <w:spacing w:val="-15"/>
                <w:sz w:val="24"/>
              </w:rPr>
              <w:t xml:space="preserve"> </w:t>
            </w:r>
            <w:r>
              <w:rPr>
                <w:sz w:val="24"/>
              </w:rPr>
              <w:t>s</w:t>
            </w:r>
            <w:r>
              <w:rPr>
                <w:spacing w:val="-15"/>
                <w:sz w:val="24"/>
              </w:rPr>
              <w:t xml:space="preserve"> </w:t>
            </w:r>
            <w:r>
              <w:rPr>
                <w:sz w:val="24"/>
              </w:rPr>
              <w:t>(adjustable)</w:t>
            </w:r>
            <w:r>
              <w:rPr>
                <w:spacing w:val="-10"/>
                <w:sz w:val="24"/>
              </w:rPr>
              <w:t xml:space="preserve"> </w:t>
            </w:r>
            <w:r>
              <w:rPr>
                <w:sz w:val="24"/>
              </w:rPr>
              <w:t>—</w:t>
            </w:r>
            <w:r>
              <w:rPr>
                <w:spacing w:val="-10"/>
                <w:sz w:val="24"/>
              </w:rPr>
              <w:t xml:space="preserve"> </w:t>
            </w:r>
            <w:r>
              <w:rPr>
                <w:sz w:val="24"/>
              </w:rPr>
              <w:t xml:space="preserve">ASTM </w:t>
            </w:r>
            <w:r>
              <w:rPr>
                <w:spacing w:val="-4"/>
                <w:sz w:val="24"/>
              </w:rPr>
              <w:t>E92</w:t>
            </w:r>
          </w:p>
        </w:tc>
        <w:tc>
          <w:tcPr>
            <w:tcW w:w="118" w:type="dxa"/>
            <w:vMerge/>
            <w:tcBorders>
              <w:top w:val="nil"/>
              <w:left w:val="double" w:sz="4" w:space="0" w:color="000000"/>
              <w:bottom w:val="double" w:sz="4" w:space="0" w:color="000000"/>
            </w:tcBorders>
          </w:tcPr>
          <w:p w14:paraId="2E5D8956" w14:textId="77777777" w:rsidR="004A7D8B" w:rsidRDefault="004A7D8B">
            <w:pPr>
              <w:rPr>
                <w:sz w:val="2"/>
                <w:szCs w:val="2"/>
              </w:rPr>
            </w:pPr>
          </w:p>
        </w:tc>
        <w:tc>
          <w:tcPr>
            <w:tcW w:w="605" w:type="dxa"/>
            <w:vMerge/>
            <w:tcBorders>
              <w:top w:val="nil"/>
            </w:tcBorders>
          </w:tcPr>
          <w:p w14:paraId="556A757E" w14:textId="77777777" w:rsidR="004A7D8B" w:rsidRDefault="004A7D8B">
            <w:pPr>
              <w:rPr>
                <w:sz w:val="2"/>
                <w:szCs w:val="2"/>
              </w:rPr>
            </w:pPr>
          </w:p>
        </w:tc>
      </w:tr>
      <w:tr w:rsidR="004A7D8B" w14:paraId="0EF567E3" w14:textId="77777777">
        <w:trPr>
          <w:trHeight w:val="1429"/>
        </w:trPr>
        <w:tc>
          <w:tcPr>
            <w:tcW w:w="454" w:type="dxa"/>
            <w:vMerge/>
            <w:tcBorders>
              <w:top w:val="nil"/>
            </w:tcBorders>
          </w:tcPr>
          <w:p w14:paraId="20F3B2BC" w14:textId="77777777" w:rsidR="004A7D8B" w:rsidRDefault="004A7D8B">
            <w:pPr>
              <w:rPr>
                <w:sz w:val="2"/>
                <w:szCs w:val="2"/>
              </w:rPr>
            </w:pPr>
          </w:p>
        </w:tc>
        <w:tc>
          <w:tcPr>
            <w:tcW w:w="2664" w:type="dxa"/>
            <w:vMerge/>
            <w:tcBorders>
              <w:top w:val="nil"/>
            </w:tcBorders>
          </w:tcPr>
          <w:p w14:paraId="401C8C05" w14:textId="77777777" w:rsidR="004A7D8B" w:rsidRDefault="004A7D8B">
            <w:pPr>
              <w:rPr>
                <w:sz w:val="2"/>
                <w:szCs w:val="2"/>
              </w:rPr>
            </w:pPr>
          </w:p>
        </w:tc>
        <w:tc>
          <w:tcPr>
            <w:tcW w:w="146" w:type="dxa"/>
            <w:vMerge/>
            <w:tcBorders>
              <w:top w:val="nil"/>
              <w:right w:val="nil"/>
            </w:tcBorders>
          </w:tcPr>
          <w:p w14:paraId="22347EB9" w14:textId="77777777" w:rsidR="004A7D8B" w:rsidRDefault="004A7D8B">
            <w:pPr>
              <w:rPr>
                <w:sz w:val="2"/>
                <w:szCs w:val="2"/>
              </w:rPr>
            </w:pPr>
          </w:p>
        </w:tc>
        <w:tc>
          <w:tcPr>
            <w:tcW w:w="2305" w:type="dxa"/>
            <w:gridSpan w:val="2"/>
            <w:tcBorders>
              <w:top w:val="double" w:sz="4" w:space="0" w:color="000000"/>
              <w:left w:val="double" w:sz="4" w:space="0" w:color="000000"/>
              <w:bottom w:val="double" w:sz="4" w:space="0" w:color="000000"/>
              <w:right w:val="double" w:sz="4" w:space="0" w:color="000000"/>
            </w:tcBorders>
          </w:tcPr>
          <w:p w14:paraId="52EE500E" w14:textId="77777777" w:rsidR="004A7D8B" w:rsidRDefault="004A7D8B">
            <w:pPr>
              <w:pStyle w:val="TableParagraph"/>
              <w:spacing w:before="161"/>
              <w:rPr>
                <w:b/>
                <w:sz w:val="24"/>
              </w:rPr>
            </w:pPr>
          </w:p>
          <w:p w14:paraId="1B82028E" w14:textId="77777777" w:rsidR="004A7D8B" w:rsidRDefault="00000000">
            <w:pPr>
              <w:pStyle w:val="TableParagraph"/>
              <w:ind w:left="12"/>
              <w:rPr>
                <w:sz w:val="24"/>
              </w:rPr>
            </w:pPr>
            <w:r>
              <w:rPr>
                <w:sz w:val="24"/>
              </w:rPr>
              <w:t>Conversion</w:t>
            </w:r>
            <w:r>
              <w:rPr>
                <w:spacing w:val="-15"/>
                <w:sz w:val="24"/>
              </w:rPr>
              <w:t xml:space="preserve"> </w:t>
            </w:r>
            <w:r>
              <w:rPr>
                <w:sz w:val="24"/>
              </w:rPr>
              <w:t>/</w:t>
            </w:r>
            <w:r>
              <w:rPr>
                <w:spacing w:val="-15"/>
                <w:sz w:val="24"/>
              </w:rPr>
              <w:t xml:space="preserve"> </w:t>
            </w:r>
            <w:r>
              <w:rPr>
                <w:sz w:val="24"/>
              </w:rPr>
              <w:t xml:space="preserve">Hardness </w:t>
            </w:r>
            <w:r>
              <w:rPr>
                <w:spacing w:val="-2"/>
                <w:sz w:val="24"/>
              </w:rPr>
              <w:t>Scales</w:t>
            </w:r>
          </w:p>
        </w:tc>
        <w:tc>
          <w:tcPr>
            <w:tcW w:w="3110" w:type="dxa"/>
            <w:tcBorders>
              <w:top w:val="double" w:sz="4" w:space="0" w:color="000000"/>
              <w:left w:val="double" w:sz="4" w:space="0" w:color="000000"/>
              <w:bottom w:val="double" w:sz="4" w:space="0" w:color="000000"/>
              <w:right w:val="double" w:sz="4" w:space="0" w:color="000000"/>
            </w:tcBorders>
          </w:tcPr>
          <w:p w14:paraId="65A8B06A" w14:textId="77777777" w:rsidR="004A7D8B" w:rsidRDefault="00000000">
            <w:pPr>
              <w:pStyle w:val="TableParagraph"/>
              <w:spacing w:before="25"/>
              <w:ind w:left="31"/>
              <w:rPr>
                <w:sz w:val="24"/>
              </w:rPr>
            </w:pPr>
            <w:r>
              <w:rPr>
                <w:sz w:val="24"/>
              </w:rPr>
              <w:t>HRA,</w:t>
            </w:r>
            <w:r>
              <w:rPr>
                <w:spacing w:val="-10"/>
                <w:sz w:val="24"/>
              </w:rPr>
              <w:t xml:space="preserve"> </w:t>
            </w:r>
            <w:r>
              <w:rPr>
                <w:sz w:val="24"/>
              </w:rPr>
              <w:t>HRB,</w:t>
            </w:r>
            <w:r>
              <w:rPr>
                <w:spacing w:val="-10"/>
                <w:sz w:val="24"/>
              </w:rPr>
              <w:t xml:space="preserve"> </w:t>
            </w:r>
            <w:r>
              <w:rPr>
                <w:sz w:val="24"/>
              </w:rPr>
              <w:t>HRC,</w:t>
            </w:r>
            <w:r>
              <w:rPr>
                <w:spacing w:val="-10"/>
                <w:sz w:val="24"/>
              </w:rPr>
              <w:t xml:space="preserve"> </w:t>
            </w:r>
            <w:r>
              <w:rPr>
                <w:sz w:val="24"/>
              </w:rPr>
              <w:t>HRD,</w:t>
            </w:r>
            <w:r>
              <w:rPr>
                <w:spacing w:val="-10"/>
                <w:sz w:val="24"/>
              </w:rPr>
              <w:t xml:space="preserve"> </w:t>
            </w:r>
            <w:r>
              <w:rPr>
                <w:sz w:val="24"/>
              </w:rPr>
              <w:t>HRF, HK, HBW, HR15N, HR30N, HR45N, HR15T, HR30T, HR45T — ASTM / ISO</w:t>
            </w:r>
          </w:p>
          <w:p w14:paraId="1384C081" w14:textId="77777777" w:rsidR="004A7D8B" w:rsidRDefault="00000000">
            <w:pPr>
              <w:pStyle w:val="TableParagraph"/>
              <w:spacing w:line="274" w:lineRule="exact"/>
              <w:ind w:left="31"/>
              <w:rPr>
                <w:sz w:val="24"/>
              </w:rPr>
            </w:pPr>
            <w:r>
              <w:rPr>
                <w:spacing w:val="-2"/>
                <w:sz w:val="24"/>
              </w:rPr>
              <w:t>compatible</w:t>
            </w:r>
          </w:p>
        </w:tc>
        <w:tc>
          <w:tcPr>
            <w:tcW w:w="118" w:type="dxa"/>
            <w:vMerge/>
            <w:tcBorders>
              <w:top w:val="nil"/>
              <w:left w:val="double" w:sz="4" w:space="0" w:color="000000"/>
              <w:bottom w:val="double" w:sz="4" w:space="0" w:color="000000"/>
            </w:tcBorders>
          </w:tcPr>
          <w:p w14:paraId="66D9E137" w14:textId="77777777" w:rsidR="004A7D8B" w:rsidRDefault="004A7D8B">
            <w:pPr>
              <w:rPr>
                <w:sz w:val="2"/>
                <w:szCs w:val="2"/>
              </w:rPr>
            </w:pPr>
          </w:p>
        </w:tc>
        <w:tc>
          <w:tcPr>
            <w:tcW w:w="605" w:type="dxa"/>
            <w:vMerge/>
            <w:tcBorders>
              <w:top w:val="nil"/>
            </w:tcBorders>
          </w:tcPr>
          <w:p w14:paraId="4FA1D857" w14:textId="77777777" w:rsidR="004A7D8B" w:rsidRDefault="004A7D8B">
            <w:pPr>
              <w:rPr>
                <w:sz w:val="2"/>
                <w:szCs w:val="2"/>
              </w:rPr>
            </w:pPr>
          </w:p>
        </w:tc>
      </w:tr>
      <w:tr w:rsidR="004A7D8B" w14:paraId="08C6BC78" w14:textId="77777777">
        <w:trPr>
          <w:trHeight w:val="601"/>
        </w:trPr>
        <w:tc>
          <w:tcPr>
            <w:tcW w:w="454" w:type="dxa"/>
            <w:vMerge/>
            <w:tcBorders>
              <w:top w:val="nil"/>
            </w:tcBorders>
          </w:tcPr>
          <w:p w14:paraId="779F209D" w14:textId="77777777" w:rsidR="004A7D8B" w:rsidRDefault="004A7D8B">
            <w:pPr>
              <w:rPr>
                <w:sz w:val="2"/>
                <w:szCs w:val="2"/>
              </w:rPr>
            </w:pPr>
          </w:p>
        </w:tc>
        <w:tc>
          <w:tcPr>
            <w:tcW w:w="2664" w:type="dxa"/>
            <w:vMerge/>
            <w:tcBorders>
              <w:top w:val="nil"/>
            </w:tcBorders>
          </w:tcPr>
          <w:p w14:paraId="2EB32D3C" w14:textId="77777777" w:rsidR="004A7D8B" w:rsidRDefault="004A7D8B">
            <w:pPr>
              <w:rPr>
                <w:sz w:val="2"/>
                <w:szCs w:val="2"/>
              </w:rPr>
            </w:pPr>
          </w:p>
        </w:tc>
        <w:tc>
          <w:tcPr>
            <w:tcW w:w="146" w:type="dxa"/>
            <w:vMerge/>
            <w:tcBorders>
              <w:top w:val="nil"/>
              <w:right w:val="nil"/>
            </w:tcBorders>
          </w:tcPr>
          <w:p w14:paraId="2ADB1690" w14:textId="77777777" w:rsidR="004A7D8B" w:rsidRDefault="004A7D8B">
            <w:pPr>
              <w:rPr>
                <w:sz w:val="2"/>
                <w:szCs w:val="2"/>
              </w:rPr>
            </w:pPr>
          </w:p>
        </w:tc>
        <w:tc>
          <w:tcPr>
            <w:tcW w:w="2305" w:type="dxa"/>
            <w:gridSpan w:val="2"/>
            <w:tcBorders>
              <w:top w:val="double" w:sz="4" w:space="0" w:color="000000"/>
              <w:left w:val="double" w:sz="4" w:space="0" w:color="000000"/>
              <w:bottom w:val="double" w:sz="4" w:space="0" w:color="000000"/>
              <w:right w:val="double" w:sz="4" w:space="0" w:color="000000"/>
            </w:tcBorders>
          </w:tcPr>
          <w:p w14:paraId="31FD5BE5" w14:textId="77777777" w:rsidR="004A7D8B" w:rsidRDefault="00000000">
            <w:pPr>
              <w:pStyle w:val="TableParagraph"/>
              <w:spacing w:before="25"/>
              <w:ind w:left="12" w:right="278"/>
              <w:rPr>
                <w:sz w:val="24"/>
              </w:rPr>
            </w:pPr>
            <w:r>
              <w:rPr>
                <w:sz w:val="24"/>
              </w:rPr>
              <w:t>Hardness</w:t>
            </w:r>
            <w:r>
              <w:rPr>
                <w:spacing w:val="-15"/>
                <w:sz w:val="24"/>
              </w:rPr>
              <w:t xml:space="preserve"> </w:t>
            </w:r>
            <w:r>
              <w:rPr>
                <w:sz w:val="24"/>
              </w:rPr>
              <w:t xml:space="preserve">Measuring </w:t>
            </w:r>
            <w:r>
              <w:rPr>
                <w:spacing w:val="-4"/>
                <w:sz w:val="24"/>
              </w:rPr>
              <w:t>Range</w:t>
            </w:r>
          </w:p>
        </w:tc>
        <w:tc>
          <w:tcPr>
            <w:tcW w:w="3110" w:type="dxa"/>
            <w:tcBorders>
              <w:top w:val="double" w:sz="4" w:space="0" w:color="000000"/>
              <w:left w:val="double" w:sz="4" w:space="0" w:color="000000"/>
              <w:bottom w:val="double" w:sz="4" w:space="0" w:color="000000"/>
              <w:right w:val="double" w:sz="4" w:space="0" w:color="000000"/>
            </w:tcBorders>
          </w:tcPr>
          <w:p w14:paraId="5FBB21E7" w14:textId="77777777" w:rsidR="004A7D8B" w:rsidRDefault="00000000">
            <w:pPr>
              <w:pStyle w:val="TableParagraph"/>
              <w:spacing w:before="162"/>
              <w:ind w:left="31"/>
              <w:rPr>
                <w:sz w:val="24"/>
              </w:rPr>
            </w:pPr>
            <w:r>
              <w:rPr>
                <w:sz w:val="24"/>
              </w:rPr>
              <w:t>8</w:t>
            </w:r>
            <w:r>
              <w:rPr>
                <w:spacing w:val="-3"/>
                <w:sz w:val="24"/>
              </w:rPr>
              <w:t xml:space="preserve"> </w:t>
            </w:r>
            <w:r>
              <w:rPr>
                <w:sz w:val="24"/>
              </w:rPr>
              <w:t>–</w:t>
            </w:r>
            <w:r>
              <w:rPr>
                <w:spacing w:val="-1"/>
                <w:sz w:val="24"/>
              </w:rPr>
              <w:t xml:space="preserve"> </w:t>
            </w:r>
            <w:r>
              <w:rPr>
                <w:sz w:val="24"/>
              </w:rPr>
              <w:t>2900</w:t>
            </w:r>
            <w:r>
              <w:rPr>
                <w:spacing w:val="-12"/>
                <w:sz w:val="24"/>
              </w:rPr>
              <w:t xml:space="preserve"> </w:t>
            </w:r>
            <w:r>
              <w:rPr>
                <w:sz w:val="24"/>
              </w:rPr>
              <w:t>HV</w:t>
            </w:r>
            <w:r>
              <w:rPr>
                <w:spacing w:val="-2"/>
                <w:sz w:val="24"/>
              </w:rPr>
              <w:t xml:space="preserve"> </w:t>
            </w:r>
            <w:r>
              <w:rPr>
                <w:sz w:val="24"/>
              </w:rPr>
              <w:t>—</w:t>
            </w:r>
            <w:r>
              <w:rPr>
                <w:spacing w:val="-1"/>
                <w:sz w:val="24"/>
              </w:rPr>
              <w:t xml:space="preserve"> </w:t>
            </w:r>
            <w:r>
              <w:rPr>
                <w:sz w:val="24"/>
              </w:rPr>
              <w:t>ASTM</w:t>
            </w:r>
            <w:r>
              <w:rPr>
                <w:spacing w:val="-1"/>
                <w:sz w:val="24"/>
              </w:rPr>
              <w:t xml:space="preserve"> </w:t>
            </w:r>
            <w:r>
              <w:rPr>
                <w:spacing w:val="-5"/>
                <w:sz w:val="24"/>
              </w:rPr>
              <w:t>E92</w:t>
            </w:r>
          </w:p>
        </w:tc>
        <w:tc>
          <w:tcPr>
            <w:tcW w:w="118" w:type="dxa"/>
            <w:vMerge/>
            <w:tcBorders>
              <w:top w:val="nil"/>
              <w:left w:val="double" w:sz="4" w:space="0" w:color="000000"/>
              <w:bottom w:val="double" w:sz="4" w:space="0" w:color="000000"/>
            </w:tcBorders>
          </w:tcPr>
          <w:p w14:paraId="29108039" w14:textId="77777777" w:rsidR="004A7D8B" w:rsidRDefault="004A7D8B">
            <w:pPr>
              <w:rPr>
                <w:sz w:val="2"/>
                <w:szCs w:val="2"/>
              </w:rPr>
            </w:pPr>
          </w:p>
        </w:tc>
        <w:tc>
          <w:tcPr>
            <w:tcW w:w="605" w:type="dxa"/>
            <w:vMerge/>
            <w:tcBorders>
              <w:top w:val="nil"/>
            </w:tcBorders>
          </w:tcPr>
          <w:p w14:paraId="7913D45C" w14:textId="77777777" w:rsidR="004A7D8B" w:rsidRDefault="004A7D8B">
            <w:pPr>
              <w:rPr>
                <w:sz w:val="2"/>
                <w:szCs w:val="2"/>
              </w:rPr>
            </w:pPr>
          </w:p>
        </w:tc>
      </w:tr>
      <w:tr w:rsidR="004A7D8B" w14:paraId="5836E031" w14:textId="77777777">
        <w:trPr>
          <w:trHeight w:val="603"/>
        </w:trPr>
        <w:tc>
          <w:tcPr>
            <w:tcW w:w="454" w:type="dxa"/>
            <w:vMerge/>
            <w:tcBorders>
              <w:top w:val="nil"/>
            </w:tcBorders>
          </w:tcPr>
          <w:p w14:paraId="4B390290" w14:textId="77777777" w:rsidR="004A7D8B" w:rsidRDefault="004A7D8B">
            <w:pPr>
              <w:rPr>
                <w:sz w:val="2"/>
                <w:szCs w:val="2"/>
              </w:rPr>
            </w:pPr>
          </w:p>
        </w:tc>
        <w:tc>
          <w:tcPr>
            <w:tcW w:w="2664" w:type="dxa"/>
            <w:vMerge/>
            <w:tcBorders>
              <w:top w:val="nil"/>
            </w:tcBorders>
          </w:tcPr>
          <w:p w14:paraId="65242647" w14:textId="77777777" w:rsidR="004A7D8B" w:rsidRDefault="004A7D8B">
            <w:pPr>
              <w:rPr>
                <w:sz w:val="2"/>
                <w:szCs w:val="2"/>
              </w:rPr>
            </w:pPr>
          </w:p>
        </w:tc>
        <w:tc>
          <w:tcPr>
            <w:tcW w:w="146" w:type="dxa"/>
            <w:vMerge/>
            <w:tcBorders>
              <w:top w:val="nil"/>
              <w:right w:val="nil"/>
            </w:tcBorders>
          </w:tcPr>
          <w:p w14:paraId="36DD5513" w14:textId="77777777" w:rsidR="004A7D8B" w:rsidRDefault="004A7D8B">
            <w:pPr>
              <w:rPr>
                <w:sz w:val="2"/>
                <w:szCs w:val="2"/>
              </w:rPr>
            </w:pPr>
          </w:p>
        </w:tc>
        <w:tc>
          <w:tcPr>
            <w:tcW w:w="2305" w:type="dxa"/>
            <w:gridSpan w:val="2"/>
            <w:tcBorders>
              <w:top w:val="double" w:sz="4" w:space="0" w:color="000000"/>
              <w:left w:val="double" w:sz="4" w:space="0" w:color="000000"/>
              <w:bottom w:val="double" w:sz="4" w:space="0" w:color="000000"/>
              <w:right w:val="double" w:sz="4" w:space="0" w:color="000000"/>
            </w:tcBorders>
          </w:tcPr>
          <w:p w14:paraId="6415873A" w14:textId="77777777" w:rsidR="004A7D8B" w:rsidRDefault="00000000">
            <w:pPr>
              <w:pStyle w:val="TableParagraph"/>
              <w:spacing w:before="25"/>
              <w:ind w:left="12" w:right="211"/>
              <w:rPr>
                <w:sz w:val="24"/>
              </w:rPr>
            </w:pPr>
            <w:r>
              <w:rPr>
                <w:sz w:val="24"/>
              </w:rPr>
              <w:t>Minimum</w:t>
            </w:r>
            <w:r>
              <w:rPr>
                <w:spacing w:val="-15"/>
                <w:sz w:val="24"/>
              </w:rPr>
              <w:t xml:space="preserve"> </w:t>
            </w:r>
            <w:r>
              <w:rPr>
                <w:sz w:val="24"/>
              </w:rPr>
              <w:t xml:space="preserve">Measuring </w:t>
            </w:r>
            <w:r>
              <w:rPr>
                <w:spacing w:val="-4"/>
                <w:sz w:val="24"/>
              </w:rPr>
              <w:t>Unit</w:t>
            </w:r>
          </w:p>
        </w:tc>
        <w:tc>
          <w:tcPr>
            <w:tcW w:w="3110" w:type="dxa"/>
            <w:tcBorders>
              <w:top w:val="double" w:sz="4" w:space="0" w:color="000000"/>
              <w:left w:val="double" w:sz="4" w:space="0" w:color="000000"/>
              <w:bottom w:val="double" w:sz="4" w:space="0" w:color="000000"/>
              <w:right w:val="double" w:sz="4" w:space="0" w:color="000000"/>
            </w:tcBorders>
          </w:tcPr>
          <w:p w14:paraId="28F1A74B" w14:textId="77777777" w:rsidR="004A7D8B" w:rsidRDefault="00000000">
            <w:pPr>
              <w:pStyle w:val="TableParagraph"/>
              <w:spacing w:before="25"/>
              <w:ind w:left="31"/>
              <w:rPr>
                <w:sz w:val="24"/>
              </w:rPr>
            </w:pPr>
            <w:r>
              <w:rPr>
                <w:sz w:val="24"/>
              </w:rPr>
              <w:t>0.031 µm — ensures high precision</w:t>
            </w:r>
            <w:r>
              <w:rPr>
                <w:spacing w:val="-9"/>
                <w:sz w:val="24"/>
              </w:rPr>
              <w:t xml:space="preserve"> </w:t>
            </w:r>
            <w:r>
              <w:rPr>
                <w:sz w:val="24"/>
              </w:rPr>
              <w:t>as</w:t>
            </w:r>
            <w:r>
              <w:rPr>
                <w:spacing w:val="-10"/>
                <w:sz w:val="24"/>
              </w:rPr>
              <w:t xml:space="preserve"> </w:t>
            </w:r>
            <w:r>
              <w:rPr>
                <w:sz w:val="24"/>
              </w:rPr>
              <w:t>per</w:t>
            </w:r>
            <w:r>
              <w:rPr>
                <w:spacing w:val="-9"/>
                <w:sz w:val="24"/>
              </w:rPr>
              <w:t xml:space="preserve"> </w:t>
            </w:r>
            <w:r>
              <w:rPr>
                <w:sz w:val="24"/>
              </w:rPr>
              <w:t>ASTM</w:t>
            </w:r>
            <w:r>
              <w:rPr>
                <w:spacing w:val="-10"/>
                <w:sz w:val="24"/>
              </w:rPr>
              <w:t xml:space="preserve"> </w:t>
            </w:r>
            <w:r>
              <w:rPr>
                <w:sz w:val="24"/>
              </w:rPr>
              <w:t>E92</w:t>
            </w:r>
          </w:p>
        </w:tc>
        <w:tc>
          <w:tcPr>
            <w:tcW w:w="118" w:type="dxa"/>
            <w:vMerge/>
            <w:tcBorders>
              <w:top w:val="nil"/>
              <w:left w:val="double" w:sz="4" w:space="0" w:color="000000"/>
              <w:bottom w:val="double" w:sz="4" w:space="0" w:color="000000"/>
            </w:tcBorders>
          </w:tcPr>
          <w:p w14:paraId="59ABBF50" w14:textId="77777777" w:rsidR="004A7D8B" w:rsidRDefault="004A7D8B">
            <w:pPr>
              <w:rPr>
                <w:sz w:val="2"/>
                <w:szCs w:val="2"/>
              </w:rPr>
            </w:pPr>
          </w:p>
        </w:tc>
        <w:tc>
          <w:tcPr>
            <w:tcW w:w="605" w:type="dxa"/>
            <w:vMerge/>
            <w:tcBorders>
              <w:top w:val="nil"/>
            </w:tcBorders>
          </w:tcPr>
          <w:p w14:paraId="2CD73C73" w14:textId="77777777" w:rsidR="004A7D8B" w:rsidRDefault="004A7D8B">
            <w:pPr>
              <w:rPr>
                <w:sz w:val="2"/>
                <w:szCs w:val="2"/>
              </w:rPr>
            </w:pPr>
          </w:p>
        </w:tc>
      </w:tr>
      <w:tr w:rsidR="004A7D8B" w14:paraId="2066F593" w14:textId="77777777">
        <w:trPr>
          <w:trHeight w:val="877"/>
        </w:trPr>
        <w:tc>
          <w:tcPr>
            <w:tcW w:w="454" w:type="dxa"/>
            <w:vMerge/>
            <w:tcBorders>
              <w:top w:val="nil"/>
            </w:tcBorders>
          </w:tcPr>
          <w:p w14:paraId="4C439E87" w14:textId="77777777" w:rsidR="004A7D8B" w:rsidRDefault="004A7D8B">
            <w:pPr>
              <w:rPr>
                <w:sz w:val="2"/>
                <w:szCs w:val="2"/>
              </w:rPr>
            </w:pPr>
          </w:p>
        </w:tc>
        <w:tc>
          <w:tcPr>
            <w:tcW w:w="2664" w:type="dxa"/>
            <w:vMerge/>
            <w:tcBorders>
              <w:top w:val="nil"/>
            </w:tcBorders>
          </w:tcPr>
          <w:p w14:paraId="59257C01" w14:textId="77777777" w:rsidR="004A7D8B" w:rsidRDefault="004A7D8B">
            <w:pPr>
              <w:rPr>
                <w:sz w:val="2"/>
                <w:szCs w:val="2"/>
              </w:rPr>
            </w:pPr>
          </w:p>
        </w:tc>
        <w:tc>
          <w:tcPr>
            <w:tcW w:w="146" w:type="dxa"/>
            <w:vMerge/>
            <w:tcBorders>
              <w:top w:val="nil"/>
              <w:right w:val="nil"/>
            </w:tcBorders>
          </w:tcPr>
          <w:p w14:paraId="0E131FD6" w14:textId="77777777" w:rsidR="004A7D8B" w:rsidRDefault="004A7D8B">
            <w:pPr>
              <w:rPr>
                <w:sz w:val="2"/>
                <w:szCs w:val="2"/>
              </w:rPr>
            </w:pPr>
          </w:p>
        </w:tc>
        <w:tc>
          <w:tcPr>
            <w:tcW w:w="2305" w:type="dxa"/>
            <w:gridSpan w:val="2"/>
            <w:tcBorders>
              <w:top w:val="double" w:sz="4" w:space="0" w:color="000000"/>
              <w:left w:val="double" w:sz="4" w:space="0" w:color="000000"/>
              <w:bottom w:val="double" w:sz="4" w:space="0" w:color="000000"/>
              <w:right w:val="double" w:sz="4" w:space="0" w:color="000000"/>
            </w:tcBorders>
          </w:tcPr>
          <w:p w14:paraId="0EB916AF" w14:textId="77777777" w:rsidR="004A7D8B" w:rsidRDefault="004A7D8B">
            <w:pPr>
              <w:pStyle w:val="TableParagraph"/>
              <w:spacing w:before="22"/>
              <w:rPr>
                <w:b/>
                <w:sz w:val="24"/>
              </w:rPr>
            </w:pPr>
          </w:p>
          <w:p w14:paraId="6DA7E50E" w14:textId="77777777" w:rsidR="004A7D8B" w:rsidRDefault="00000000">
            <w:pPr>
              <w:pStyle w:val="TableParagraph"/>
              <w:ind w:left="12"/>
              <w:rPr>
                <w:sz w:val="24"/>
              </w:rPr>
            </w:pPr>
            <w:r>
              <w:rPr>
                <w:sz w:val="24"/>
              </w:rPr>
              <w:t>Turret</w:t>
            </w:r>
            <w:r>
              <w:rPr>
                <w:spacing w:val="-3"/>
                <w:sz w:val="24"/>
              </w:rPr>
              <w:t xml:space="preserve"> </w:t>
            </w:r>
            <w:r>
              <w:rPr>
                <w:spacing w:val="-4"/>
                <w:sz w:val="24"/>
              </w:rPr>
              <w:t>Type</w:t>
            </w:r>
          </w:p>
        </w:tc>
        <w:tc>
          <w:tcPr>
            <w:tcW w:w="3110" w:type="dxa"/>
            <w:tcBorders>
              <w:top w:val="double" w:sz="4" w:space="0" w:color="000000"/>
              <w:left w:val="double" w:sz="4" w:space="0" w:color="000000"/>
              <w:bottom w:val="double" w:sz="4" w:space="0" w:color="000000"/>
              <w:right w:val="double" w:sz="4" w:space="0" w:color="000000"/>
            </w:tcBorders>
          </w:tcPr>
          <w:p w14:paraId="5D0B2DBD" w14:textId="77777777" w:rsidR="004A7D8B" w:rsidRDefault="00000000">
            <w:pPr>
              <w:pStyle w:val="TableParagraph"/>
              <w:spacing w:before="22"/>
              <w:ind w:left="31"/>
              <w:rPr>
                <w:sz w:val="24"/>
              </w:rPr>
            </w:pPr>
            <w:r>
              <w:rPr>
                <w:sz w:val="24"/>
              </w:rPr>
              <w:t>Automatic</w:t>
            </w:r>
            <w:r>
              <w:rPr>
                <w:spacing w:val="-12"/>
                <w:sz w:val="24"/>
              </w:rPr>
              <w:t xml:space="preserve"> </w:t>
            </w:r>
            <w:r>
              <w:rPr>
                <w:sz w:val="24"/>
              </w:rPr>
              <w:t>(multi-load</w:t>
            </w:r>
            <w:r>
              <w:rPr>
                <w:spacing w:val="-12"/>
                <w:sz w:val="24"/>
              </w:rPr>
              <w:t xml:space="preserve"> </w:t>
            </w:r>
            <w:r>
              <w:rPr>
                <w:sz w:val="24"/>
              </w:rPr>
              <w:t>/</w:t>
            </w:r>
            <w:r>
              <w:rPr>
                <w:spacing w:val="-12"/>
                <w:sz w:val="24"/>
              </w:rPr>
              <w:t xml:space="preserve"> </w:t>
            </w:r>
            <w:r>
              <w:rPr>
                <w:sz w:val="24"/>
              </w:rPr>
              <w:t>multi-indenter) — ASTM / ISO standard practice</w:t>
            </w:r>
          </w:p>
        </w:tc>
        <w:tc>
          <w:tcPr>
            <w:tcW w:w="118" w:type="dxa"/>
            <w:vMerge/>
            <w:tcBorders>
              <w:top w:val="nil"/>
              <w:left w:val="double" w:sz="4" w:space="0" w:color="000000"/>
              <w:bottom w:val="double" w:sz="4" w:space="0" w:color="000000"/>
            </w:tcBorders>
          </w:tcPr>
          <w:p w14:paraId="10E69BFB" w14:textId="77777777" w:rsidR="004A7D8B" w:rsidRDefault="004A7D8B">
            <w:pPr>
              <w:rPr>
                <w:sz w:val="2"/>
                <w:szCs w:val="2"/>
              </w:rPr>
            </w:pPr>
          </w:p>
        </w:tc>
        <w:tc>
          <w:tcPr>
            <w:tcW w:w="605" w:type="dxa"/>
            <w:vMerge/>
            <w:tcBorders>
              <w:top w:val="nil"/>
            </w:tcBorders>
          </w:tcPr>
          <w:p w14:paraId="79FAAA5F" w14:textId="77777777" w:rsidR="004A7D8B" w:rsidRDefault="004A7D8B">
            <w:pPr>
              <w:rPr>
                <w:sz w:val="2"/>
                <w:szCs w:val="2"/>
              </w:rPr>
            </w:pPr>
          </w:p>
        </w:tc>
      </w:tr>
      <w:tr w:rsidR="004A7D8B" w14:paraId="635FCFD4" w14:textId="77777777">
        <w:trPr>
          <w:trHeight w:val="601"/>
        </w:trPr>
        <w:tc>
          <w:tcPr>
            <w:tcW w:w="454" w:type="dxa"/>
            <w:vMerge/>
            <w:tcBorders>
              <w:top w:val="nil"/>
            </w:tcBorders>
          </w:tcPr>
          <w:p w14:paraId="28E7D402" w14:textId="77777777" w:rsidR="004A7D8B" w:rsidRDefault="004A7D8B">
            <w:pPr>
              <w:rPr>
                <w:sz w:val="2"/>
                <w:szCs w:val="2"/>
              </w:rPr>
            </w:pPr>
          </w:p>
        </w:tc>
        <w:tc>
          <w:tcPr>
            <w:tcW w:w="2664" w:type="dxa"/>
            <w:vMerge/>
            <w:tcBorders>
              <w:top w:val="nil"/>
            </w:tcBorders>
          </w:tcPr>
          <w:p w14:paraId="60BD0EC4" w14:textId="77777777" w:rsidR="004A7D8B" w:rsidRDefault="004A7D8B">
            <w:pPr>
              <w:rPr>
                <w:sz w:val="2"/>
                <w:szCs w:val="2"/>
              </w:rPr>
            </w:pPr>
          </w:p>
        </w:tc>
        <w:tc>
          <w:tcPr>
            <w:tcW w:w="146" w:type="dxa"/>
            <w:vMerge/>
            <w:tcBorders>
              <w:top w:val="nil"/>
              <w:right w:val="nil"/>
            </w:tcBorders>
          </w:tcPr>
          <w:p w14:paraId="4FEC5E54" w14:textId="77777777" w:rsidR="004A7D8B" w:rsidRDefault="004A7D8B">
            <w:pPr>
              <w:rPr>
                <w:sz w:val="2"/>
                <w:szCs w:val="2"/>
              </w:rPr>
            </w:pPr>
          </w:p>
        </w:tc>
        <w:tc>
          <w:tcPr>
            <w:tcW w:w="2305" w:type="dxa"/>
            <w:gridSpan w:val="2"/>
            <w:tcBorders>
              <w:top w:val="double" w:sz="4" w:space="0" w:color="000000"/>
              <w:left w:val="double" w:sz="4" w:space="0" w:color="000000"/>
              <w:bottom w:val="double" w:sz="4" w:space="0" w:color="000000"/>
              <w:right w:val="double" w:sz="4" w:space="0" w:color="000000"/>
            </w:tcBorders>
          </w:tcPr>
          <w:p w14:paraId="39EB9049" w14:textId="77777777" w:rsidR="004A7D8B" w:rsidRDefault="00000000">
            <w:pPr>
              <w:pStyle w:val="TableParagraph"/>
              <w:spacing w:before="161"/>
              <w:ind w:left="12"/>
              <w:rPr>
                <w:sz w:val="24"/>
              </w:rPr>
            </w:pPr>
            <w:r>
              <w:rPr>
                <w:sz w:val="24"/>
              </w:rPr>
              <w:t>Indenter</w:t>
            </w:r>
            <w:r>
              <w:rPr>
                <w:spacing w:val="-5"/>
                <w:sz w:val="24"/>
              </w:rPr>
              <w:t xml:space="preserve"> </w:t>
            </w:r>
            <w:r>
              <w:rPr>
                <w:spacing w:val="-4"/>
                <w:sz w:val="24"/>
              </w:rPr>
              <w:t>Type</w:t>
            </w:r>
          </w:p>
        </w:tc>
        <w:tc>
          <w:tcPr>
            <w:tcW w:w="3110" w:type="dxa"/>
            <w:tcBorders>
              <w:top w:val="double" w:sz="4" w:space="0" w:color="000000"/>
              <w:left w:val="double" w:sz="4" w:space="0" w:color="000000"/>
              <w:bottom w:val="double" w:sz="4" w:space="0" w:color="000000"/>
              <w:right w:val="double" w:sz="4" w:space="0" w:color="000000"/>
            </w:tcBorders>
          </w:tcPr>
          <w:p w14:paraId="1D0B1D35" w14:textId="77777777" w:rsidR="004A7D8B" w:rsidRDefault="00000000">
            <w:pPr>
              <w:pStyle w:val="TableParagraph"/>
              <w:spacing w:before="25"/>
              <w:ind w:left="31"/>
              <w:rPr>
                <w:sz w:val="24"/>
              </w:rPr>
            </w:pPr>
            <w:r>
              <w:rPr>
                <w:sz w:val="24"/>
              </w:rPr>
              <w:t>Vickers</w:t>
            </w:r>
            <w:r>
              <w:rPr>
                <w:spacing w:val="-3"/>
                <w:sz w:val="24"/>
              </w:rPr>
              <w:t xml:space="preserve"> </w:t>
            </w:r>
            <w:r>
              <w:rPr>
                <w:sz w:val="24"/>
              </w:rPr>
              <w:t>diamond</w:t>
            </w:r>
            <w:r>
              <w:rPr>
                <w:spacing w:val="-1"/>
                <w:sz w:val="24"/>
              </w:rPr>
              <w:t xml:space="preserve"> </w:t>
            </w:r>
            <w:r>
              <w:rPr>
                <w:sz w:val="24"/>
              </w:rPr>
              <w:t xml:space="preserve">pyramid </w:t>
            </w:r>
            <w:r>
              <w:rPr>
                <w:spacing w:val="-10"/>
                <w:sz w:val="24"/>
              </w:rPr>
              <w:t>—</w:t>
            </w:r>
          </w:p>
          <w:p w14:paraId="4E6C482E" w14:textId="77777777" w:rsidR="004A7D8B" w:rsidRDefault="00000000">
            <w:pPr>
              <w:pStyle w:val="TableParagraph"/>
              <w:ind w:left="31"/>
              <w:rPr>
                <w:sz w:val="24"/>
              </w:rPr>
            </w:pPr>
            <w:r>
              <w:rPr>
                <w:sz w:val="24"/>
              </w:rPr>
              <w:t>ASTM</w:t>
            </w:r>
            <w:r>
              <w:rPr>
                <w:spacing w:val="-5"/>
                <w:sz w:val="24"/>
              </w:rPr>
              <w:t xml:space="preserve"> </w:t>
            </w:r>
            <w:r>
              <w:rPr>
                <w:sz w:val="24"/>
              </w:rPr>
              <w:t>E92</w:t>
            </w:r>
            <w:r>
              <w:rPr>
                <w:spacing w:val="-2"/>
                <w:sz w:val="24"/>
              </w:rPr>
              <w:t xml:space="preserve"> </w:t>
            </w:r>
            <w:r>
              <w:rPr>
                <w:sz w:val="24"/>
              </w:rPr>
              <w:t>/</w:t>
            </w:r>
            <w:r>
              <w:rPr>
                <w:spacing w:val="-2"/>
                <w:sz w:val="24"/>
              </w:rPr>
              <w:t xml:space="preserve"> </w:t>
            </w:r>
            <w:r>
              <w:rPr>
                <w:sz w:val="24"/>
              </w:rPr>
              <w:t>ISO</w:t>
            </w:r>
            <w:r>
              <w:rPr>
                <w:spacing w:val="-2"/>
                <w:sz w:val="24"/>
              </w:rPr>
              <w:t xml:space="preserve"> </w:t>
            </w:r>
            <w:r>
              <w:rPr>
                <w:spacing w:val="-4"/>
                <w:sz w:val="24"/>
              </w:rPr>
              <w:t>6507</w:t>
            </w:r>
          </w:p>
        </w:tc>
        <w:tc>
          <w:tcPr>
            <w:tcW w:w="118" w:type="dxa"/>
            <w:vMerge/>
            <w:tcBorders>
              <w:top w:val="nil"/>
              <w:left w:val="double" w:sz="4" w:space="0" w:color="000000"/>
              <w:bottom w:val="double" w:sz="4" w:space="0" w:color="000000"/>
            </w:tcBorders>
          </w:tcPr>
          <w:p w14:paraId="2B19E2F4" w14:textId="77777777" w:rsidR="004A7D8B" w:rsidRDefault="004A7D8B">
            <w:pPr>
              <w:rPr>
                <w:sz w:val="2"/>
                <w:szCs w:val="2"/>
              </w:rPr>
            </w:pPr>
          </w:p>
        </w:tc>
        <w:tc>
          <w:tcPr>
            <w:tcW w:w="605" w:type="dxa"/>
            <w:vMerge/>
            <w:tcBorders>
              <w:top w:val="nil"/>
            </w:tcBorders>
          </w:tcPr>
          <w:p w14:paraId="1B24871B" w14:textId="77777777" w:rsidR="004A7D8B" w:rsidRDefault="004A7D8B">
            <w:pPr>
              <w:rPr>
                <w:sz w:val="2"/>
                <w:szCs w:val="2"/>
              </w:rPr>
            </w:pPr>
          </w:p>
        </w:tc>
      </w:tr>
      <w:tr w:rsidR="004A7D8B" w14:paraId="2BDEAE2C" w14:textId="77777777">
        <w:trPr>
          <w:trHeight w:val="604"/>
        </w:trPr>
        <w:tc>
          <w:tcPr>
            <w:tcW w:w="454" w:type="dxa"/>
            <w:vMerge/>
            <w:tcBorders>
              <w:top w:val="nil"/>
            </w:tcBorders>
          </w:tcPr>
          <w:p w14:paraId="6DB4DA9E" w14:textId="77777777" w:rsidR="004A7D8B" w:rsidRDefault="004A7D8B">
            <w:pPr>
              <w:rPr>
                <w:sz w:val="2"/>
                <w:szCs w:val="2"/>
              </w:rPr>
            </w:pPr>
          </w:p>
        </w:tc>
        <w:tc>
          <w:tcPr>
            <w:tcW w:w="2664" w:type="dxa"/>
            <w:vMerge/>
            <w:tcBorders>
              <w:top w:val="nil"/>
            </w:tcBorders>
          </w:tcPr>
          <w:p w14:paraId="4E33E119" w14:textId="77777777" w:rsidR="004A7D8B" w:rsidRDefault="004A7D8B">
            <w:pPr>
              <w:rPr>
                <w:sz w:val="2"/>
                <w:szCs w:val="2"/>
              </w:rPr>
            </w:pPr>
          </w:p>
        </w:tc>
        <w:tc>
          <w:tcPr>
            <w:tcW w:w="146" w:type="dxa"/>
            <w:vMerge/>
            <w:tcBorders>
              <w:top w:val="nil"/>
              <w:right w:val="nil"/>
            </w:tcBorders>
          </w:tcPr>
          <w:p w14:paraId="374F661B" w14:textId="77777777" w:rsidR="004A7D8B" w:rsidRDefault="004A7D8B">
            <w:pPr>
              <w:rPr>
                <w:sz w:val="2"/>
                <w:szCs w:val="2"/>
              </w:rPr>
            </w:pPr>
          </w:p>
        </w:tc>
        <w:tc>
          <w:tcPr>
            <w:tcW w:w="2305" w:type="dxa"/>
            <w:gridSpan w:val="2"/>
            <w:tcBorders>
              <w:top w:val="double" w:sz="4" w:space="0" w:color="000000"/>
              <w:left w:val="double" w:sz="4" w:space="0" w:color="000000"/>
              <w:bottom w:val="double" w:sz="4" w:space="0" w:color="000000"/>
              <w:right w:val="double" w:sz="4" w:space="0" w:color="000000"/>
            </w:tcBorders>
          </w:tcPr>
          <w:p w14:paraId="7C0CF478" w14:textId="77777777" w:rsidR="004A7D8B" w:rsidRDefault="00000000">
            <w:pPr>
              <w:pStyle w:val="TableParagraph"/>
              <w:spacing w:before="25"/>
              <w:ind w:left="12" w:right="518"/>
              <w:rPr>
                <w:sz w:val="24"/>
              </w:rPr>
            </w:pPr>
            <w:r>
              <w:rPr>
                <w:spacing w:val="-2"/>
                <w:sz w:val="24"/>
              </w:rPr>
              <w:t>Eyepiece Magnification</w:t>
            </w:r>
          </w:p>
        </w:tc>
        <w:tc>
          <w:tcPr>
            <w:tcW w:w="3110" w:type="dxa"/>
            <w:tcBorders>
              <w:top w:val="double" w:sz="4" w:space="0" w:color="000000"/>
              <w:left w:val="double" w:sz="4" w:space="0" w:color="000000"/>
              <w:bottom w:val="double" w:sz="4" w:space="0" w:color="000000"/>
              <w:right w:val="double" w:sz="4" w:space="0" w:color="000000"/>
            </w:tcBorders>
          </w:tcPr>
          <w:p w14:paraId="180B978F" w14:textId="77777777" w:rsidR="004A7D8B" w:rsidRDefault="00000000">
            <w:pPr>
              <w:pStyle w:val="TableParagraph"/>
              <w:spacing w:before="25"/>
              <w:ind w:left="31"/>
              <w:rPr>
                <w:sz w:val="24"/>
              </w:rPr>
            </w:pPr>
            <w:r>
              <w:rPr>
                <w:sz w:val="24"/>
              </w:rPr>
              <w:t>10×</w:t>
            </w:r>
            <w:r>
              <w:rPr>
                <w:spacing w:val="-11"/>
                <w:sz w:val="24"/>
              </w:rPr>
              <w:t xml:space="preserve"> </w:t>
            </w:r>
            <w:r>
              <w:rPr>
                <w:sz w:val="24"/>
              </w:rPr>
              <w:t>—</w:t>
            </w:r>
            <w:r>
              <w:rPr>
                <w:spacing w:val="-10"/>
                <w:sz w:val="24"/>
              </w:rPr>
              <w:t xml:space="preserve"> </w:t>
            </w:r>
            <w:r>
              <w:rPr>
                <w:sz w:val="24"/>
              </w:rPr>
              <w:t>ASTM</w:t>
            </w:r>
            <w:r>
              <w:rPr>
                <w:spacing w:val="-11"/>
                <w:sz w:val="24"/>
              </w:rPr>
              <w:t xml:space="preserve"> </w:t>
            </w:r>
            <w:r>
              <w:rPr>
                <w:sz w:val="24"/>
              </w:rPr>
              <w:t>guideline</w:t>
            </w:r>
            <w:r>
              <w:rPr>
                <w:spacing w:val="-11"/>
                <w:sz w:val="24"/>
              </w:rPr>
              <w:t xml:space="preserve"> </w:t>
            </w:r>
            <w:r>
              <w:rPr>
                <w:sz w:val="24"/>
              </w:rPr>
              <w:t xml:space="preserve">for </w:t>
            </w:r>
            <w:r>
              <w:rPr>
                <w:spacing w:val="-2"/>
                <w:sz w:val="24"/>
              </w:rPr>
              <w:t>observation</w:t>
            </w:r>
          </w:p>
        </w:tc>
        <w:tc>
          <w:tcPr>
            <w:tcW w:w="118" w:type="dxa"/>
            <w:vMerge/>
            <w:tcBorders>
              <w:top w:val="nil"/>
              <w:left w:val="double" w:sz="4" w:space="0" w:color="000000"/>
              <w:bottom w:val="double" w:sz="4" w:space="0" w:color="000000"/>
            </w:tcBorders>
          </w:tcPr>
          <w:p w14:paraId="0FC1F516" w14:textId="77777777" w:rsidR="004A7D8B" w:rsidRDefault="004A7D8B">
            <w:pPr>
              <w:rPr>
                <w:sz w:val="2"/>
                <w:szCs w:val="2"/>
              </w:rPr>
            </w:pPr>
          </w:p>
        </w:tc>
        <w:tc>
          <w:tcPr>
            <w:tcW w:w="605" w:type="dxa"/>
            <w:vMerge/>
            <w:tcBorders>
              <w:top w:val="nil"/>
            </w:tcBorders>
          </w:tcPr>
          <w:p w14:paraId="1EE3FFF2" w14:textId="77777777" w:rsidR="004A7D8B" w:rsidRDefault="004A7D8B">
            <w:pPr>
              <w:rPr>
                <w:sz w:val="2"/>
                <w:szCs w:val="2"/>
              </w:rPr>
            </w:pPr>
          </w:p>
        </w:tc>
      </w:tr>
      <w:tr w:rsidR="004A7D8B" w14:paraId="433147E3" w14:textId="77777777">
        <w:trPr>
          <w:trHeight w:val="601"/>
        </w:trPr>
        <w:tc>
          <w:tcPr>
            <w:tcW w:w="454" w:type="dxa"/>
            <w:vMerge/>
            <w:tcBorders>
              <w:top w:val="nil"/>
            </w:tcBorders>
          </w:tcPr>
          <w:p w14:paraId="18CC9DDC" w14:textId="77777777" w:rsidR="004A7D8B" w:rsidRDefault="004A7D8B">
            <w:pPr>
              <w:rPr>
                <w:sz w:val="2"/>
                <w:szCs w:val="2"/>
              </w:rPr>
            </w:pPr>
          </w:p>
        </w:tc>
        <w:tc>
          <w:tcPr>
            <w:tcW w:w="2664" w:type="dxa"/>
            <w:vMerge/>
            <w:tcBorders>
              <w:top w:val="nil"/>
            </w:tcBorders>
          </w:tcPr>
          <w:p w14:paraId="7CD0CC85" w14:textId="77777777" w:rsidR="004A7D8B" w:rsidRDefault="004A7D8B">
            <w:pPr>
              <w:rPr>
                <w:sz w:val="2"/>
                <w:szCs w:val="2"/>
              </w:rPr>
            </w:pPr>
          </w:p>
        </w:tc>
        <w:tc>
          <w:tcPr>
            <w:tcW w:w="146" w:type="dxa"/>
            <w:vMerge/>
            <w:tcBorders>
              <w:top w:val="nil"/>
              <w:right w:val="nil"/>
            </w:tcBorders>
          </w:tcPr>
          <w:p w14:paraId="71431515" w14:textId="77777777" w:rsidR="004A7D8B" w:rsidRDefault="004A7D8B">
            <w:pPr>
              <w:rPr>
                <w:sz w:val="2"/>
                <w:szCs w:val="2"/>
              </w:rPr>
            </w:pPr>
          </w:p>
        </w:tc>
        <w:tc>
          <w:tcPr>
            <w:tcW w:w="2305" w:type="dxa"/>
            <w:gridSpan w:val="2"/>
            <w:tcBorders>
              <w:top w:val="double" w:sz="4" w:space="0" w:color="000000"/>
              <w:left w:val="double" w:sz="4" w:space="0" w:color="000000"/>
              <w:bottom w:val="double" w:sz="4" w:space="0" w:color="000000"/>
              <w:right w:val="double" w:sz="4" w:space="0" w:color="000000"/>
            </w:tcBorders>
          </w:tcPr>
          <w:p w14:paraId="358CAFC1" w14:textId="77777777" w:rsidR="004A7D8B" w:rsidRDefault="00000000">
            <w:pPr>
              <w:pStyle w:val="TableParagraph"/>
              <w:spacing w:before="22"/>
              <w:ind w:left="12" w:right="518"/>
              <w:rPr>
                <w:sz w:val="24"/>
              </w:rPr>
            </w:pPr>
            <w:r>
              <w:rPr>
                <w:spacing w:val="-2"/>
                <w:sz w:val="24"/>
              </w:rPr>
              <w:t>Objective Magnification</w:t>
            </w:r>
          </w:p>
        </w:tc>
        <w:tc>
          <w:tcPr>
            <w:tcW w:w="3110" w:type="dxa"/>
            <w:tcBorders>
              <w:top w:val="double" w:sz="4" w:space="0" w:color="000000"/>
              <w:left w:val="double" w:sz="4" w:space="0" w:color="000000"/>
              <w:bottom w:val="double" w:sz="4" w:space="0" w:color="000000"/>
              <w:right w:val="double" w:sz="4" w:space="0" w:color="000000"/>
            </w:tcBorders>
          </w:tcPr>
          <w:p w14:paraId="713F52F5" w14:textId="77777777" w:rsidR="004A7D8B" w:rsidRDefault="00000000">
            <w:pPr>
              <w:pStyle w:val="TableParagraph"/>
              <w:spacing w:before="22"/>
              <w:ind w:left="31"/>
              <w:rPr>
                <w:sz w:val="24"/>
              </w:rPr>
            </w:pPr>
            <w:r>
              <w:rPr>
                <w:sz w:val="24"/>
              </w:rPr>
              <w:t>10×,</w:t>
            </w:r>
            <w:r>
              <w:rPr>
                <w:spacing w:val="-10"/>
                <w:sz w:val="24"/>
              </w:rPr>
              <w:t xml:space="preserve"> </w:t>
            </w:r>
            <w:r>
              <w:rPr>
                <w:sz w:val="24"/>
              </w:rPr>
              <w:t>40×</w:t>
            </w:r>
            <w:r>
              <w:rPr>
                <w:spacing w:val="-11"/>
                <w:sz w:val="24"/>
              </w:rPr>
              <w:t xml:space="preserve"> </w:t>
            </w:r>
            <w:r>
              <w:rPr>
                <w:sz w:val="24"/>
              </w:rPr>
              <w:t>—</w:t>
            </w:r>
            <w:r>
              <w:rPr>
                <w:spacing w:val="-10"/>
                <w:sz w:val="24"/>
              </w:rPr>
              <w:t xml:space="preserve"> </w:t>
            </w:r>
            <w:r>
              <w:rPr>
                <w:sz w:val="24"/>
              </w:rPr>
              <w:t>ASTM</w:t>
            </w:r>
            <w:r>
              <w:rPr>
                <w:spacing w:val="-11"/>
                <w:sz w:val="24"/>
              </w:rPr>
              <w:t xml:space="preserve"> </w:t>
            </w:r>
            <w:r>
              <w:rPr>
                <w:sz w:val="24"/>
              </w:rPr>
              <w:t>guideline for measurement</w:t>
            </w:r>
          </w:p>
        </w:tc>
        <w:tc>
          <w:tcPr>
            <w:tcW w:w="118" w:type="dxa"/>
            <w:vMerge/>
            <w:tcBorders>
              <w:top w:val="nil"/>
              <w:left w:val="double" w:sz="4" w:space="0" w:color="000000"/>
              <w:bottom w:val="double" w:sz="4" w:space="0" w:color="000000"/>
            </w:tcBorders>
          </w:tcPr>
          <w:p w14:paraId="255E64A9" w14:textId="77777777" w:rsidR="004A7D8B" w:rsidRDefault="004A7D8B">
            <w:pPr>
              <w:rPr>
                <w:sz w:val="2"/>
                <w:szCs w:val="2"/>
              </w:rPr>
            </w:pPr>
          </w:p>
        </w:tc>
        <w:tc>
          <w:tcPr>
            <w:tcW w:w="605" w:type="dxa"/>
            <w:vMerge/>
            <w:tcBorders>
              <w:top w:val="nil"/>
            </w:tcBorders>
          </w:tcPr>
          <w:p w14:paraId="3148715A" w14:textId="77777777" w:rsidR="004A7D8B" w:rsidRDefault="004A7D8B">
            <w:pPr>
              <w:rPr>
                <w:sz w:val="2"/>
                <w:szCs w:val="2"/>
              </w:rPr>
            </w:pPr>
          </w:p>
        </w:tc>
      </w:tr>
      <w:tr w:rsidR="004A7D8B" w14:paraId="78F50DCF" w14:textId="77777777">
        <w:trPr>
          <w:trHeight w:val="877"/>
        </w:trPr>
        <w:tc>
          <w:tcPr>
            <w:tcW w:w="454" w:type="dxa"/>
            <w:vMerge/>
            <w:tcBorders>
              <w:top w:val="nil"/>
            </w:tcBorders>
          </w:tcPr>
          <w:p w14:paraId="549FA029" w14:textId="77777777" w:rsidR="004A7D8B" w:rsidRDefault="004A7D8B">
            <w:pPr>
              <w:rPr>
                <w:sz w:val="2"/>
                <w:szCs w:val="2"/>
              </w:rPr>
            </w:pPr>
          </w:p>
        </w:tc>
        <w:tc>
          <w:tcPr>
            <w:tcW w:w="2664" w:type="dxa"/>
            <w:vMerge/>
            <w:tcBorders>
              <w:top w:val="nil"/>
            </w:tcBorders>
          </w:tcPr>
          <w:p w14:paraId="0AD036CA" w14:textId="77777777" w:rsidR="004A7D8B" w:rsidRDefault="004A7D8B">
            <w:pPr>
              <w:rPr>
                <w:sz w:val="2"/>
                <w:szCs w:val="2"/>
              </w:rPr>
            </w:pPr>
          </w:p>
        </w:tc>
        <w:tc>
          <w:tcPr>
            <w:tcW w:w="146" w:type="dxa"/>
            <w:vMerge/>
            <w:tcBorders>
              <w:top w:val="nil"/>
              <w:right w:val="nil"/>
            </w:tcBorders>
          </w:tcPr>
          <w:p w14:paraId="70D29A74" w14:textId="77777777" w:rsidR="004A7D8B" w:rsidRDefault="004A7D8B">
            <w:pPr>
              <w:rPr>
                <w:sz w:val="2"/>
                <w:szCs w:val="2"/>
              </w:rPr>
            </w:pPr>
          </w:p>
        </w:tc>
        <w:tc>
          <w:tcPr>
            <w:tcW w:w="2305" w:type="dxa"/>
            <w:gridSpan w:val="2"/>
            <w:tcBorders>
              <w:top w:val="double" w:sz="4" w:space="0" w:color="000000"/>
              <w:left w:val="double" w:sz="4" w:space="0" w:color="000000"/>
              <w:bottom w:val="double" w:sz="4" w:space="0" w:color="000000"/>
              <w:right w:val="double" w:sz="4" w:space="0" w:color="000000"/>
            </w:tcBorders>
          </w:tcPr>
          <w:p w14:paraId="5A7C4163" w14:textId="77777777" w:rsidR="004A7D8B" w:rsidRDefault="004A7D8B">
            <w:pPr>
              <w:pStyle w:val="TableParagraph"/>
              <w:spacing w:before="24"/>
              <w:rPr>
                <w:b/>
                <w:sz w:val="24"/>
              </w:rPr>
            </w:pPr>
          </w:p>
          <w:p w14:paraId="6BE54682" w14:textId="77777777" w:rsidR="004A7D8B" w:rsidRDefault="00000000">
            <w:pPr>
              <w:pStyle w:val="TableParagraph"/>
              <w:spacing w:before="1"/>
              <w:ind w:left="12"/>
              <w:rPr>
                <w:sz w:val="24"/>
              </w:rPr>
            </w:pPr>
            <w:r>
              <w:rPr>
                <w:sz w:val="24"/>
              </w:rPr>
              <w:t>Total</w:t>
            </w:r>
            <w:r>
              <w:rPr>
                <w:spacing w:val="-1"/>
                <w:sz w:val="24"/>
              </w:rPr>
              <w:t xml:space="preserve"> </w:t>
            </w:r>
            <w:r>
              <w:rPr>
                <w:spacing w:val="-2"/>
                <w:sz w:val="24"/>
              </w:rPr>
              <w:t>Magnification</w:t>
            </w:r>
          </w:p>
        </w:tc>
        <w:tc>
          <w:tcPr>
            <w:tcW w:w="3110" w:type="dxa"/>
            <w:tcBorders>
              <w:top w:val="double" w:sz="4" w:space="0" w:color="000000"/>
              <w:left w:val="double" w:sz="4" w:space="0" w:color="000000"/>
              <w:bottom w:val="double" w:sz="4" w:space="0" w:color="000000"/>
              <w:right w:val="double" w:sz="4" w:space="0" w:color="000000"/>
            </w:tcBorders>
          </w:tcPr>
          <w:p w14:paraId="55CED75F" w14:textId="77777777" w:rsidR="004A7D8B" w:rsidRDefault="00000000">
            <w:pPr>
              <w:pStyle w:val="TableParagraph"/>
              <w:spacing w:before="25"/>
              <w:ind w:left="31" w:right="579"/>
              <w:jc w:val="both"/>
              <w:rPr>
                <w:sz w:val="24"/>
              </w:rPr>
            </w:pPr>
            <w:r>
              <w:rPr>
                <w:sz w:val="24"/>
              </w:rPr>
              <w:t>100×</w:t>
            </w:r>
            <w:r>
              <w:rPr>
                <w:spacing w:val="-11"/>
                <w:sz w:val="24"/>
              </w:rPr>
              <w:t xml:space="preserve"> </w:t>
            </w:r>
            <w:r>
              <w:rPr>
                <w:sz w:val="24"/>
              </w:rPr>
              <w:t>(observation),</w:t>
            </w:r>
            <w:r>
              <w:rPr>
                <w:spacing w:val="-10"/>
                <w:sz w:val="24"/>
              </w:rPr>
              <w:t xml:space="preserve"> </w:t>
            </w:r>
            <w:r>
              <w:rPr>
                <w:sz w:val="24"/>
              </w:rPr>
              <w:t>400× (measurement)</w:t>
            </w:r>
            <w:r>
              <w:rPr>
                <w:spacing w:val="-15"/>
                <w:sz w:val="24"/>
              </w:rPr>
              <w:t xml:space="preserve"> </w:t>
            </w:r>
            <w:r>
              <w:rPr>
                <w:sz w:val="24"/>
              </w:rPr>
              <w:t>—</w:t>
            </w:r>
            <w:r>
              <w:rPr>
                <w:spacing w:val="-15"/>
                <w:sz w:val="24"/>
              </w:rPr>
              <w:t xml:space="preserve"> </w:t>
            </w:r>
            <w:r>
              <w:rPr>
                <w:sz w:val="24"/>
              </w:rPr>
              <w:t xml:space="preserve">ASTM </w:t>
            </w:r>
            <w:r>
              <w:rPr>
                <w:spacing w:val="-2"/>
                <w:sz w:val="24"/>
              </w:rPr>
              <w:t>recommended</w:t>
            </w:r>
          </w:p>
        </w:tc>
        <w:tc>
          <w:tcPr>
            <w:tcW w:w="118" w:type="dxa"/>
            <w:vMerge/>
            <w:tcBorders>
              <w:top w:val="nil"/>
              <w:left w:val="double" w:sz="4" w:space="0" w:color="000000"/>
              <w:bottom w:val="double" w:sz="4" w:space="0" w:color="000000"/>
            </w:tcBorders>
          </w:tcPr>
          <w:p w14:paraId="7B2931F2" w14:textId="77777777" w:rsidR="004A7D8B" w:rsidRDefault="004A7D8B">
            <w:pPr>
              <w:rPr>
                <w:sz w:val="2"/>
                <w:szCs w:val="2"/>
              </w:rPr>
            </w:pPr>
          </w:p>
        </w:tc>
        <w:tc>
          <w:tcPr>
            <w:tcW w:w="605" w:type="dxa"/>
            <w:vMerge/>
            <w:tcBorders>
              <w:top w:val="nil"/>
            </w:tcBorders>
          </w:tcPr>
          <w:p w14:paraId="766E1A54" w14:textId="77777777" w:rsidR="004A7D8B" w:rsidRDefault="004A7D8B">
            <w:pPr>
              <w:rPr>
                <w:sz w:val="2"/>
                <w:szCs w:val="2"/>
              </w:rPr>
            </w:pPr>
          </w:p>
        </w:tc>
      </w:tr>
      <w:tr w:rsidR="004A7D8B" w14:paraId="01BC79E0" w14:textId="77777777">
        <w:trPr>
          <w:trHeight w:val="879"/>
        </w:trPr>
        <w:tc>
          <w:tcPr>
            <w:tcW w:w="454" w:type="dxa"/>
            <w:vMerge/>
            <w:tcBorders>
              <w:top w:val="nil"/>
            </w:tcBorders>
          </w:tcPr>
          <w:p w14:paraId="6C1FC3CB" w14:textId="77777777" w:rsidR="004A7D8B" w:rsidRDefault="004A7D8B">
            <w:pPr>
              <w:rPr>
                <w:sz w:val="2"/>
                <w:szCs w:val="2"/>
              </w:rPr>
            </w:pPr>
          </w:p>
        </w:tc>
        <w:tc>
          <w:tcPr>
            <w:tcW w:w="2664" w:type="dxa"/>
            <w:vMerge/>
            <w:tcBorders>
              <w:top w:val="nil"/>
            </w:tcBorders>
          </w:tcPr>
          <w:p w14:paraId="19A73DDB" w14:textId="77777777" w:rsidR="004A7D8B" w:rsidRDefault="004A7D8B">
            <w:pPr>
              <w:rPr>
                <w:sz w:val="2"/>
                <w:szCs w:val="2"/>
              </w:rPr>
            </w:pPr>
          </w:p>
        </w:tc>
        <w:tc>
          <w:tcPr>
            <w:tcW w:w="146" w:type="dxa"/>
            <w:vMerge/>
            <w:tcBorders>
              <w:top w:val="nil"/>
              <w:right w:val="nil"/>
            </w:tcBorders>
          </w:tcPr>
          <w:p w14:paraId="3FFCBED2" w14:textId="77777777" w:rsidR="004A7D8B" w:rsidRDefault="004A7D8B">
            <w:pPr>
              <w:rPr>
                <w:sz w:val="2"/>
                <w:szCs w:val="2"/>
              </w:rPr>
            </w:pPr>
          </w:p>
        </w:tc>
        <w:tc>
          <w:tcPr>
            <w:tcW w:w="2305" w:type="dxa"/>
            <w:gridSpan w:val="2"/>
            <w:tcBorders>
              <w:top w:val="double" w:sz="4" w:space="0" w:color="000000"/>
              <w:left w:val="double" w:sz="4" w:space="0" w:color="000000"/>
              <w:bottom w:val="double" w:sz="4" w:space="0" w:color="000000"/>
              <w:right w:val="double" w:sz="4" w:space="0" w:color="000000"/>
            </w:tcBorders>
          </w:tcPr>
          <w:p w14:paraId="5E3143F9" w14:textId="77777777" w:rsidR="004A7D8B" w:rsidRDefault="004A7D8B">
            <w:pPr>
              <w:pStyle w:val="TableParagraph"/>
              <w:spacing w:before="24"/>
              <w:rPr>
                <w:b/>
                <w:sz w:val="24"/>
              </w:rPr>
            </w:pPr>
          </w:p>
          <w:p w14:paraId="23097E73" w14:textId="77777777" w:rsidR="004A7D8B" w:rsidRDefault="00000000">
            <w:pPr>
              <w:pStyle w:val="TableParagraph"/>
              <w:spacing w:before="1"/>
              <w:ind w:left="12"/>
              <w:rPr>
                <w:sz w:val="24"/>
              </w:rPr>
            </w:pPr>
            <w:r>
              <w:rPr>
                <w:sz w:val="24"/>
              </w:rPr>
              <w:t>Stage</w:t>
            </w:r>
            <w:r>
              <w:rPr>
                <w:spacing w:val="-4"/>
                <w:sz w:val="24"/>
              </w:rPr>
              <w:t xml:space="preserve"> </w:t>
            </w:r>
            <w:r>
              <w:rPr>
                <w:sz w:val="24"/>
              </w:rPr>
              <w:t>Travel</w:t>
            </w:r>
            <w:r>
              <w:rPr>
                <w:spacing w:val="-2"/>
                <w:sz w:val="24"/>
              </w:rPr>
              <w:t xml:space="preserve"> </w:t>
            </w:r>
            <w:r>
              <w:rPr>
                <w:sz w:val="24"/>
              </w:rPr>
              <w:t>(X-</w:t>
            </w:r>
            <w:r>
              <w:rPr>
                <w:spacing w:val="-5"/>
                <w:sz w:val="24"/>
              </w:rPr>
              <w:t>Y)</w:t>
            </w:r>
          </w:p>
        </w:tc>
        <w:tc>
          <w:tcPr>
            <w:tcW w:w="3110" w:type="dxa"/>
            <w:tcBorders>
              <w:top w:val="double" w:sz="4" w:space="0" w:color="000000"/>
              <w:left w:val="double" w:sz="4" w:space="0" w:color="000000"/>
              <w:bottom w:val="double" w:sz="4" w:space="0" w:color="000000"/>
              <w:right w:val="double" w:sz="4" w:space="0" w:color="000000"/>
            </w:tcBorders>
          </w:tcPr>
          <w:p w14:paraId="3E44D732" w14:textId="77777777" w:rsidR="004A7D8B" w:rsidRDefault="00000000">
            <w:pPr>
              <w:pStyle w:val="TableParagraph"/>
              <w:spacing w:before="25"/>
              <w:ind w:left="31"/>
              <w:rPr>
                <w:sz w:val="24"/>
              </w:rPr>
            </w:pPr>
            <w:r>
              <w:rPr>
                <w:sz w:val="24"/>
              </w:rPr>
              <w:t>100 mm × 100 mm — accommodates</w:t>
            </w:r>
            <w:r>
              <w:rPr>
                <w:spacing w:val="-15"/>
                <w:sz w:val="24"/>
              </w:rPr>
              <w:t xml:space="preserve"> </w:t>
            </w:r>
            <w:r>
              <w:rPr>
                <w:sz w:val="24"/>
              </w:rPr>
              <w:t>larger</w:t>
            </w:r>
            <w:r>
              <w:rPr>
                <w:spacing w:val="-15"/>
                <w:sz w:val="24"/>
              </w:rPr>
              <w:t xml:space="preserve"> </w:t>
            </w:r>
            <w:r>
              <w:rPr>
                <w:sz w:val="24"/>
              </w:rPr>
              <w:t xml:space="preserve">WAAM </w:t>
            </w:r>
            <w:r>
              <w:rPr>
                <w:spacing w:val="-2"/>
                <w:sz w:val="24"/>
              </w:rPr>
              <w:t>samples</w:t>
            </w:r>
          </w:p>
        </w:tc>
        <w:tc>
          <w:tcPr>
            <w:tcW w:w="118" w:type="dxa"/>
            <w:vMerge/>
            <w:tcBorders>
              <w:top w:val="nil"/>
              <w:left w:val="double" w:sz="4" w:space="0" w:color="000000"/>
              <w:bottom w:val="double" w:sz="4" w:space="0" w:color="000000"/>
            </w:tcBorders>
          </w:tcPr>
          <w:p w14:paraId="720075B3" w14:textId="77777777" w:rsidR="004A7D8B" w:rsidRDefault="004A7D8B">
            <w:pPr>
              <w:rPr>
                <w:sz w:val="2"/>
                <w:szCs w:val="2"/>
              </w:rPr>
            </w:pPr>
          </w:p>
        </w:tc>
        <w:tc>
          <w:tcPr>
            <w:tcW w:w="605" w:type="dxa"/>
            <w:vMerge/>
            <w:tcBorders>
              <w:top w:val="nil"/>
            </w:tcBorders>
          </w:tcPr>
          <w:p w14:paraId="16B03A62" w14:textId="77777777" w:rsidR="004A7D8B" w:rsidRDefault="004A7D8B">
            <w:pPr>
              <w:rPr>
                <w:sz w:val="2"/>
                <w:szCs w:val="2"/>
              </w:rPr>
            </w:pPr>
          </w:p>
        </w:tc>
      </w:tr>
      <w:tr w:rsidR="004A7D8B" w14:paraId="1228F56B" w14:textId="77777777">
        <w:trPr>
          <w:trHeight w:val="601"/>
        </w:trPr>
        <w:tc>
          <w:tcPr>
            <w:tcW w:w="454" w:type="dxa"/>
            <w:vMerge/>
            <w:tcBorders>
              <w:top w:val="nil"/>
            </w:tcBorders>
          </w:tcPr>
          <w:p w14:paraId="369C49A9" w14:textId="77777777" w:rsidR="004A7D8B" w:rsidRDefault="004A7D8B">
            <w:pPr>
              <w:rPr>
                <w:sz w:val="2"/>
                <w:szCs w:val="2"/>
              </w:rPr>
            </w:pPr>
          </w:p>
        </w:tc>
        <w:tc>
          <w:tcPr>
            <w:tcW w:w="2664" w:type="dxa"/>
            <w:vMerge/>
            <w:tcBorders>
              <w:top w:val="nil"/>
            </w:tcBorders>
          </w:tcPr>
          <w:p w14:paraId="24C2B695" w14:textId="77777777" w:rsidR="004A7D8B" w:rsidRDefault="004A7D8B">
            <w:pPr>
              <w:rPr>
                <w:sz w:val="2"/>
                <w:szCs w:val="2"/>
              </w:rPr>
            </w:pPr>
          </w:p>
        </w:tc>
        <w:tc>
          <w:tcPr>
            <w:tcW w:w="146" w:type="dxa"/>
            <w:vMerge/>
            <w:tcBorders>
              <w:top w:val="nil"/>
              <w:right w:val="nil"/>
            </w:tcBorders>
          </w:tcPr>
          <w:p w14:paraId="5CE348F8" w14:textId="77777777" w:rsidR="004A7D8B" w:rsidRDefault="004A7D8B">
            <w:pPr>
              <w:rPr>
                <w:sz w:val="2"/>
                <w:szCs w:val="2"/>
              </w:rPr>
            </w:pPr>
          </w:p>
        </w:tc>
        <w:tc>
          <w:tcPr>
            <w:tcW w:w="2305" w:type="dxa"/>
            <w:gridSpan w:val="2"/>
            <w:tcBorders>
              <w:top w:val="double" w:sz="4" w:space="0" w:color="000000"/>
              <w:left w:val="double" w:sz="4" w:space="0" w:color="000000"/>
              <w:bottom w:val="double" w:sz="4" w:space="0" w:color="000000"/>
              <w:right w:val="double" w:sz="4" w:space="0" w:color="000000"/>
            </w:tcBorders>
          </w:tcPr>
          <w:p w14:paraId="16733FF1" w14:textId="77777777" w:rsidR="004A7D8B" w:rsidRDefault="00000000">
            <w:pPr>
              <w:pStyle w:val="TableParagraph"/>
              <w:spacing w:before="22"/>
              <w:ind w:left="12"/>
              <w:rPr>
                <w:sz w:val="24"/>
              </w:rPr>
            </w:pPr>
            <w:r>
              <w:rPr>
                <w:sz w:val="24"/>
              </w:rPr>
              <w:t>Fine</w:t>
            </w:r>
            <w:r>
              <w:rPr>
                <w:spacing w:val="-15"/>
                <w:sz w:val="24"/>
              </w:rPr>
              <w:t xml:space="preserve"> </w:t>
            </w:r>
            <w:r>
              <w:rPr>
                <w:sz w:val="24"/>
              </w:rPr>
              <w:t>Stage</w:t>
            </w:r>
            <w:r>
              <w:rPr>
                <w:spacing w:val="-15"/>
                <w:sz w:val="24"/>
              </w:rPr>
              <w:t xml:space="preserve"> </w:t>
            </w:r>
            <w:r>
              <w:rPr>
                <w:sz w:val="24"/>
              </w:rPr>
              <w:t xml:space="preserve">Movement </w:t>
            </w:r>
            <w:r>
              <w:rPr>
                <w:spacing w:val="-4"/>
                <w:sz w:val="24"/>
              </w:rPr>
              <w:t>Range</w:t>
            </w:r>
          </w:p>
        </w:tc>
        <w:tc>
          <w:tcPr>
            <w:tcW w:w="3110" w:type="dxa"/>
            <w:tcBorders>
              <w:top w:val="double" w:sz="4" w:space="0" w:color="000000"/>
              <w:left w:val="double" w:sz="4" w:space="0" w:color="000000"/>
              <w:bottom w:val="double" w:sz="4" w:space="0" w:color="000000"/>
              <w:right w:val="double" w:sz="4" w:space="0" w:color="000000"/>
            </w:tcBorders>
          </w:tcPr>
          <w:p w14:paraId="5E68BEF7" w14:textId="77777777" w:rsidR="004A7D8B" w:rsidRDefault="00000000">
            <w:pPr>
              <w:pStyle w:val="TableParagraph"/>
              <w:spacing w:before="22"/>
              <w:ind w:left="31"/>
              <w:rPr>
                <w:sz w:val="24"/>
              </w:rPr>
            </w:pPr>
            <w:r>
              <w:rPr>
                <w:sz w:val="24"/>
              </w:rPr>
              <w:t>25</w:t>
            </w:r>
            <w:r>
              <w:rPr>
                <w:spacing w:val="-15"/>
                <w:sz w:val="24"/>
              </w:rPr>
              <w:t xml:space="preserve"> </w:t>
            </w:r>
            <w:r>
              <w:rPr>
                <w:sz w:val="24"/>
              </w:rPr>
              <w:t>mm</w:t>
            </w:r>
            <w:r>
              <w:rPr>
                <w:spacing w:val="-11"/>
                <w:sz w:val="24"/>
              </w:rPr>
              <w:t xml:space="preserve"> </w:t>
            </w:r>
            <w:r>
              <w:rPr>
                <w:sz w:val="24"/>
              </w:rPr>
              <w:t>×</w:t>
            </w:r>
            <w:r>
              <w:rPr>
                <w:spacing w:val="-8"/>
                <w:sz w:val="24"/>
              </w:rPr>
              <w:t xml:space="preserve"> </w:t>
            </w:r>
            <w:r>
              <w:rPr>
                <w:sz w:val="24"/>
              </w:rPr>
              <w:t>25</w:t>
            </w:r>
            <w:r>
              <w:rPr>
                <w:spacing w:val="-15"/>
                <w:sz w:val="24"/>
              </w:rPr>
              <w:t xml:space="preserve"> </w:t>
            </w:r>
            <w:r>
              <w:rPr>
                <w:sz w:val="24"/>
              </w:rPr>
              <w:t>mm</w:t>
            </w:r>
            <w:r>
              <w:rPr>
                <w:spacing w:val="-6"/>
                <w:sz w:val="24"/>
              </w:rPr>
              <w:t xml:space="preserve"> </w:t>
            </w:r>
            <w:r>
              <w:rPr>
                <w:sz w:val="24"/>
              </w:rPr>
              <w:t>—</w:t>
            </w:r>
            <w:r>
              <w:rPr>
                <w:spacing w:val="-7"/>
                <w:sz w:val="24"/>
              </w:rPr>
              <w:t xml:space="preserve"> </w:t>
            </w:r>
            <w:r>
              <w:rPr>
                <w:sz w:val="24"/>
              </w:rPr>
              <w:t>precise positioning per ASTM</w:t>
            </w:r>
          </w:p>
        </w:tc>
        <w:tc>
          <w:tcPr>
            <w:tcW w:w="118" w:type="dxa"/>
            <w:vMerge/>
            <w:tcBorders>
              <w:top w:val="nil"/>
              <w:left w:val="double" w:sz="4" w:space="0" w:color="000000"/>
              <w:bottom w:val="double" w:sz="4" w:space="0" w:color="000000"/>
            </w:tcBorders>
          </w:tcPr>
          <w:p w14:paraId="7372EF55" w14:textId="77777777" w:rsidR="004A7D8B" w:rsidRDefault="004A7D8B">
            <w:pPr>
              <w:rPr>
                <w:sz w:val="2"/>
                <w:szCs w:val="2"/>
              </w:rPr>
            </w:pPr>
          </w:p>
        </w:tc>
        <w:tc>
          <w:tcPr>
            <w:tcW w:w="605" w:type="dxa"/>
            <w:vMerge/>
            <w:tcBorders>
              <w:top w:val="nil"/>
            </w:tcBorders>
          </w:tcPr>
          <w:p w14:paraId="1B547569" w14:textId="77777777" w:rsidR="004A7D8B" w:rsidRDefault="004A7D8B">
            <w:pPr>
              <w:rPr>
                <w:sz w:val="2"/>
                <w:szCs w:val="2"/>
              </w:rPr>
            </w:pPr>
          </w:p>
        </w:tc>
      </w:tr>
      <w:tr w:rsidR="004A7D8B" w14:paraId="070258BE" w14:textId="77777777">
        <w:trPr>
          <w:trHeight w:val="883"/>
        </w:trPr>
        <w:tc>
          <w:tcPr>
            <w:tcW w:w="454" w:type="dxa"/>
            <w:vMerge/>
            <w:tcBorders>
              <w:top w:val="nil"/>
            </w:tcBorders>
          </w:tcPr>
          <w:p w14:paraId="485BCD28" w14:textId="77777777" w:rsidR="004A7D8B" w:rsidRDefault="004A7D8B">
            <w:pPr>
              <w:rPr>
                <w:sz w:val="2"/>
                <w:szCs w:val="2"/>
              </w:rPr>
            </w:pPr>
          </w:p>
        </w:tc>
        <w:tc>
          <w:tcPr>
            <w:tcW w:w="2664" w:type="dxa"/>
            <w:vMerge/>
            <w:tcBorders>
              <w:top w:val="nil"/>
            </w:tcBorders>
          </w:tcPr>
          <w:p w14:paraId="04DA55B8" w14:textId="77777777" w:rsidR="004A7D8B" w:rsidRDefault="004A7D8B">
            <w:pPr>
              <w:rPr>
                <w:sz w:val="2"/>
                <w:szCs w:val="2"/>
              </w:rPr>
            </w:pPr>
          </w:p>
        </w:tc>
        <w:tc>
          <w:tcPr>
            <w:tcW w:w="146" w:type="dxa"/>
            <w:vMerge/>
            <w:tcBorders>
              <w:top w:val="nil"/>
              <w:right w:val="nil"/>
            </w:tcBorders>
          </w:tcPr>
          <w:p w14:paraId="471733AF" w14:textId="77777777" w:rsidR="004A7D8B" w:rsidRDefault="004A7D8B">
            <w:pPr>
              <w:rPr>
                <w:sz w:val="2"/>
                <w:szCs w:val="2"/>
              </w:rPr>
            </w:pPr>
          </w:p>
        </w:tc>
        <w:tc>
          <w:tcPr>
            <w:tcW w:w="2305" w:type="dxa"/>
            <w:gridSpan w:val="2"/>
            <w:tcBorders>
              <w:top w:val="double" w:sz="4" w:space="0" w:color="000000"/>
              <w:left w:val="double" w:sz="4" w:space="0" w:color="000000"/>
              <w:bottom w:val="triple" w:sz="4" w:space="0" w:color="000000"/>
              <w:right w:val="double" w:sz="4" w:space="0" w:color="000000"/>
            </w:tcBorders>
          </w:tcPr>
          <w:p w14:paraId="6026911F" w14:textId="77777777" w:rsidR="004A7D8B" w:rsidRDefault="004A7D8B">
            <w:pPr>
              <w:pStyle w:val="TableParagraph"/>
              <w:spacing w:before="24"/>
              <w:rPr>
                <w:b/>
                <w:sz w:val="24"/>
              </w:rPr>
            </w:pPr>
          </w:p>
          <w:p w14:paraId="429A3637" w14:textId="77777777" w:rsidR="004A7D8B" w:rsidRDefault="00000000">
            <w:pPr>
              <w:pStyle w:val="TableParagraph"/>
              <w:spacing w:before="1"/>
              <w:ind w:left="12"/>
              <w:rPr>
                <w:sz w:val="24"/>
              </w:rPr>
            </w:pPr>
            <w:r>
              <w:rPr>
                <w:sz w:val="24"/>
              </w:rPr>
              <w:t>Stage</w:t>
            </w:r>
            <w:r>
              <w:rPr>
                <w:spacing w:val="-2"/>
                <w:sz w:val="24"/>
              </w:rPr>
              <w:t xml:space="preserve"> </w:t>
            </w:r>
            <w:r>
              <w:rPr>
                <w:spacing w:val="-4"/>
                <w:sz w:val="24"/>
              </w:rPr>
              <w:t>Type</w:t>
            </w:r>
          </w:p>
        </w:tc>
        <w:tc>
          <w:tcPr>
            <w:tcW w:w="3110" w:type="dxa"/>
            <w:tcBorders>
              <w:top w:val="double" w:sz="4" w:space="0" w:color="000000"/>
              <w:left w:val="double" w:sz="4" w:space="0" w:color="000000"/>
              <w:bottom w:val="triple" w:sz="4" w:space="0" w:color="000000"/>
              <w:right w:val="double" w:sz="4" w:space="0" w:color="000000"/>
            </w:tcBorders>
          </w:tcPr>
          <w:p w14:paraId="311EC1A9" w14:textId="77777777" w:rsidR="004A7D8B" w:rsidRDefault="00000000">
            <w:pPr>
              <w:pStyle w:val="TableParagraph"/>
              <w:spacing w:before="25"/>
              <w:ind w:left="31" w:right="56"/>
              <w:rPr>
                <w:sz w:val="24"/>
              </w:rPr>
            </w:pPr>
            <w:r>
              <w:rPr>
                <w:sz w:val="24"/>
              </w:rPr>
              <w:t>Motorized</w:t>
            </w:r>
            <w:r>
              <w:rPr>
                <w:spacing w:val="-12"/>
                <w:sz w:val="24"/>
              </w:rPr>
              <w:t xml:space="preserve"> </w:t>
            </w:r>
            <w:r>
              <w:rPr>
                <w:sz w:val="24"/>
              </w:rPr>
              <w:t>X-Y</w:t>
            </w:r>
            <w:r>
              <w:rPr>
                <w:spacing w:val="-13"/>
                <w:sz w:val="24"/>
              </w:rPr>
              <w:t xml:space="preserve"> </w:t>
            </w:r>
            <w:r>
              <w:rPr>
                <w:sz w:val="24"/>
              </w:rPr>
              <w:t>stage</w:t>
            </w:r>
            <w:r>
              <w:rPr>
                <w:spacing w:val="-13"/>
                <w:sz w:val="24"/>
              </w:rPr>
              <w:t xml:space="preserve"> </w:t>
            </w:r>
            <w:r>
              <w:rPr>
                <w:sz w:val="24"/>
              </w:rPr>
              <w:t>with micrometer precision — ASTM recommended</w:t>
            </w:r>
          </w:p>
        </w:tc>
        <w:tc>
          <w:tcPr>
            <w:tcW w:w="118" w:type="dxa"/>
            <w:vMerge/>
            <w:tcBorders>
              <w:top w:val="nil"/>
              <w:left w:val="double" w:sz="4" w:space="0" w:color="000000"/>
              <w:bottom w:val="double" w:sz="4" w:space="0" w:color="000000"/>
            </w:tcBorders>
          </w:tcPr>
          <w:p w14:paraId="03F83688" w14:textId="77777777" w:rsidR="004A7D8B" w:rsidRDefault="004A7D8B">
            <w:pPr>
              <w:rPr>
                <w:sz w:val="2"/>
                <w:szCs w:val="2"/>
              </w:rPr>
            </w:pPr>
          </w:p>
        </w:tc>
        <w:tc>
          <w:tcPr>
            <w:tcW w:w="605" w:type="dxa"/>
            <w:vMerge/>
            <w:tcBorders>
              <w:top w:val="nil"/>
            </w:tcBorders>
          </w:tcPr>
          <w:p w14:paraId="6450B37B" w14:textId="77777777" w:rsidR="004A7D8B" w:rsidRDefault="004A7D8B">
            <w:pPr>
              <w:rPr>
                <w:sz w:val="2"/>
                <w:szCs w:val="2"/>
              </w:rPr>
            </w:pPr>
          </w:p>
        </w:tc>
      </w:tr>
    </w:tbl>
    <w:p w14:paraId="00132973" w14:textId="77777777" w:rsidR="004A7D8B" w:rsidRDefault="004A7D8B">
      <w:pPr>
        <w:rPr>
          <w:sz w:val="2"/>
          <w:szCs w:val="2"/>
        </w:rPr>
        <w:sectPr w:rsidR="004A7D8B">
          <w:type w:val="continuous"/>
          <w:pgSz w:w="11910" w:h="16840"/>
          <w:pgMar w:top="1040" w:right="425" w:bottom="1500" w:left="708" w:header="0" w:footer="1318" w:gutter="0"/>
          <w:cols w:space="720"/>
        </w:sectPr>
      </w:pPr>
    </w:p>
    <w:tbl>
      <w:tblPr>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4"/>
        <w:gridCol w:w="2664"/>
        <w:gridCol w:w="153"/>
        <w:gridCol w:w="2298"/>
        <w:gridCol w:w="3109"/>
        <w:gridCol w:w="117"/>
        <w:gridCol w:w="604"/>
      </w:tblGrid>
      <w:tr w:rsidR="004A7D8B" w14:paraId="446F8B05" w14:textId="77777777">
        <w:trPr>
          <w:trHeight w:val="1160"/>
        </w:trPr>
        <w:tc>
          <w:tcPr>
            <w:tcW w:w="454" w:type="dxa"/>
            <w:vMerge w:val="restart"/>
          </w:tcPr>
          <w:p w14:paraId="7A29CBA2" w14:textId="77777777" w:rsidR="004A7D8B" w:rsidRDefault="004A7D8B">
            <w:pPr>
              <w:pStyle w:val="TableParagraph"/>
              <w:rPr>
                <w:sz w:val="24"/>
              </w:rPr>
            </w:pPr>
          </w:p>
        </w:tc>
        <w:tc>
          <w:tcPr>
            <w:tcW w:w="2664" w:type="dxa"/>
            <w:vMerge w:val="restart"/>
          </w:tcPr>
          <w:p w14:paraId="30760229" w14:textId="77777777" w:rsidR="004A7D8B" w:rsidRDefault="004A7D8B">
            <w:pPr>
              <w:pStyle w:val="TableParagraph"/>
              <w:rPr>
                <w:sz w:val="24"/>
              </w:rPr>
            </w:pPr>
          </w:p>
        </w:tc>
        <w:tc>
          <w:tcPr>
            <w:tcW w:w="153" w:type="dxa"/>
            <w:vMerge w:val="restart"/>
            <w:tcBorders>
              <w:right w:val="double" w:sz="4" w:space="0" w:color="000000"/>
            </w:tcBorders>
          </w:tcPr>
          <w:p w14:paraId="3A3DAD32" w14:textId="77777777" w:rsidR="004A7D8B" w:rsidRDefault="004A7D8B">
            <w:pPr>
              <w:pStyle w:val="TableParagraph"/>
              <w:rPr>
                <w:sz w:val="24"/>
              </w:rPr>
            </w:pPr>
          </w:p>
        </w:tc>
        <w:tc>
          <w:tcPr>
            <w:tcW w:w="2298" w:type="dxa"/>
            <w:tcBorders>
              <w:top w:val="thickThinMediumGap" w:sz="4" w:space="0" w:color="000000"/>
              <w:left w:val="double" w:sz="4" w:space="0" w:color="000000"/>
              <w:bottom w:val="double" w:sz="4" w:space="0" w:color="000000"/>
              <w:right w:val="double" w:sz="4" w:space="0" w:color="000000"/>
            </w:tcBorders>
          </w:tcPr>
          <w:p w14:paraId="6B2A29E2" w14:textId="77777777" w:rsidR="004A7D8B" w:rsidRDefault="004A7D8B">
            <w:pPr>
              <w:pStyle w:val="TableParagraph"/>
              <w:spacing w:before="29"/>
              <w:rPr>
                <w:b/>
                <w:sz w:val="24"/>
              </w:rPr>
            </w:pPr>
          </w:p>
          <w:p w14:paraId="4B95B152" w14:textId="77777777" w:rsidR="004A7D8B" w:rsidRDefault="00000000">
            <w:pPr>
              <w:pStyle w:val="TableParagraph"/>
              <w:ind w:left="5" w:right="185"/>
              <w:rPr>
                <w:sz w:val="24"/>
              </w:rPr>
            </w:pPr>
            <w:r>
              <w:rPr>
                <w:sz w:val="24"/>
              </w:rPr>
              <w:t>Optical</w:t>
            </w:r>
            <w:r>
              <w:rPr>
                <w:spacing w:val="-15"/>
                <w:sz w:val="24"/>
              </w:rPr>
              <w:t xml:space="preserve"> </w:t>
            </w:r>
            <w:r>
              <w:rPr>
                <w:sz w:val="24"/>
              </w:rPr>
              <w:t xml:space="preserve">Measurement </w:t>
            </w:r>
            <w:r>
              <w:rPr>
                <w:spacing w:val="-2"/>
                <w:sz w:val="24"/>
              </w:rPr>
              <w:t>System</w:t>
            </w:r>
          </w:p>
        </w:tc>
        <w:tc>
          <w:tcPr>
            <w:tcW w:w="3109" w:type="dxa"/>
            <w:tcBorders>
              <w:top w:val="thickThinMediumGap" w:sz="4" w:space="0" w:color="000000"/>
              <w:left w:val="double" w:sz="4" w:space="0" w:color="000000"/>
              <w:bottom w:val="double" w:sz="4" w:space="0" w:color="000000"/>
              <w:right w:val="double" w:sz="4" w:space="0" w:color="000000"/>
            </w:tcBorders>
          </w:tcPr>
          <w:p w14:paraId="48C0781F" w14:textId="77777777" w:rsidR="004A7D8B" w:rsidRDefault="00000000">
            <w:pPr>
              <w:pStyle w:val="TableParagraph"/>
              <w:spacing w:before="29"/>
              <w:ind w:left="31" w:right="222"/>
              <w:rPr>
                <w:sz w:val="24"/>
              </w:rPr>
            </w:pPr>
            <w:r>
              <w:rPr>
                <w:sz w:val="24"/>
              </w:rPr>
              <w:t>High-resolution</w:t>
            </w:r>
            <w:r>
              <w:rPr>
                <w:spacing w:val="-15"/>
                <w:sz w:val="24"/>
              </w:rPr>
              <w:t xml:space="preserve"> </w:t>
            </w:r>
            <w:r>
              <w:rPr>
                <w:sz w:val="24"/>
              </w:rPr>
              <w:t>CCD/CMOS camera with automatic diagonal</w:t>
            </w:r>
            <w:r>
              <w:rPr>
                <w:spacing w:val="-4"/>
                <w:sz w:val="24"/>
              </w:rPr>
              <w:t xml:space="preserve"> </w:t>
            </w:r>
            <w:r>
              <w:rPr>
                <w:sz w:val="24"/>
              </w:rPr>
              <w:t>detection</w:t>
            </w:r>
            <w:r>
              <w:rPr>
                <w:spacing w:val="-4"/>
                <w:sz w:val="24"/>
              </w:rPr>
              <w:t xml:space="preserve"> </w:t>
            </w:r>
            <w:r>
              <w:rPr>
                <w:sz w:val="24"/>
              </w:rPr>
              <w:t>—</w:t>
            </w:r>
            <w:r>
              <w:rPr>
                <w:spacing w:val="-5"/>
                <w:sz w:val="24"/>
              </w:rPr>
              <w:t xml:space="preserve"> </w:t>
            </w:r>
            <w:r>
              <w:rPr>
                <w:sz w:val="24"/>
              </w:rPr>
              <w:t>ASTM E92 compliant</w:t>
            </w:r>
          </w:p>
        </w:tc>
        <w:tc>
          <w:tcPr>
            <w:tcW w:w="117" w:type="dxa"/>
            <w:vMerge w:val="restart"/>
            <w:tcBorders>
              <w:left w:val="double" w:sz="4" w:space="0" w:color="000000"/>
            </w:tcBorders>
          </w:tcPr>
          <w:p w14:paraId="1ACD153B" w14:textId="77777777" w:rsidR="004A7D8B" w:rsidRDefault="004A7D8B">
            <w:pPr>
              <w:pStyle w:val="TableParagraph"/>
              <w:rPr>
                <w:sz w:val="24"/>
              </w:rPr>
            </w:pPr>
          </w:p>
        </w:tc>
        <w:tc>
          <w:tcPr>
            <w:tcW w:w="604" w:type="dxa"/>
            <w:vMerge w:val="restart"/>
          </w:tcPr>
          <w:p w14:paraId="48B4355A" w14:textId="77777777" w:rsidR="004A7D8B" w:rsidRDefault="004A7D8B">
            <w:pPr>
              <w:pStyle w:val="TableParagraph"/>
              <w:rPr>
                <w:sz w:val="24"/>
              </w:rPr>
            </w:pPr>
          </w:p>
        </w:tc>
      </w:tr>
      <w:tr w:rsidR="004A7D8B" w14:paraId="011BC15A" w14:textId="77777777">
        <w:trPr>
          <w:trHeight w:val="601"/>
        </w:trPr>
        <w:tc>
          <w:tcPr>
            <w:tcW w:w="454" w:type="dxa"/>
            <w:vMerge/>
            <w:tcBorders>
              <w:top w:val="nil"/>
            </w:tcBorders>
          </w:tcPr>
          <w:p w14:paraId="06352A0B" w14:textId="77777777" w:rsidR="004A7D8B" w:rsidRDefault="004A7D8B">
            <w:pPr>
              <w:rPr>
                <w:sz w:val="2"/>
                <w:szCs w:val="2"/>
              </w:rPr>
            </w:pPr>
          </w:p>
        </w:tc>
        <w:tc>
          <w:tcPr>
            <w:tcW w:w="2664" w:type="dxa"/>
            <w:vMerge/>
            <w:tcBorders>
              <w:top w:val="nil"/>
            </w:tcBorders>
          </w:tcPr>
          <w:p w14:paraId="409A98B3" w14:textId="77777777" w:rsidR="004A7D8B" w:rsidRDefault="004A7D8B">
            <w:pPr>
              <w:rPr>
                <w:sz w:val="2"/>
                <w:szCs w:val="2"/>
              </w:rPr>
            </w:pPr>
          </w:p>
        </w:tc>
        <w:tc>
          <w:tcPr>
            <w:tcW w:w="153" w:type="dxa"/>
            <w:vMerge/>
            <w:tcBorders>
              <w:top w:val="nil"/>
              <w:right w:val="double" w:sz="4" w:space="0" w:color="000000"/>
            </w:tcBorders>
          </w:tcPr>
          <w:p w14:paraId="05E0E76B" w14:textId="77777777" w:rsidR="004A7D8B" w:rsidRDefault="004A7D8B">
            <w:pPr>
              <w:rPr>
                <w:sz w:val="2"/>
                <w:szCs w:val="2"/>
              </w:rPr>
            </w:pPr>
          </w:p>
        </w:tc>
        <w:tc>
          <w:tcPr>
            <w:tcW w:w="2298" w:type="dxa"/>
            <w:tcBorders>
              <w:top w:val="double" w:sz="4" w:space="0" w:color="000000"/>
              <w:left w:val="double" w:sz="4" w:space="0" w:color="000000"/>
              <w:bottom w:val="double" w:sz="4" w:space="0" w:color="000000"/>
              <w:right w:val="double" w:sz="4" w:space="0" w:color="000000"/>
            </w:tcBorders>
          </w:tcPr>
          <w:p w14:paraId="201AA5ED" w14:textId="77777777" w:rsidR="004A7D8B" w:rsidRDefault="00000000">
            <w:pPr>
              <w:pStyle w:val="TableParagraph"/>
              <w:spacing w:before="161"/>
              <w:ind w:left="5"/>
              <w:rPr>
                <w:sz w:val="24"/>
              </w:rPr>
            </w:pPr>
            <w:r>
              <w:rPr>
                <w:sz w:val="24"/>
              </w:rPr>
              <w:t>Touch</w:t>
            </w:r>
            <w:r>
              <w:rPr>
                <w:spacing w:val="-2"/>
                <w:sz w:val="24"/>
              </w:rPr>
              <w:t xml:space="preserve"> </w:t>
            </w:r>
            <w:r>
              <w:rPr>
                <w:sz w:val="24"/>
              </w:rPr>
              <w:t>Screen</w:t>
            </w:r>
            <w:r>
              <w:rPr>
                <w:spacing w:val="-2"/>
                <w:sz w:val="24"/>
              </w:rPr>
              <w:t xml:space="preserve"> Display</w:t>
            </w:r>
          </w:p>
        </w:tc>
        <w:tc>
          <w:tcPr>
            <w:tcW w:w="3109" w:type="dxa"/>
            <w:tcBorders>
              <w:top w:val="double" w:sz="4" w:space="0" w:color="000000"/>
              <w:left w:val="double" w:sz="4" w:space="0" w:color="000000"/>
              <w:bottom w:val="double" w:sz="4" w:space="0" w:color="000000"/>
              <w:right w:val="double" w:sz="4" w:space="0" w:color="000000"/>
            </w:tcBorders>
          </w:tcPr>
          <w:p w14:paraId="395C3576" w14:textId="77777777" w:rsidR="004A7D8B" w:rsidRDefault="00000000">
            <w:pPr>
              <w:pStyle w:val="TableParagraph"/>
              <w:spacing w:before="22"/>
              <w:ind w:left="31"/>
              <w:rPr>
                <w:sz w:val="24"/>
              </w:rPr>
            </w:pPr>
            <w:r>
              <w:rPr>
                <w:sz w:val="24"/>
              </w:rPr>
              <w:t>Yes</w:t>
            </w:r>
            <w:r>
              <w:rPr>
                <w:spacing w:val="-10"/>
                <w:sz w:val="24"/>
              </w:rPr>
              <w:t xml:space="preserve"> </w:t>
            </w:r>
            <w:r>
              <w:rPr>
                <w:sz w:val="24"/>
              </w:rPr>
              <w:t>–</w:t>
            </w:r>
            <w:r>
              <w:rPr>
                <w:spacing w:val="-10"/>
                <w:sz w:val="24"/>
              </w:rPr>
              <w:t xml:space="preserve"> </w:t>
            </w:r>
            <w:r>
              <w:rPr>
                <w:sz w:val="24"/>
              </w:rPr>
              <w:t>Color</w:t>
            </w:r>
            <w:r>
              <w:rPr>
                <w:spacing w:val="-10"/>
                <w:sz w:val="24"/>
              </w:rPr>
              <w:t xml:space="preserve"> </w:t>
            </w:r>
            <w:r>
              <w:rPr>
                <w:sz w:val="24"/>
              </w:rPr>
              <w:t>touchscreen</w:t>
            </w:r>
            <w:r>
              <w:rPr>
                <w:spacing w:val="-9"/>
                <w:sz w:val="24"/>
              </w:rPr>
              <w:t xml:space="preserve"> </w:t>
            </w:r>
            <w:r>
              <w:rPr>
                <w:sz w:val="24"/>
              </w:rPr>
              <w:t>with intuitive interface</w:t>
            </w:r>
          </w:p>
        </w:tc>
        <w:tc>
          <w:tcPr>
            <w:tcW w:w="117" w:type="dxa"/>
            <w:vMerge/>
            <w:tcBorders>
              <w:top w:val="nil"/>
              <w:left w:val="double" w:sz="4" w:space="0" w:color="000000"/>
            </w:tcBorders>
          </w:tcPr>
          <w:p w14:paraId="217BCAD5" w14:textId="77777777" w:rsidR="004A7D8B" w:rsidRDefault="004A7D8B">
            <w:pPr>
              <w:rPr>
                <w:sz w:val="2"/>
                <w:szCs w:val="2"/>
              </w:rPr>
            </w:pPr>
          </w:p>
        </w:tc>
        <w:tc>
          <w:tcPr>
            <w:tcW w:w="604" w:type="dxa"/>
            <w:vMerge/>
            <w:tcBorders>
              <w:top w:val="nil"/>
            </w:tcBorders>
          </w:tcPr>
          <w:p w14:paraId="2521147D" w14:textId="77777777" w:rsidR="004A7D8B" w:rsidRDefault="004A7D8B">
            <w:pPr>
              <w:rPr>
                <w:sz w:val="2"/>
                <w:szCs w:val="2"/>
              </w:rPr>
            </w:pPr>
          </w:p>
        </w:tc>
      </w:tr>
      <w:tr w:rsidR="004A7D8B" w14:paraId="2728FD15" w14:textId="77777777">
        <w:trPr>
          <w:trHeight w:val="877"/>
        </w:trPr>
        <w:tc>
          <w:tcPr>
            <w:tcW w:w="454" w:type="dxa"/>
            <w:vMerge/>
            <w:tcBorders>
              <w:top w:val="nil"/>
            </w:tcBorders>
          </w:tcPr>
          <w:p w14:paraId="20D5472E" w14:textId="77777777" w:rsidR="004A7D8B" w:rsidRDefault="004A7D8B">
            <w:pPr>
              <w:rPr>
                <w:sz w:val="2"/>
                <w:szCs w:val="2"/>
              </w:rPr>
            </w:pPr>
          </w:p>
        </w:tc>
        <w:tc>
          <w:tcPr>
            <w:tcW w:w="2664" w:type="dxa"/>
            <w:vMerge/>
            <w:tcBorders>
              <w:top w:val="nil"/>
            </w:tcBorders>
          </w:tcPr>
          <w:p w14:paraId="31186D01" w14:textId="77777777" w:rsidR="004A7D8B" w:rsidRDefault="004A7D8B">
            <w:pPr>
              <w:rPr>
                <w:sz w:val="2"/>
                <w:szCs w:val="2"/>
              </w:rPr>
            </w:pPr>
          </w:p>
        </w:tc>
        <w:tc>
          <w:tcPr>
            <w:tcW w:w="153" w:type="dxa"/>
            <w:vMerge/>
            <w:tcBorders>
              <w:top w:val="nil"/>
              <w:right w:val="double" w:sz="4" w:space="0" w:color="000000"/>
            </w:tcBorders>
          </w:tcPr>
          <w:p w14:paraId="111A94AC" w14:textId="77777777" w:rsidR="004A7D8B" w:rsidRDefault="004A7D8B">
            <w:pPr>
              <w:rPr>
                <w:sz w:val="2"/>
                <w:szCs w:val="2"/>
              </w:rPr>
            </w:pPr>
          </w:p>
        </w:tc>
        <w:tc>
          <w:tcPr>
            <w:tcW w:w="2298" w:type="dxa"/>
            <w:tcBorders>
              <w:top w:val="double" w:sz="4" w:space="0" w:color="000000"/>
              <w:left w:val="double" w:sz="4" w:space="0" w:color="000000"/>
              <w:bottom w:val="double" w:sz="4" w:space="0" w:color="000000"/>
              <w:right w:val="double" w:sz="4" w:space="0" w:color="000000"/>
            </w:tcBorders>
          </w:tcPr>
          <w:p w14:paraId="43C64963" w14:textId="77777777" w:rsidR="004A7D8B" w:rsidRDefault="004A7D8B">
            <w:pPr>
              <w:pStyle w:val="TableParagraph"/>
              <w:spacing w:before="24"/>
              <w:rPr>
                <w:b/>
                <w:sz w:val="24"/>
              </w:rPr>
            </w:pPr>
          </w:p>
          <w:p w14:paraId="28FA3452" w14:textId="77777777" w:rsidR="004A7D8B" w:rsidRDefault="00000000">
            <w:pPr>
              <w:pStyle w:val="TableParagraph"/>
              <w:spacing w:before="1"/>
              <w:ind w:left="5"/>
              <w:rPr>
                <w:sz w:val="24"/>
              </w:rPr>
            </w:pPr>
            <w:r>
              <w:rPr>
                <w:sz w:val="24"/>
              </w:rPr>
              <w:t>Data</w:t>
            </w:r>
            <w:r>
              <w:rPr>
                <w:spacing w:val="-2"/>
                <w:sz w:val="24"/>
              </w:rPr>
              <w:t xml:space="preserve"> </w:t>
            </w:r>
            <w:r>
              <w:rPr>
                <w:sz w:val="24"/>
              </w:rPr>
              <w:t>Storage</w:t>
            </w:r>
            <w:r>
              <w:rPr>
                <w:spacing w:val="-2"/>
                <w:sz w:val="24"/>
              </w:rPr>
              <w:t xml:space="preserve"> </w:t>
            </w:r>
            <w:r>
              <w:rPr>
                <w:sz w:val="24"/>
              </w:rPr>
              <w:t>&amp;</w:t>
            </w:r>
            <w:r>
              <w:rPr>
                <w:spacing w:val="-1"/>
                <w:sz w:val="24"/>
              </w:rPr>
              <w:t xml:space="preserve"> </w:t>
            </w:r>
            <w:r>
              <w:rPr>
                <w:spacing w:val="-2"/>
                <w:sz w:val="24"/>
              </w:rPr>
              <w:t>Export</w:t>
            </w:r>
          </w:p>
        </w:tc>
        <w:tc>
          <w:tcPr>
            <w:tcW w:w="3109" w:type="dxa"/>
            <w:tcBorders>
              <w:top w:val="double" w:sz="4" w:space="0" w:color="000000"/>
              <w:left w:val="double" w:sz="4" w:space="0" w:color="000000"/>
              <w:bottom w:val="double" w:sz="4" w:space="0" w:color="000000"/>
              <w:right w:val="double" w:sz="4" w:space="0" w:color="000000"/>
            </w:tcBorders>
          </w:tcPr>
          <w:p w14:paraId="21B5E563" w14:textId="77777777" w:rsidR="004A7D8B" w:rsidRDefault="00000000">
            <w:pPr>
              <w:pStyle w:val="TableParagraph"/>
              <w:spacing w:before="25"/>
              <w:ind w:left="31" w:right="222"/>
              <w:rPr>
                <w:sz w:val="24"/>
              </w:rPr>
            </w:pPr>
            <w:r>
              <w:rPr>
                <w:sz w:val="24"/>
              </w:rPr>
              <w:t>Internal memory + USB / LAN;</w:t>
            </w:r>
            <w:r>
              <w:rPr>
                <w:spacing w:val="-8"/>
                <w:sz w:val="24"/>
              </w:rPr>
              <w:t xml:space="preserve"> </w:t>
            </w:r>
            <w:r>
              <w:rPr>
                <w:sz w:val="24"/>
              </w:rPr>
              <w:t>Excel</w:t>
            </w:r>
            <w:r>
              <w:rPr>
                <w:spacing w:val="-8"/>
                <w:sz w:val="24"/>
              </w:rPr>
              <w:t xml:space="preserve"> </w:t>
            </w:r>
            <w:r>
              <w:rPr>
                <w:sz w:val="24"/>
              </w:rPr>
              <w:t>/</w:t>
            </w:r>
            <w:r>
              <w:rPr>
                <w:spacing w:val="-8"/>
                <w:sz w:val="24"/>
              </w:rPr>
              <w:t xml:space="preserve"> </w:t>
            </w:r>
            <w:r>
              <w:rPr>
                <w:sz w:val="24"/>
              </w:rPr>
              <w:t>PDF</w:t>
            </w:r>
            <w:r>
              <w:rPr>
                <w:spacing w:val="-9"/>
                <w:sz w:val="24"/>
              </w:rPr>
              <w:t xml:space="preserve"> </w:t>
            </w:r>
            <w:r>
              <w:rPr>
                <w:sz w:val="24"/>
              </w:rPr>
              <w:t>/</w:t>
            </w:r>
            <w:r>
              <w:rPr>
                <w:spacing w:val="-8"/>
                <w:sz w:val="24"/>
              </w:rPr>
              <w:t xml:space="preserve"> </w:t>
            </w:r>
            <w:r>
              <w:rPr>
                <w:sz w:val="24"/>
              </w:rPr>
              <w:t xml:space="preserve">Word </w:t>
            </w:r>
            <w:r>
              <w:rPr>
                <w:spacing w:val="-2"/>
                <w:sz w:val="24"/>
              </w:rPr>
              <w:t>export</w:t>
            </w:r>
          </w:p>
        </w:tc>
        <w:tc>
          <w:tcPr>
            <w:tcW w:w="117" w:type="dxa"/>
            <w:vMerge/>
            <w:tcBorders>
              <w:top w:val="nil"/>
              <w:left w:val="double" w:sz="4" w:space="0" w:color="000000"/>
            </w:tcBorders>
          </w:tcPr>
          <w:p w14:paraId="5A2DD843" w14:textId="77777777" w:rsidR="004A7D8B" w:rsidRDefault="004A7D8B">
            <w:pPr>
              <w:rPr>
                <w:sz w:val="2"/>
                <w:szCs w:val="2"/>
              </w:rPr>
            </w:pPr>
          </w:p>
        </w:tc>
        <w:tc>
          <w:tcPr>
            <w:tcW w:w="604" w:type="dxa"/>
            <w:vMerge/>
            <w:tcBorders>
              <w:top w:val="nil"/>
            </w:tcBorders>
          </w:tcPr>
          <w:p w14:paraId="2BCE5F41" w14:textId="77777777" w:rsidR="004A7D8B" w:rsidRDefault="004A7D8B">
            <w:pPr>
              <w:rPr>
                <w:sz w:val="2"/>
                <w:szCs w:val="2"/>
              </w:rPr>
            </w:pPr>
          </w:p>
        </w:tc>
      </w:tr>
      <w:tr w:rsidR="004A7D8B" w14:paraId="2D4A66A1" w14:textId="77777777">
        <w:trPr>
          <w:trHeight w:val="603"/>
        </w:trPr>
        <w:tc>
          <w:tcPr>
            <w:tcW w:w="454" w:type="dxa"/>
            <w:vMerge/>
            <w:tcBorders>
              <w:top w:val="nil"/>
            </w:tcBorders>
          </w:tcPr>
          <w:p w14:paraId="6A81D882" w14:textId="77777777" w:rsidR="004A7D8B" w:rsidRDefault="004A7D8B">
            <w:pPr>
              <w:rPr>
                <w:sz w:val="2"/>
                <w:szCs w:val="2"/>
              </w:rPr>
            </w:pPr>
          </w:p>
        </w:tc>
        <w:tc>
          <w:tcPr>
            <w:tcW w:w="2664" w:type="dxa"/>
            <w:vMerge/>
            <w:tcBorders>
              <w:top w:val="nil"/>
            </w:tcBorders>
          </w:tcPr>
          <w:p w14:paraId="125BD0D1" w14:textId="77777777" w:rsidR="004A7D8B" w:rsidRDefault="004A7D8B">
            <w:pPr>
              <w:rPr>
                <w:sz w:val="2"/>
                <w:szCs w:val="2"/>
              </w:rPr>
            </w:pPr>
          </w:p>
        </w:tc>
        <w:tc>
          <w:tcPr>
            <w:tcW w:w="153" w:type="dxa"/>
            <w:vMerge/>
            <w:tcBorders>
              <w:top w:val="nil"/>
              <w:right w:val="double" w:sz="4" w:space="0" w:color="000000"/>
            </w:tcBorders>
          </w:tcPr>
          <w:p w14:paraId="67669061" w14:textId="77777777" w:rsidR="004A7D8B" w:rsidRDefault="004A7D8B">
            <w:pPr>
              <w:rPr>
                <w:sz w:val="2"/>
                <w:szCs w:val="2"/>
              </w:rPr>
            </w:pPr>
          </w:p>
        </w:tc>
        <w:tc>
          <w:tcPr>
            <w:tcW w:w="2298" w:type="dxa"/>
            <w:tcBorders>
              <w:top w:val="double" w:sz="4" w:space="0" w:color="000000"/>
              <w:left w:val="double" w:sz="4" w:space="0" w:color="000000"/>
              <w:bottom w:val="double" w:sz="4" w:space="0" w:color="000000"/>
              <w:right w:val="double" w:sz="4" w:space="0" w:color="000000"/>
            </w:tcBorders>
          </w:tcPr>
          <w:p w14:paraId="64BDCAC1" w14:textId="77777777" w:rsidR="004A7D8B" w:rsidRDefault="00000000">
            <w:pPr>
              <w:pStyle w:val="TableParagraph"/>
              <w:spacing w:before="161"/>
              <w:ind w:left="5"/>
              <w:rPr>
                <w:sz w:val="24"/>
              </w:rPr>
            </w:pPr>
            <w:r>
              <w:rPr>
                <w:sz w:val="24"/>
              </w:rPr>
              <w:t>Measurement</w:t>
            </w:r>
            <w:r>
              <w:rPr>
                <w:spacing w:val="-6"/>
                <w:sz w:val="24"/>
              </w:rPr>
              <w:t xml:space="preserve"> </w:t>
            </w:r>
            <w:r>
              <w:rPr>
                <w:spacing w:val="-4"/>
                <w:sz w:val="24"/>
              </w:rPr>
              <w:t>Modes</w:t>
            </w:r>
          </w:p>
        </w:tc>
        <w:tc>
          <w:tcPr>
            <w:tcW w:w="3109" w:type="dxa"/>
            <w:tcBorders>
              <w:top w:val="double" w:sz="4" w:space="0" w:color="000000"/>
              <w:left w:val="double" w:sz="4" w:space="0" w:color="000000"/>
              <w:bottom w:val="double" w:sz="4" w:space="0" w:color="000000"/>
              <w:right w:val="double" w:sz="4" w:space="0" w:color="000000"/>
            </w:tcBorders>
          </w:tcPr>
          <w:p w14:paraId="60182F12" w14:textId="77777777" w:rsidR="004A7D8B" w:rsidRDefault="00000000">
            <w:pPr>
              <w:pStyle w:val="TableParagraph"/>
              <w:spacing w:before="25"/>
              <w:ind w:left="31" w:right="413"/>
              <w:rPr>
                <w:sz w:val="24"/>
              </w:rPr>
            </w:pPr>
            <w:r>
              <w:rPr>
                <w:sz w:val="24"/>
              </w:rPr>
              <w:t>Single,</w:t>
            </w:r>
            <w:r>
              <w:rPr>
                <w:spacing w:val="-15"/>
                <w:sz w:val="24"/>
              </w:rPr>
              <w:t xml:space="preserve"> </w:t>
            </w:r>
            <w:r>
              <w:rPr>
                <w:sz w:val="24"/>
              </w:rPr>
              <w:t>continuous,</w:t>
            </w:r>
            <w:r>
              <w:rPr>
                <w:spacing w:val="-15"/>
                <w:sz w:val="24"/>
              </w:rPr>
              <w:t xml:space="preserve"> </w:t>
            </w:r>
            <w:r>
              <w:rPr>
                <w:sz w:val="24"/>
              </w:rPr>
              <w:t>pattern, multi-load sequences</w:t>
            </w:r>
          </w:p>
        </w:tc>
        <w:tc>
          <w:tcPr>
            <w:tcW w:w="117" w:type="dxa"/>
            <w:vMerge/>
            <w:tcBorders>
              <w:top w:val="nil"/>
              <w:left w:val="double" w:sz="4" w:space="0" w:color="000000"/>
            </w:tcBorders>
          </w:tcPr>
          <w:p w14:paraId="1AD2A107" w14:textId="77777777" w:rsidR="004A7D8B" w:rsidRDefault="004A7D8B">
            <w:pPr>
              <w:rPr>
                <w:sz w:val="2"/>
                <w:szCs w:val="2"/>
              </w:rPr>
            </w:pPr>
          </w:p>
        </w:tc>
        <w:tc>
          <w:tcPr>
            <w:tcW w:w="604" w:type="dxa"/>
            <w:vMerge/>
            <w:tcBorders>
              <w:top w:val="nil"/>
            </w:tcBorders>
          </w:tcPr>
          <w:p w14:paraId="1D785B11" w14:textId="77777777" w:rsidR="004A7D8B" w:rsidRDefault="004A7D8B">
            <w:pPr>
              <w:rPr>
                <w:sz w:val="2"/>
                <w:szCs w:val="2"/>
              </w:rPr>
            </w:pPr>
          </w:p>
        </w:tc>
      </w:tr>
      <w:tr w:rsidR="004A7D8B" w14:paraId="4A467C5A" w14:textId="77777777">
        <w:trPr>
          <w:trHeight w:val="877"/>
        </w:trPr>
        <w:tc>
          <w:tcPr>
            <w:tcW w:w="454" w:type="dxa"/>
            <w:vMerge/>
            <w:tcBorders>
              <w:top w:val="nil"/>
            </w:tcBorders>
          </w:tcPr>
          <w:p w14:paraId="1A5004F5" w14:textId="77777777" w:rsidR="004A7D8B" w:rsidRDefault="004A7D8B">
            <w:pPr>
              <w:rPr>
                <w:sz w:val="2"/>
                <w:szCs w:val="2"/>
              </w:rPr>
            </w:pPr>
          </w:p>
        </w:tc>
        <w:tc>
          <w:tcPr>
            <w:tcW w:w="2664" w:type="dxa"/>
            <w:vMerge/>
            <w:tcBorders>
              <w:top w:val="nil"/>
            </w:tcBorders>
          </w:tcPr>
          <w:p w14:paraId="0ADAF603" w14:textId="77777777" w:rsidR="004A7D8B" w:rsidRDefault="004A7D8B">
            <w:pPr>
              <w:rPr>
                <w:sz w:val="2"/>
                <w:szCs w:val="2"/>
              </w:rPr>
            </w:pPr>
          </w:p>
        </w:tc>
        <w:tc>
          <w:tcPr>
            <w:tcW w:w="153" w:type="dxa"/>
            <w:vMerge/>
            <w:tcBorders>
              <w:top w:val="nil"/>
              <w:right w:val="double" w:sz="4" w:space="0" w:color="000000"/>
            </w:tcBorders>
          </w:tcPr>
          <w:p w14:paraId="0D1C7DC0" w14:textId="77777777" w:rsidR="004A7D8B" w:rsidRDefault="004A7D8B">
            <w:pPr>
              <w:rPr>
                <w:sz w:val="2"/>
                <w:szCs w:val="2"/>
              </w:rPr>
            </w:pPr>
          </w:p>
        </w:tc>
        <w:tc>
          <w:tcPr>
            <w:tcW w:w="2298" w:type="dxa"/>
            <w:tcBorders>
              <w:top w:val="double" w:sz="4" w:space="0" w:color="000000"/>
              <w:left w:val="double" w:sz="4" w:space="0" w:color="000000"/>
              <w:bottom w:val="double" w:sz="4" w:space="0" w:color="000000"/>
              <w:right w:val="double" w:sz="4" w:space="0" w:color="000000"/>
            </w:tcBorders>
          </w:tcPr>
          <w:p w14:paraId="1910EC1E" w14:textId="77777777" w:rsidR="004A7D8B" w:rsidRDefault="00000000">
            <w:pPr>
              <w:pStyle w:val="TableParagraph"/>
              <w:spacing w:before="162"/>
              <w:ind w:left="5" w:right="931"/>
              <w:rPr>
                <w:sz w:val="24"/>
              </w:rPr>
            </w:pPr>
            <w:r>
              <w:rPr>
                <w:sz w:val="24"/>
              </w:rPr>
              <w:t>Calibration</w:t>
            </w:r>
            <w:r>
              <w:rPr>
                <w:spacing w:val="-15"/>
                <w:sz w:val="24"/>
              </w:rPr>
              <w:t xml:space="preserve"> </w:t>
            </w:r>
            <w:r>
              <w:rPr>
                <w:sz w:val="24"/>
              </w:rPr>
              <w:t xml:space="preserve">&amp; </w:t>
            </w:r>
            <w:r>
              <w:rPr>
                <w:spacing w:val="-2"/>
                <w:sz w:val="24"/>
              </w:rPr>
              <w:t>Standards</w:t>
            </w:r>
          </w:p>
        </w:tc>
        <w:tc>
          <w:tcPr>
            <w:tcW w:w="3109" w:type="dxa"/>
            <w:tcBorders>
              <w:top w:val="double" w:sz="4" w:space="0" w:color="000000"/>
              <w:left w:val="double" w:sz="4" w:space="0" w:color="000000"/>
              <w:bottom w:val="double" w:sz="4" w:space="0" w:color="000000"/>
              <w:right w:val="double" w:sz="4" w:space="0" w:color="000000"/>
            </w:tcBorders>
          </w:tcPr>
          <w:p w14:paraId="393F0BAC" w14:textId="77777777" w:rsidR="004A7D8B" w:rsidRDefault="00000000">
            <w:pPr>
              <w:pStyle w:val="TableParagraph"/>
              <w:spacing w:before="23"/>
              <w:ind w:left="31"/>
              <w:rPr>
                <w:sz w:val="24"/>
              </w:rPr>
            </w:pPr>
            <w:r>
              <w:rPr>
                <w:sz w:val="24"/>
              </w:rPr>
              <w:t>ASTM</w:t>
            </w:r>
            <w:r>
              <w:rPr>
                <w:spacing w:val="-5"/>
                <w:sz w:val="24"/>
              </w:rPr>
              <w:t xml:space="preserve"> </w:t>
            </w:r>
            <w:r>
              <w:rPr>
                <w:sz w:val="24"/>
              </w:rPr>
              <w:t>E92</w:t>
            </w:r>
            <w:r>
              <w:rPr>
                <w:spacing w:val="-2"/>
                <w:sz w:val="24"/>
              </w:rPr>
              <w:t xml:space="preserve"> </w:t>
            </w:r>
            <w:r>
              <w:rPr>
                <w:sz w:val="24"/>
              </w:rPr>
              <w:t>/</w:t>
            </w:r>
            <w:r>
              <w:rPr>
                <w:spacing w:val="-2"/>
                <w:sz w:val="24"/>
              </w:rPr>
              <w:t xml:space="preserve"> </w:t>
            </w:r>
            <w:r>
              <w:rPr>
                <w:sz w:val="24"/>
              </w:rPr>
              <w:t>ISO</w:t>
            </w:r>
            <w:r>
              <w:rPr>
                <w:spacing w:val="-2"/>
                <w:sz w:val="24"/>
              </w:rPr>
              <w:t xml:space="preserve"> </w:t>
            </w:r>
            <w:r>
              <w:rPr>
                <w:spacing w:val="-4"/>
                <w:sz w:val="24"/>
              </w:rPr>
              <w:t>6507</w:t>
            </w:r>
          </w:p>
          <w:p w14:paraId="42AF97FB" w14:textId="77777777" w:rsidR="004A7D8B" w:rsidRDefault="00000000">
            <w:pPr>
              <w:pStyle w:val="TableParagraph"/>
              <w:ind w:left="31" w:right="222"/>
              <w:rPr>
                <w:sz w:val="24"/>
              </w:rPr>
            </w:pPr>
            <w:r>
              <w:rPr>
                <w:sz w:val="24"/>
              </w:rPr>
              <w:t>compliant;</w:t>
            </w:r>
            <w:r>
              <w:rPr>
                <w:spacing w:val="-15"/>
                <w:sz w:val="24"/>
              </w:rPr>
              <w:t xml:space="preserve"> </w:t>
            </w:r>
            <w:r>
              <w:rPr>
                <w:sz w:val="24"/>
              </w:rPr>
              <w:t>calibration</w:t>
            </w:r>
            <w:r>
              <w:rPr>
                <w:spacing w:val="-15"/>
                <w:sz w:val="24"/>
              </w:rPr>
              <w:t xml:space="preserve"> </w:t>
            </w:r>
            <w:r>
              <w:rPr>
                <w:sz w:val="24"/>
              </w:rPr>
              <w:t xml:space="preserve">blocks </w:t>
            </w:r>
            <w:r>
              <w:rPr>
                <w:spacing w:val="-2"/>
                <w:sz w:val="24"/>
              </w:rPr>
              <w:t>included</w:t>
            </w:r>
          </w:p>
        </w:tc>
        <w:tc>
          <w:tcPr>
            <w:tcW w:w="117" w:type="dxa"/>
            <w:vMerge/>
            <w:tcBorders>
              <w:top w:val="nil"/>
              <w:left w:val="double" w:sz="4" w:space="0" w:color="000000"/>
            </w:tcBorders>
          </w:tcPr>
          <w:p w14:paraId="6566517F" w14:textId="77777777" w:rsidR="004A7D8B" w:rsidRDefault="004A7D8B">
            <w:pPr>
              <w:rPr>
                <w:sz w:val="2"/>
                <w:szCs w:val="2"/>
              </w:rPr>
            </w:pPr>
          </w:p>
        </w:tc>
        <w:tc>
          <w:tcPr>
            <w:tcW w:w="604" w:type="dxa"/>
            <w:vMerge/>
            <w:tcBorders>
              <w:top w:val="nil"/>
            </w:tcBorders>
          </w:tcPr>
          <w:p w14:paraId="215162C2" w14:textId="77777777" w:rsidR="004A7D8B" w:rsidRDefault="004A7D8B">
            <w:pPr>
              <w:rPr>
                <w:sz w:val="2"/>
                <w:szCs w:val="2"/>
              </w:rPr>
            </w:pPr>
          </w:p>
        </w:tc>
      </w:tr>
      <w:tr w:rsidR="004A7D8B" w14:paraId="3C57C6FF" w14:textId="77777777">
        <w:trPr>
          <w:trHeight w:val="1153"/>
        </w:trPr>
        <w:tc>
          <w:tcPr>
            <w:tcW w:w="454" w:type="dxa"/>
            <w:vMerge/>
            <w:tcBorders>
              <w:top w:val="nil"/>
            </w:tcBorders>
          </w:tcPr>
          <w:p w14:paraId="0D1D544D" w14:textId="77777777" w:rsidR="004A7D8B" w:rsidRDefault="004A7D8B">
            <w:pPr>
              <w:rPr>
                <w:sz w:val="2"/>
                <w:szCs w:val="2"/>
              </w:rPr>
            </w:pPr>
          </w:p>
        </w:tc>
        <w:tc>
          <w:tcPr>
            <w:tcW w:w="2664" w:type="dxa"/>
            <w:vMerge/>
            <w:tcBorders>
              <w:top w:val="nil"/>
            </w:tcBorders>
          </w:tcPr>
          <w:p w14:paraId="3937CC04" w14:textId="77777777" w:rsidR="004A7D8B" w:rsidRDefault="004A7D8B">
            <w:pPr>
              <w:rPr>
                <w:sz w:val="2"/>
                <w:szCs w:val="2"/>
              </w:rPr>
            </w:pPr>
          </w:p>
        </w:tc>
        <w:tc>
          <w:tcPr>
            <w:tcW w:w="153" w:type="dxa"/>
            <w:vMerge/>
            <w:tcBorders>
              <w:top w:val="nil"/>
              <w:right w:val="double" w:sz="4" w:space="0" w:color="000000"/>
            </w:tcBorders>
          </w:tcPr>
          <w:p w14:paraId="2C9A7837" w14:textId="77777777" w:rsidR="004A7D8B" w:rsidRDefault="004A7D8B">
            <w:pPr>
              <w:rPr>
                <w:sz w:val="2"/>
                <w:szCs w:val="2"/>
              </w:rPr>
            </w:pPr>
          </w:p>
        </w:tc>
        <w:tc>
          <w:tcPr>
            <w:tcW w:w="2298" w:type="dxa"/>
            <w:tcBorders>
              <w:top w:val="double" w:sz="4" w:space="0" w:color="000000"/>
              <w:left w:val="double" w:sz="4" w:space="0" w:color="000000"/>
              <w:bottom w:val="double" w:sz="4" w:space="0" w:color="000000"/>
              <w:right w:val="double" w:sz="4" w:space="0" w:color="000000"/>
            </w:tcBorders>
          </w:tcPr>
          <w:p w14:paraId="3D02A9C0" w14:textId="77777777" w:rsidR="004A7D8B" w:rsidRDefault="004A7D8B">
            <w:pPr>
              <w:pStyle w:val="TableParagraph"/>
              <w:spacing w:before="161"/>
              <w:rPr>
                <w:b/>
                <w:sz w:val="24"/>
              </w:rPr>
            </w:pPr>
          </w:p>
          <w:p w14:paraId="2A370770" w14:textId="77777777" w:rsidR="004A7D8B" w:rsidRDefault="00000000">
            <w:pPr>
              <w:pStyle w:val="TableParagraph"/>
              <w:ind w:left="5"/>
              <w:rPr>
                <w:sz w:val="24"/>
              </w:rPr>
            </w:pPr>
            <w:r>
              <w:rPr>
                <w:spacing w:val="-2"/>
                <w:sz w:val="24"/>
              </w:rPr>
              <w:t>Software</w:t>
            </w:r>
          </w:p>
        </w:tc>
        <w:tc>
          <w:tcPr>
            <w:tcW w:w="3109" w:type="dxa"/>
            <w:tcBorders>
              <w:top w:val="double" w:sz="4" w:space="0" w:color="000000"/>
              <w:left w:val="double" w:sz="4" w:space="0" w:color="000000"/>
              <w:bottom w:val="double" w:sz="4" w:space="0" w:color="000000"/>
              <w:right w:val="double" w:sz="4" w:space="0" w:color="000000"/>
            </w:tcBorders>
          </w:tcPr>
          <w:p w14:paraId="1C25219E" w14:textId="77777777" w:rsidR="004A7D8B" w:rsidRDefault="00000000">
            <w:pPr>
              <w:pStyle w:val="TableParagraph"/>
              <w:spacing w:before="25"/>
              <w:ind w:left="31" w:right="15"/>
              <w:rPr>
                <w:sz w:val="24"/>
              </w:rPr>
            </w:pPr>
            <w:r>
              <w:rPr>
                <w:sz w:val="24"/>
              </w:rPr>
              <w:t>PC-compatible software for plotting,</w:t>
            </w:r>
            <w:r>
              <w:rPr>
                <w:spacing w:val="-13"/>
                <w:sz w:val="24"/>
              </w:rPr>
              <w:t xml:space="preserve"> </w:t>
            </w:r>
            <w:r>
              <w:rPr>
                <w:sz w:val="24"/>
              </w:rPr>
              <w:t>reporting,</w:t>
            </w:r>
            <w:r>
              <w:rPr>
                <w:spacing w:val="-13"/>
                <w:sz w:val="24"/>
              </w:rPr>
              <w:t xml:space="preserve"> </w:t>
            </w:r>
            <w:r>
              <w:rPr>
                <w:sz w:val="24"/>
              </w:rPr>
              <w:t>statistics</w:t>
            </w:r>
            <w:r>
              <w:rPr>
                <w:spacing w:val="-12"/>
                <w:sz w:val="24"/>
              </w:rPr>
              <w:t xml:space="preserve"> </w:t>
            </w:r>
            <w:r>
              <w:rPr>
                <w:sz w:val="24"/>
              </w:rPr>
              <w:t>— compliant with ASTM reporting practices</w:t>
            </w:r>
          </w:p>
        </w:tc>
        <w:tc>
          <w:tcPr>
            <w:tcW w:w="117" w:type="dxa"/>
            <w:vMerge/>
            <w:tcBorders>
              <w:top w:val="nil"/>
              <w:left w:val="double" w:sz="4" w:space="0" w:color="000000"/>
            </w:tcBorders>
          </w:tcPr>
          <w:p w14:paraId="57875A47" w14:textId="77777777" w:rsidR="004A7D8B" w:rsidRDefault="004A7D8B">
            <w:pPr>
              <w:rPr>
                <w:sz w:val="2"/>
                <w:szCs w:val="2"/>
              </w:rPr>
            </w:pPr>
          </w:p>
        </w:tc>
        <w:tc>
          <w:tcPr>
            <w:tcW w:w="604" w:type="dxa"/>
            <w:vMerge/>
            <w:tcBorders>
              <w:top w:val="nil"/>
            </w:tcBorders>
          </w:tcPr>
          <w:p w14:paraId="7E9F3240" w14:textId="77777777" w:rsidR="004A7D8B" w:rsidRDefault="004A7D8B">
            <w:pPr>
              <w:rPr>
                <w:sz w:val="2"/>
                <w:szCs w:val="2"/>
              </w:rPr>
            </w:pPr>
          </w:p>
        </w:tc>
      </w:tr>
      <w:tr w:rsidR="004A7D8B" w14:paraId="391CEE34" w14:textId="77777777">
        <w:trPr>
          <w:trHeight w:val="601"/>
        </w:trPr>
        <w:tc>
          <w:tcPr>
            <w:tcW w:w="454" w:type="dxa"/>
            <w:vMerge/>
            <w:tcBorders>
              <w:top w:val="nil"/>
            </w:tcBorders>
          </w:tcPr>
          <w:p w14:paraId="0E7A0752" w14:textId="77777777" w:rsidR="004A7D8B" w:rsidRDefault="004A7D8B">
            <w:pPr>
              <w:rPr>
                <w:sz w:val="2"/>
                <w:szCs w:val="2"/>
              </w:rPr>
            </w:pPr>
          </w:p>
        </w:tc>
        <w:tc>
          <w:tcPr>
            <w:tcW w:w="2664" w:type="dxa"/>
            <w:vMerge/>
            <w:tcBorders>
              <w:top w:val="nil"/>
            </w:tcBorders>
          </w:tcPr>
          <w:p w14:paraId="7A7790BA" w14:textId="77777777" w:rsidR="004A7D8B" w:rsidRDefault="004A7D8B">
            <w:pPr>
              <w:rPr>
                <w:sz w:val="2"/>
                <w:szCs w:val="2"/>
              </w:rPr>
            </w:pPr>
          </w:p>
        </w:tc>
        <w:tc>
          <w:tcPr>
            <w:tcW w:w="153" w:type="dxa"/>
            <w:vMerge/>
            <w:tcBorders>
              <w:top w:val="nil"/>
              <w:right w:val="double" w:sz="4" w:space="0" w:color="000000"/>
            </w:tcBorders>
          </w:tcPr>
          <w:p w14:paraId="57F83BC3" w14:textId="77777777" w:rsidR="004A7D8B" w:rsidRDefault="004A7D8B">
            <w:pPr>
              <w:rPr>
                <w:sz w:val="2"/>
                <w:szCs w:val="2"/>
              </w:rPr>
            </w:pPr>
          </w:p>
        </w:tc>
        <w:tc>
          <w:tcPr>
            <w:tcW w:w="2298" w:type="dxa"/>
            <w:tcBorders>
              <w:top w:val="double" w:sz="4" w:space="0" w:color="000000"/>
              <w:left w:val="double" w:sz="4" w:space="0" w:color="000000"/>
              <w:bottom w:val="double" w:sz="4" w:space="0" w:color="000000"/>
              <w:right w:val="double" w:sz="4" w:space="0" w:color="000000"/>
            </w:tcBorders>
          </w:tcPr>
          <w:p w14:paraId="69197BFB" w14:textId="77777777" w:rsidR="004A7D8B" w:rsidRDefault="00000000">
            <w:pPr>
              <w:pStyle w:val="TableParagraph"/>
              <w:spacing w:before="25"/>
              <w:ind w:left="5" w:right="851"/>
              <w:rPr>
                <w:sz w:val="24"/>
              </w:rPr>
            </w:pPr>
            <w:r>
              <w:rPr>
                <w:sz w:val="24"/>
              </w:rPr>
              <w:t>Repeatability</w:t>
            </w:r>
            <w:r>
              <w:rPr>
                <w:spacing w:val="-15"/>
                <w:sz w:val="24"/>
              </w:rPr>
              <w:t xml:space="preserve"> </w:t>
            </w:r>
            <w:r>
              <w:rPr>
                <w:sz w:val="24"/>
              </w:rPr>
              <w:t xml:space="preserve">/ </w:t>
            </w:r>
            <w:r>
              <w:rPr>
                <w:spacing w:val="-2"/>
                <w:sz w:val="24"/>
              </w:rPr>
              <w:t>Accuracy</w:t>
            </w:r>
          </w:p>
        </w:tc>
        <w:tc>
          <w:tcPr>
            <w:tcW w:w="3109" w:type="dxa"/>
            <w:tcBorders>
              <w:top w:val="double" w:sz="4" w:space="0" w:color="000000"/>
              <w:left w:val="double" w:sz="4" w:space="0" w:color="000000"/>
              <w:bottom w:val="double" w:sz="4" w:space="0" w:color="000000"/>
              <w:right w:val="double" w:sz="4" w:space="0" w:color="000000"/>
            </w:tcBorders>
          </w:tcPr>
          <w:p w14:paraId="11B64BB7" w14:textId="77777777" w:rsidR="004A7D8B" w:rsidRDefault="00000000">
            <w:pPr>
              <w:pStyle w:val="TableParagraph"/>
              <w:spacing w:before="25"/>
              <w:ind w:left="31"/>
              <w:rPr>
                <w:sz w:val="24"/>
              </w:rPr>
            </w:pPr>
            <w:r>
              <w:rPr>
                <w:sz w:val="24"/>
              </w:rPr>
              <w:t>≤</w:t>
            </w:r>
            <w:r>
              <w:rPr>
                <w:spacing w:val="-3"/>
                <w:sz w:val="24"/>
              </w:rPr>
              <w:t xml:space="preserve"> </w:t>
            </w:r>
            <w:r>
              <w:rPr>
                <w:sz w:val="24"/>
              </w:rPr>
              <w:t>±0.5%</w:t>
            </w:r>
            <w:r>
              <w:rPr>
                <w:spacing w:val="-1"/>
                <w:sz w:val="24"/>
              </w:rPr>
              <w:t xml:space="preserve"> </w:t>
            </w:r>
            <w:r>
              <w:rPr>
                <w:sz w:val="24"/>
              </w:rPr>
              <w:t xml:space="preserve">– ±1% HV — </w:t>
            </w:r>
            <w:r>
              <w:rPr>
                <w:spacing w:val="-4"/>
                <w:sz w:val="24"/>
              </w:rPr>
              <w:t>ASTM</w:t>
            </w:r>
          </w:p>
          <w:p w14:paraId="198364CE" w14:textId="77777777" w:rsidR="004A7D8B" w:rsidRDefault="00000000">
            <w:pPr>
              <w:pStyle w:val="TableParagraph"/>
              <w:ind w:left="31"/>
              <w:rPr>
                <w:sz w:val="24"/>
              </w:rPr>
            </w:pPr>
            <w:r>
              <w:rPr>
                <w:sz w:val="24"/>
              </w:rPr>
              <w:t>precision</w:t>
            </w:r>
            <w:r>
              <w:rPr>
                <w:spacing w:val="-2"/>
                <w:sz w:val="24"/>
              </w:rPr>
              <w:t xml:space="preserve"> standard</w:t>
            </w:r>
          </w:p>
        </w:tc>
        <w:tc>
          <w:tcPr>
            <w:tcW w:w="117" w:type="dxa"/>
            <w:vMerge/>
            <w:tcBorders>
              <w:top w:val="nil"/>
              <w:left w:val="double" w:sz="4" w:space="0" w:color="000000"/>
            </w:tcBorders>
          </w:tcPr>
          <w:p w14:paraId="60BEE496" w14:textId="77777777" w:rsidR="004A7D8B" w:rsidRDefault="004A7D8B">
            <w:pPr>
              <w:rPr>
                <w:sz w:val="2"/>
                <w:szCs w:val="2"/>
              </w:rPr>
            </w:pPr>
          </w:p>
        </w:tc>
        <w:tc>
          <w:tcPr>
            <w:tcW w:w="604" w:type="dxa"/>
            <w:vMerge/>
            <w:tcBorders>
              <w:top w:val="nil"/>
            </w:tcBorders>
          </w:tcPr>
          <w:p w14:paraId="16543FB6" w14:textId="77777777" w:rsidR="004A7D8B" w:rsidRDefault="004A7D8B">
            <w:pPr>
              <w:rPr>
                <w:sz w:val="2"/>
                <w:szCs w:val="2"/>
              </w:rPr>
            </w:pPr>
          </w:p>
        </w:tc>
      </w:tr>
      <w:tr w:rsidR="004A7D8B" w14:paraId="300F12A8" w14:textId="77777777">
        <w:trPr>
          <w:trHeight w:val="327"/>
        </w:trPr>
        <w:tc>
          <w:tcPr>
            <w:tcW w:w="454" w:type="dxa"/>
            <w:vMerge/>
            <w:tcBorders>
              <w:top w:val="nil"/>
            </w:tcBorders>
          </w:tcPr>
          <w:p w14:paraId="25EB0680" w14:textId="77777777" w:rsidR="004A7D8B" w:rsidRDefault="004A7D8B">
            <w:pPr>
              <w:rPr>
                <w:sz w:val="2"/>
                <w:szCs w:val="2"/>
              </w:rPr>
            </w:pPr>
          </w:p>
        </w:tc>
        <w:tc>
          <w:tcPr>
            <w:tcW w:w="2664" w:type="dxa"/>
            <w:vMerge/>
            <w:tcBorders>
              <w:top w:val="nil"/>
            </w:tcBorders>
          </w:tcPr>
          <w:p w14:paraId="44652C86" w14:textId="77777777" w:rsidR="004A7D8B" w:rsidRDefault="004A7D8B">
            <w:pPr>
              <w:rPr>
                <w:sz w:val="2"/>
                <w:szCs w:val="2"/>
              </w:rPr>
            </w:pPr>
          </w:p>
        </w:tc>
        <w:tc>
          <w:tcPr>
            <w:tcW w:w="153" w:type="dxa"/>
            <w:vMerge/>
            <w:tcBorders>
              <w:top w:val="nil"/>
              <w:right w:val="double" w:sz="4" w:space="0" w:color="000000"/>
            </w:tcBorders>
          </w:tcPr>
          <w:p w14:paraId="7869EA37" w14:textId="77777777" w:rsidR="004A7D8B" w:rsidRDefault="004A7D8B">
            <w:pPr>
              <w:rPr>
                <w:sz w:val="2"/>
                <w:szCs w:val="2"/>
              </w:rPr>
            </w:pPr>
          </w:p>
        </w:tc>
        <w:tc>
          <w:tcPr>
            <w:tcW w:w="2298" w:type="dxa"/>
            <w:tcBorders>
              <w:top w:val="double" w:sz="4" w:space="0" w:color="000000"/>
              <w:left w:val="double" w:sz="4" w:space="0" w:color="000000"/>
              <w:bottom w:val="double" w:sz="4" w:space="0" w:color="000000"/>
              <w:right w:val="double" w:sz="4" w:space="0" w:color="000000"/>
            </w:tcBorders>
          </w:tcPr>
          <w:p w14:paraId="124B4282" w14:textId="77777777" w:rsidR="004A7D8B" w:rsidRDefault="00000000">
            <w:pPr>
              <w:pStyle w:val="TableParagraph"/>
              <w:spacing w:before="25"/>
              <w:ind w:left="5"/>
              <w:rPr>
                <w:sz w:val="24"/>
              </w:rPr>
            </w:pPr>
            <w:r>
              <w:rPr>
                <w:sz w:val="24"/>
              </w:rPr>
              <w:t>Power</w:t>
            </w:r>
            <w:r>
              <w:rPr>
                <w:spacing w:val="-2"/>
                <w:sz w:val="24"/>
              </w:rPr>
              <w:t xml:space="preserve"> Supply</w:t>
            </w:r>
          </w:p>
        </w:tc>
        <w:tc>
          <w:tcPr>
            <w:tcW w:w="3109" w:type="dxa"/>
            <w:tcBorders>
              <w:top w:val="double" w:sz="4" w:space="0" w:color="000000"/>
              <w:left w:val="double" w:sz="4" w:space="0" w:color="000000"/>
              <w:bottom w:val="double" w:sz="4" w:space="0" w:color="000000"/>
              <w:right w:val="double" w:sz="4" w:space="0" w:color="000000"/>
            </w:tcBorders>
          </w:tcPr>
          <w:p w14:paraId="6C4338E2" w14:textId="77777777" w:rsidR="004A7D8B" w:rsidRDefault="00000000">
            <w:pPr>
              <w:pStyle w:val="TableParagraph"/>
              <w:spacing w:before="25"/>
              <w:ind w:left="31"/>
              <w:rPr>
                <w:sz w:val="24"/>
              </w:rPr>
            </w:pPr>
            <w:r>
              <w:rPr>
                <w:sz w:val="24"/>
              </w:rPr>
              <w:t>220–240</w:t>
            </w:r>
            <w:r>
              <w:rPr>
                <w:spacing w:val="-15"/>
                <w:sz w:val="24"/>
              </w:rPr>
              <w:t xml:space="preserve"> </w:t>
            </w:r>
            <w:r>
              <w:rPr>
                <w:sz w:val="24"/>
              </w:rPr>
              <w:t>V</w:t>
            </w:r>
            <w:r>
              <w:rPr>
                <w:spacing w:val="-1"/>
                <w:sz w:val="24"/>
              </w:rPr>
              <w:t xml:space="preserve"> </w:t>
            </w:r>
            <w:r>
              <w:rPr>
                <w:sz w:val="24"/>
              </w:rPr>
              <w:t>AC, 50/60</w:t>
            </w:r>
            <w:r>
              <w:rPr>
                <w:spacing w:val="-12"/>
                <w:sz w:val="24"/>
              </w:rPr>
              <w:t xml:space="preserve"> </w:t>
            </w:r>
            <w:r>
              <w:rPr>
                <w:spacing w:val="-5"/>
                <w:sz w:val="24"/>
              </w:rPr>
              <w:t>Hz</w:t>
            </w:r>
          </w:p>
        </w:tc>
        <w:tc>
          <w:tcPr>
            <w:tcW w:w="117" w:type="dxa"/>
            <w:vMerge/>
            <w:tcBorders>
              <w:top w:val="nil"/>
              <w:left w:val="double" w:sz="4" w:space="0" w:color="000000"/>
            </w:tcBorders>
          </w:tcPr>
          <w:p w14:paraId="69EA3720" w14:textId="77777777" w:rsidR="004A7D8B" w:rsidRDefault="004A7D8B">
            <w:pPr>
              <w:rPr>
                <w:sz w:val="2"/>
                <w:szCs w:val="2"/>
              </w:rPr>
            </w:pPr>
          </w:p>
        </w:tc>
        <w:tc>
          <w:tcPr>
            <w:tcW w:w="604" w:type="dxa"/>
            <w:vMerge/>
            <w:tcBorders>
              <w:top w:val="nil"/>
            </w:tcBorders>
          </w:tcPr>
          <w:p w14:paraId="5951BEBC" w14:textId="77777777" w:rsidR="004A7D8B" w:rsidRDefault="004A7D8B">
            <w:pPr>
              <w:rPr>
                <w:sz w:val="2"/>
                <w:szCs w:val="2"/>
              </w:rPr>
            </w:pPr>
          </w:p>
        </w:tc>
      </w:tr>
      <w:tr w:rsidR="004A7D8B" w14:paraId="2F1F8721" w14:textId="77777777">
        <w:trPr>
          <w:trHeight w:val="601"/>
        </w:trPr>
        <w:tc>
          <w:tcPr>
            <w:tcW w:w="454" w:type="dxa"/>
            <w:vMerge/>
            <w:tcBorders>
              <w:top w:val="nil"/>
            </w:tcBorders>
          </w:tcPr>
          <w:p w14:paraId="4D4B8123" w14:textId="77777777" w:rsidR="004A7D8B" w:rsidRDefault="004A7D8B">
            <w:pPr>
              <w:rPr>
                <w:sz w:val="2"/>
                <w:szCs w:val="2"/>
              </w:rPr>
            </w:pPr>
          </w:p>
        </w:tc>
        <w:tc>
          <w:tcPr>
            <w:tcW w:w="2664" w:type="dxa"/>
            <w:vMerge/>
            <w:tcBorders>
              <w:top w:val="nil"/>
            </w:tcBorders>
          </w:tcPr>
          <w:p w14:paraId="64A5E7D7" w14:textId="77777777" w:rsidR="004A7D8B" w:rsidRDefault="004A7D8B">
            <w:pPr>
              <w:rPr>
                <w:sz w:val="2"/>
                <w:szCs w:val="2"/>
              </w:rPr>
            </w:pPr>
          </w:p>
        </w:tc>
        <w:tc>
          <w:tcPr>
            <w:tcW w:w="153" w:type="dxa"/>
            <w:vMerge/>
            <w:tcBorders>
              <w:top w:val="nil"/>
              <w:right w:val="double" w:sz="4" w:space="0" w:color="000000"/>
            </w:tcBorders>
          </w:tcPr>
          <w:p w14:paraId="4BBC11ED" w14:textId="77777777" w:rsidR="004A7D8B" w:rsidRDefault="004A7D8B">
            <w:pPr>
              <w:rPr>
                <w:sz w:val="2"/>
                <w:szCs w:val="2"/>
              </w:rPr>
            </w:pPr>
          </w:p>
        </w:tc>
        <w:tc>
          <w:tcPr>
            <w:tcW w:w="2298" w:type="dxa"/>
            <w:tcBorders>
              <w:top w:val="double" w:sz="4" w:space="0" w:color="000000"/>
              <w:left w:val="double" w:sz="4" w:space="0" w:color="000000"/>
              <w:bottom w:val="double" w:sz="4" w:space="0" w:color="000000"/>
              <w:right w:val="double" w:sz="4" w:space="0" w:color="000000"/>
            </w:tcBorders>
          </w:tcPr>
          <w:p w14:paraId="09087D61" w14:textId="77777777" w:rsidR="004A7D8B" w:rsidRDefault="00000000">
            <w:pPr>
              <w:pStyle w:val="TableParagraph"/>
              <w:spacing w:before="22"/>
              <w:ind w:left="5" w:right="185"/>
              <w:rPr>
                <w:sz w:val="24"/>
              </w:rPr>
            </w:pPr>
            <w:r>
              <w:rPr>
                <w:spacing w:val="-2"/>
                <w:sz w:val="24"/>
              </w:rPr>
              <w:t>Environmental Requirements</w:t>
            </w:r>
          </w:p>
        </w:tc>
        <w:tc>
          <w:tcPr>
            <w:tcW w:w="3109" w:type="dxa"/>
            <w:tcBorders>
              <w:top w:val="double" w:sz="4" w:space="0" w:color="000000"/>
              <w:left w:val="double" w:sz="4" w:space="0" w:color="000000"/>
              <w:bottom w:val="double" w:sz="4" w:space="0" w:color="000000"/>
              <w:right w:val="double" w:sz="4" w:space="0" w:color="000000"/>
            </w:tcBorders>
          </w:tcPr>
          <w:p w14:paraId="25BEA245" w14:textId="77777777" w:rsidR="004A7D8B" w:rsidRDefault="00000000">
            <w:pPr>
              <w:pStyle w:val="TableParagraph"/>
              <w:spacing w:before="22"/>
              <w:ind w:left="31"/>
              <w:rPr>
                <w:sz w:val="24"/>
              </w:rPr>
            </w:pPr>
            <w:r>
              <w:rPr>
                <w:sz w:val="24"/>
              </w:rPr>
              <w:t>Operation:</w:t>
            </w:r>
            <w:r>
              <w:rPr>
                <w:spacing w:val="-3"/>
                <w:sz w:val="24"/>
              </w:rPr>
              <w:t xml:space="preserve"> </w:t>
            </w:r>
            <w:r>
              <w:rPr>
                <w:sz w:val="24"/>
              </w:rPr>
              <w:t>15–30</w:t>
            </w:r>
            <w:r>
              <w:rPr>
                <w:spacing w:val="-12"/>
                <w:sz w:val="24"/>
              </w:rPr>
              <w:t xml:space="preserve"> </w:t>
            </w:r>
            <w:r>
              <w:rPr>
                <w:sz w:val="24"/>
              </w:rPr>
              <w:t>°C,</w:t>
            </w:r>
            <w:r>
              <w:rPr>
                <w:spacing w:val="-2"/>
                <w:sz w:val="24"/>
              </w:rPr>
              <w:t xml:space="preserve"> Humidity</w:t>
            </w:r>
          </w:p>
          <w:p w14:paraId="1D63F51B" w14:textId="77777777" w:rsidR="004A7D8B" w:rsidRDefault="00000000">
            <w:pPr>
              <w:pStyle w:val="TableParagraph"/>
              <w:ind w:left="31"/>
              <w:rPr>
                <w:sz w:val="24"/>
              </w:rPr>
            </w:pPr>
            <w:r>
              <w:rPr>
                <w:sz w:val="24"/>
              </w:rPr>
              <w:t>&lt;80%</w:t>
            </w:r>
            <w:r>
              <w:rPr>
                <w:spacing w:val="-2"/>
                <w:sz w:val="24"/>
              </w:rPr>
              <w:t xml:space="preserve"> </w:t>
            </w:r>
            <w:r>
              <w:rPr>
                <w:sz w:val="24"/>
              </w:rPr>
              <w:t>(non-</w:t>
            </w:r>
            <w:r>
              <w:rPr>
                <w:spacing w:val="-2"/>
                <w:sz w:val="24"/>
              </w:rPr>
              <w:t>condensing)</w:t>
            </w:r>
          </w:p>
        </w:tc>
        <w:tc>
          <w:tcPr>
            <w:tcW w:w="117" w:type="dxa"/>
            <w:vMerge/>
            <w:tcBorders>
              <w:top w:val="nil"/>
              <w:left w:val="double" w:sz="4" w:space="0" w:color="000000"/>
            </w:tcBorders>
          </w:tcPr>
          <w:p w14:paraId="1EBEBD97" w14:textId="77777777" w:rsidR="004A7D8B" w:rsidRDefault="004A7D8B">
            <w:pPr>
              <w:rPr>
                <w:sz w:val="2"/>
                <w:szCs w:val="2"/>
              </w:rPr>
            </w:pPr>
          </w:p>
        </w:tc>
        <w:tc>
          <w:tcPr>
            <w:tcW w:w="604" w:type="dxa"/>
            <w:vMerge/>
            <w:tcBorders>
              <w:top w:val="nil"/>
            </w:tcBorders>
          </w:tcPr>
          <w:p w14:paraId="167C06DA" w14:textId="77777777" w:rsidR="004A7D8B" w:rsidRDefault="004A7D8B">
            <w:pPr>
              <w:rPr>
                <w:sz w:val="2"/>
                <w:szCs w:val="2"/>
              </w:rPr>
            </w:pPr>
          </w:p>
        </w:tc>
      </w:tr>
      <w:tr w:rsidR="004A7D8B" w14:paraId="5217A9A6" w14:textId="77777777">
        <w:trPr>
          <w:trHeight w:val="601"/>
        </w:trPr>
        <w:tc>
          <w:tcPr>
            <w:tcW w:w="454" w:type="dxa"/>
            <w:vMerge/>
            <w:tcBorders>
              <w:top w:val="nil"/>
            </w:tcBorders>
          </w:tcPr>
          <w:p w14:paraId="678FBDB9" w14:textId="77777777" w:rsidR="004A7D8B" w:rsidRDefault="004A7D8B">
            <w:pPr>
              <w:rPr>
                <w:sz w:val="2"/>
                <w:szCs w:val="2"/>
              </w:rPr>
            </w:pPr>
          </w:p>
        </w:tc>
        <w:tc>
          <w:tcPr>
            <w:tcW w:w="2664" w:type="dxa"/>
            <w:vMerge/>
            <w:tcBorders>
              <w:top w:val="nil"/>
            </w:tcBorders>
          </w:tcPr>
          <w:p w14:paraId="106E6004" w14:textId="77777777" w:rsidR="004A7D8B" w:rsidRDefault="004A7D8B">
            <w:pPr>
              <w:rPr>
                <w:sz w:val="2"/>
                <w:szCs w:val="2"/>
              </w:rPr>
            </w:pPr>
          </w:p>
        </w:tc>
        <w:tc>
          <w:tcPr>
            <w:tcW w:w="153" w:type="dxa"/>
            <w:vMerge/>
            <w:tcBorders>
              <w:top w:val="nil"/>
              <w:right w:val="double" w:sz="4" w:space="0" w:color="000000"/>
            </w:tcBorders>
          </w:tcPr>
          <w:p w14:paraId="75662BF4" w14:textId="77777777" w:rsidR="004A7D8B" w:rsidRDefault="004A7D8B">
            <w:pPr>
              <w:rPr>
                <w:sz w:val="2"/>
                <w:szCs w:val="2"/>
              </w:rPr>
            </w:pPr>
          </w:p>
        </w:tc>
        <w:tc>
          <w:tcPr>
            <w:tcW w:w="2298" w:type="dxa"/>
            <w:tcBorders>
              <w:top w:val="double" w:sz="4" w:space="0" w:color="000000"/>
              <w:left w:val="double" w:sz="4" w:space="0" w:color="000000"/>
              <w:bottom w:val="double" w:sz="4" w:space="0" w:color="000000"/>
              <w:right w:val="double" w:sz="4" w:space="0" w:color="000000"/>
            </w:tcBorders>
          </w:tcPr>
          <w:p w14:paraId="6BB119D0" w14:textId="77777777" w:rsidR="004A7D8B" w:rsidRDefault="00000000">
            <w:pPr>
              <w:pStyle w:val="TableParagraph"/>
              <w:spacing w:before="161"/>
              <w:ind w:left="5"/>
              <w:rPr>
                <w:sz w:val="24"/>
              </w:rPr>
            </w:pPr>
            <w:r>
              <w:rPr>
                <w:sz w:val="24"/>
              </w:rPr>
              <w:t>Safety</w:t>
            </w:r>
            <w:r>
              <w:rPr>
                <w:spacing w:val="-3"/>
                <w:sz w:val="24"/>
              </w:rPr>
              <w:t xml:space="preserve"> </w:t>
            </w:r>
            <w:r>
              <w:rPr>
                <w:spacing w:val="-2"/>
                <w:sz w:val="24"/>
              </w:rPr>
              <w:t>Features</w:t>
            </w:r>
          </w:p>
        </w:tc>
        <w:tc>
          <w:tcPr>
            <w:tcW w:w="3109" w:type="dxa"/>
            <w:tcBorders>
              <w:top w:val="double" w:sz="4" w:space="0" w:color="000000"/>
              <w:left w:val="double" w:sz="4" w:space="0" w:color="000000"/>
              <w:bottom w:val="double" w:sz="4" w:space="0" w:color="000000"/>
              <w:right w:val="double" w:sz="4" w:space="0" w:color="000000"/>
            </w:tcBorders>
          </w:tcPr>
          <w:p w14:paraId="0438293E" w14:textId="77777777" w:rsidR="004A7D8B" w:rsidRDefault="00000000">
            <w:pPr>
              <w:pStyle w:val="TableParagraph"/>
              <w:spacing w:before="25"/>
              <w:ind w:left="31" w:right="222"/>
              <w:rPr>
                <w:sz w:val="24"/>
              </w:rPr>
            </w:pPr>
            <w:r>
              <w:rPr>
                <w:sz w:val="24"/>
              </w:rPr>
              <w:t>Overload protection, emergency</w:t>
            </w:r>
            <w:r>
              <w:rPr>
                <w:spacing w:val="-15"/>
                <w:sz w:val="24"/>
              </w:rPr>
              <w:t xml:space="preserve"> </w:t>
            </w:r>
            <w:r>
              <w:rPr>
                <w:sz w:val="24"/>
              </w:rPr>
              <w:t>stop,</w:t>
            </w:r>
            <w:r>
              <w:rPr>
                <w:spacing w:val="-15"/>
                <w:sz w:val="24"/>
              </w:rPr>
              <w:t xml:space="preserve"> </w:t>
            </w:r>
            <w:r>
              <w:rPr>
                <w:sz w:val="24"/>
              </w:rPr>
              <w:t>interlocks</w:t>
            </w:r>
          </w:p>
        </w:tc>
        <w:tc>
          <w:tcPr>
            <w:tcW w:w="117" w:type="dxa"/>
            <w:vMerge/>
            <w:tcBorders>
              <w:top w:val="nil"/>
              <w:left w:val="double" w:sz="4" w:space="0" w:color="000000"/>
            </w:tcBorders>
          </w:tcPr>
          <w:p w14:paraId="7992D98E" w14:textId="77777777" w:rsidR="004A7D8B" w:rsidRDefault="004A7D8B">
            <w:pPr>
              <w:rPr>
                <w:sz w:val="2"/>
                <w:szCs w:val="2"/>
              </w:rPr>
            </w:pPr>
          </w:p>
        </w:tc>
        <w:tc>
          <w:tcPr>
            <w:tcW w:w="604" w:type="dxa"/>
            <w:vMerge/>
            <w:tcBorders>
              <w:top w:val="nil"/>
            </w:tcBorders>
          </w:tcPr>
          <w:p w14:paraId="11B118F8" w14:textId="77777777" w:rsidR="004A7D8B" w:rsidRDefault="004A7D8B">
            <w:pPr>
              <w:rPr>
                <w:sz w:val="2"/>
                <w:szCs w:val="2"/>
              </w:rPr>
            </w:pPr>
          </w:p>
        </w:tc>
      </w:tr>
      <w:tr w:rsidR="004A7D8B" w14:paraId="6CCA145C" w14:textId="77777777">
        <w:trPr>
          <w:trHeight w:val="913"/>
        </w:trPr>
        <w:tc>
          <w:tcPr>
            <w:tcW w:w="454" w:type="dxa"/>
            <w:vMerge/>
            <w:tcBorders>
              <w:top w:val="nil"/>
            </w:tcBorders>
          </w:tcPr>
          <w:p w14:paraId="70D4310D" w14:textId="77777777" w:rsidR="004A7D8B" w:rsidRDefault="004A7D8B">
            <w:pPr>
              <w:rPr>
                <w:sz w:val="2"/>
                <w:szCs w:val="2"/>
              </w:rPr>
            </w:pPr>
          </w:p>
        </w:tc>
        <w:tc>
          <w:tcPr>
            <w:tcW w:w="2664" w:type="dxa"/>
            <w:vMerge/>
            <w:tcBorders>
              <w:top w:val="nil"/>
            </w:tcBorders>
          </w:tcPr>
          <w:p w14:paraId="176AA135" w14:textId="77777777" w:rsidR="004A7D8B" w:rsidRDefault="004A7D8B">
            <w:pPr>
              <w:rPr>
                <w:sz w:val="2"/>
                <w:szCs w:val="2"/>
              </w:rPr>
            </w:pPr>
          </w:p>
        </w:tc>
        <w:tc>
          <w:tcPr>
            <w:tcW w:w="153" w:type="dxa"/>
            <w:vMerge/>
            <w:tcBorders>
              <w:top w:val="nil"/>
              <w:right w:val="double" w:sz="4" w:space="0" w:color="000000"/>
            </w:tcBorders>
          </w:tcPr>
          <w:p w14:paraId="70B72DDE" w14:textId="77777777" w:rsidR="004A7D8B" w:rsidRDefault="004A7D8B">
            <w:pPr>
              <w:rPr>
                <w:sz w:val="2"/>
                <w:szCs w:val="2"/>
              </w:rPr>
            </w:pPr>
          </w:p>
        </w:tc>
        <w:tc>
          <w:tcPr>
            <w:tcW w:w="2298" w:type="dxa"/>
            <w:tcBorders>
              <w:top w:val="double" w:sz="4" w:space="0" w:color="000000"/>
              <w:left w:val="double" w:sz="4" w:space="0" w:color="000000"/>
              <w:bottom w:val="single" w:sz="8" w:space="0" w:color="000000"/>
              <w:right w:val="double" w:sz="4" w:space="0" w:color="000000"/>
            </w:tcBorders>
          </w:tcPr>
          <w:p w14:paraId="3E677FA8" w14:textId="77777777" w:rsidR="004A7D8B" w:rsidRDefault="00000000">
            <w:pPr>
              <w:pStyle w:val="TableParagraph"/>
              <w:spacing w:before="164"/>
              <w:ind w:left="5" w:right="571"/>
              <w:rPr>
                <w:sz w:val="24"/>
              </w:rPr>
            </w:pPr>
            <w:r>
              <w:rPr>
                <w:sz w:val="24"/>
              </w:rPr>
              <w:t>PC</w:t>
            </w:r>
            <w:r>
              <w:rPr>
                <w:spacing w:val="-15"/>
                <w:sz w:val="24"/>
              </w:rPr>
              <w:t xml:space="preserve"> </w:t>
            </w:r>
            <w:r>
              <w:rPr>
                <w:sz w:val="24"/>
              </w:rPr>
              <w:t xml:space="preserve">Requirements </w:t>
            </w:r>
            <w:r>
              <w:rPr>
                <w:spacing w:val="-2"/>
                <w:sz w:val="24"/>
              </w:rPr>
              <w:t>(Optional)</w:t>
            </w:r>
          </w:p>
        </w:tc>
        <w:tc>
          <w:tcPr>
            <w:tcW w:w="3109" w:type="dxa"/>
            <w:tcBorders>
              <w:top w:val="double" w:sz="4" w:space="0" w:color="000000"/>
              <w:left w:val="double" w:sz="4" w:space="0" w:color="000000"/>
              <w:bottom w:val="single" w:sz="8" w:space="0" w:color="000000"/>
              <w:right w:val="double" w:sz="4" w:space="0" w:color="000000"/>
            </w:tcBorders>
          </w:tcPr>
          <w:p w14:paraId="239919FD" w14:textId="77777777" w:rsidR="004A7D8B" w:rsidRDefault="00000000">
            <w:pPr>
              <w:pStyle w:val="TableParagraph"/>
              <w:spacing w:before="25"/>
              <w:ind w:left="31"/>
              <w:rPr>
                <w:sz w:val="24"/>
              </w:rPr>
            </w:pPr>
            <w:r>
              <w:rPr>
                <w:sz w:val="24"/>
              </w:rPr>
              <w:t>Intel</w:t>
            </w:r>
            <w:r>
              <w:rPr>
                <w:spacing w:val="-4"/>
                <w:sz w:val="24"/>
              </w:rPr>
              <w:t xml:space="preserve"> </w:t>
            </w:r>
            <w:r>
              <w:rPr>
                <w:sz w:val="24"/>
              </w:rPr>
              <w:t>i5/i7</w:t>
            </w:r>
            <w:r>
              <w:rPr>
                <w:spacing w:val="-1"/>
                <w:sz w:val="24"/>
              </w:rPr>
              <w:t xml:space="preserve"> </w:t>
            </w:r>
            <w:r>
              <w:rPr>
                <w:sz w:val="24"/>
              </w:rPr>
              <w:t>/</w:t>
            </w:r>
            <w:r>
              <w:rPr>
                <w:spacing w:val="-1"/>
                <w:sz w:val="24"/>
              </w:rPr>
              <w:t xml:space="preserve"> </w:t>
            </w:r>
            <w:r>
              <w:rPr>
                <w:sz w:val="24"/>
              </w:rPr>
              <w:t>Ryzen</w:t>
            </w:r>
            <w:r>
              <w:rPr>
                <w:spacing w:val="-1"/>
                <w:sz w:val="24"/>
              </w:rPr>
              <w:t xml:space="preserve"> </w:t>
            </w:r>
            <w:r>
              <w:rPr>
                <w:sz w:val="24"/>
              </w:rPr>
              <w:t>5/7,</w:t>
            </w:r>
            <w:r>
              <w:rPr>
                <w:spacing w:val="-1"/>
                <w:sz w:val="24"/>
              </w:rPr>
              <w:t xml:space="preserve"> </w:t>
            </w:r>
            <w:r>
              <w:rPr>
                <w:spacing w:val="-5"/>
                <w:sz w:val="24"/>
              </w:rPr>
              <w:t>8–</w:t>
            </w:r>
          </w:p>
          <w:p w14:paraId="4386BD1A" w14:textId="77777777" w:rsidR="004A7D8B" w:rsidRDefault="00000000">
            <w:pPr>
              <w:pStyle w:val="TableParagraph"/>
              <w:ind w:left="31"/>
              <w:rPr>
                <w:sz w:val="24"/>
              </w:rPr>
            </w:pPr>
            <w:r>
              <w:rPr>
                <w:sz w:val="24"/>
              </w:rPr>
              <w:t>16</w:t>
            </w:r>
            <w:r>
              <w:rPr>
                <w:spacing w:val="-12"/>
                <w:sz w:val="24"/>
              </w:rPr>
              <w:t xml:space="preserve"> </w:t>
            </w:r>
            <w:r>
              <w:rPr>
                <w:sz w:val="24"/>
              </w:rPr>
              <w:t>GB RAM, SSD</w:t>
            </w:r>
            <w:r>
              <w:rPr>
                <w:spacing w:val="-1"/>
                <w:sz w:val="24"/>
              </w:rPr>
              <w:t xml:space="preserve"> </w:t>
            </w:r>
            <w:r>
              <w:rPr>
                <w:sz w:val="24"/>
              </w:rPr>
              <w:t>256</w:t>
            </w:r>
            <w:r>
              <w:rPr>
                <w:spacing w:val="-12"/>
                <w:sz w:val="24"/>
              </w:rPr>
              <w:t xml:space="preserve"> </w:t>
            </w:r>
            <w:r>
              <w:rPr>
                <w:spacing w:val="-4"/>
                <w:sz w:val="24"/>
              </w:rPr>
              <w:t>GB+,</w:t>
            </w:r>
          </w:p>
          <w:p w14:paraId="23115F25" w14:textId="77777777" w:rsidR="004A7D8B" w:rsidRDefault="00000000">
            <w:pPr>
              <w:pStyle w:val="TableParagraph"/>
              <w:ind w:left="31"/>
              <w:rPr>
                <w:sz w:val="24"/>
              </w:rPr>
            </w:pPr>
            <w:r>
              <w:rPr>
                <w:sz w:val="24"/>
              </w:rPr>
              <w:t>Windows</w:t>
            </w:r>
            <w:r>
              <w:rPr>
                <w:spacing w:val="-5"/>
                <w:sz w:val="24"/>
              </w:rPr>
              <w:t xml:space="preserve"> </w:t>
            </w:r>
            <w:r>
              <w:rPr>
                <w:sz w:val="24"/>
              </w:rPr>
              <w:t>10/11</w:t>
            </w:r>
            <w:r>
              <w:rPr>
                <w:spacing w:val="-3"/>
                <w:sz w:val="24"/>
              </w:rPr>
              <w:t xml:space="preserve"> </w:t>
            </w:r>
            <w:r>
              <w:rPr>
                <w:sz w:val="24"/>
              </w:rPr>
              <w:t>64-</w:t>
            </w:r>
            <w:r>
              <w:rPr>
                <w:spacing w:val="-5"/>
                <w:sz w:val="24"/>
              </w:rPr>
              <w:t>bit</w:t>
            </w:r>
          </w:p>
        </w:tc>
        <w:tc>
          <w:tcPr>
            <w:tcW w:w="117" w:type="dxa"/>
            <w:vMerge/>
            <w:tcBorders>
              <w:top w:val="nil"/>
              <w:left w:val="double" w:sz="4" w:space="0" w:color="000000"/>
            </w:tcBorders>
          </w:tcPr>
          <w:p w14:paraId="6C7BD9F7" w14:textId="77777777" w:rsidR="004A7D8B" w:rsidRDefault="004A7D8B">
            <w:pPr>
              <w:rPr>
                <w:sz w:val="2"/>
                <w:szCs w:val="2"/>
              </w:rPr>
            </w:pPr>
          </w:p>
        </w:tc>
        <w:tc>
          <w:tcPr>
            <w:tcW w:w="604" w:type="dxa"/>
            <w:vMerge/>
            <w:tcBorders>
              <w:top w:val="nil"/>
            </w:tcBorders>
          </w:tcPr>
          <w:p w14:paraId="6665DC87" w14:textId="77777777" w:rsidR="004A7D8B" w:rsidRDefault="004A7D8B">
            <w:pPr>
              <w:rPr>
                <w:sz w:val="2"/>
                <w:szCs w:val="2"/>
              </w:rPr>
            </w:pPr>
          </w:p>
        </w:tc>
      </w:tr>
    </w:tbl>
    <w:p w14:paraId="1F7C0E27" w14:textId="77777777" w:rsidR="004A7D8B" w:rsidRDefault="004A7D8B">
      <w:pPr>
        <w:pStyle w:val="BodyText"/>
        <w:spacing w:before="4"/>
        <w:rPr>
          <w:b/>
        </w:rPr>
      </w:pPr>
    </w:p>
    <w:p w14:paraId="7537A40A" w14:textId="77777777" w:rsidR="004A7D8B" w:rsidRDefault="00000000">
      <w:pPr>
        <w:pStyle w:val="BodyText"/>
        <w:ind w:left="590"/>
      </w:pPr>
      <w:r>
        <w:rPr>
          <w:b/>
          <w:spacing w:val="-2"/>
          <w:u w:val="single"/>
        </w:rPr>
        <w:t xml:space="preserve"> </w:t>
      </w:r>
      <w:r>
        <w:rPr>
          <w:b/>
          <w:u w:val="single"/>
        </w:rPr>
        <w:t>Note</w:t>
      </w:r>
      <w:r>
        <w:rPr>
          <w:b/>
        </w:rPr>
        <w:t xml:space="preserve">: </w:t>
      </w:r>
      <w:r>
        <w:t>Installation</w:t>
      </w:r>
      <w:r>
        <w:rPr>
          <w:spacing w:val="-1"/>
        </w:rPr>
        <w:t xml:space="preserve"> </w:t>
      </w:r>
      <w:r>
        <w:t>&amp;</w:t>
      </w:r>
      <w:r>
        <w:rPr>
          <w:spacing w:val="-2"/>
        </w:rPr>
        <w:t xml:space="preserve"> </w:t>
      </w:r>
      <w:r>
        <w:t>Commissioning</w:t>
      </w:r>
      <w:r>
        <w:rPr>
          <w:spacing w:val="-1"/>
        </w:rPr>
        <w:t xml:space="preserve"> </w:t>
      </w:r>
      <w:r>
        <w:t>should</w:t>
      </w:r>
      <w:r>
        <w:rPr>
          <w:spacing w:val="-1"/>
        </w:rPr>
        <w:t xml:space="preserve"> </w:t>
      </w:r>
      <w:r>
        <w:t>be</w:t>
      </w:r>
      <w:r>
        <w:rPr>
          <w:spacing w:val="-1"/>
        </w:rPr>
        <w:t xml:space="preserve"> </w:t>
      </w:r>
      <w:r>
        <w:t>provided</w:t>
      </w:r>
      <w:r>
        <w:rPr>
          <w:spacing w:val="-2"/>
        </w:rPr>
        <w:t xml:space="preserve"> </w:t>
      </w:r>
      <w:r>
        <w:t>free</w:t>
      </w:r>
      <w:r>
        <w:rPr>
          <w:spacing w:val="-2"/>
        </w:rPr>
        <w:t xml:space="preserve"> </w:t>
      </w:r>
      <w:r>
        <w:t xml:space="preserve">of </w:t>
      </w:r>
      <w:r>
        <w:rPr>
          <w:spacing w:val="-2"/>
        </w:rPr>
        <w:t>cost.</w:t>
      </w:r>
    </w:p>
    <w:p w14:paraId="729D0479" w14:textId="77777777" w:rsidR="004A7D8B" w:rsidRDefault="004A7D8B">
      <w:pPr>
        <w:pStyle w:val="BodyText"/>
        <w:sectPr w:rsidR="004A7D8B">
          <w:type w:val="continuous"/>
          <w:pgSz w:w="11910" w:h="16840"/>
          <w:pgMar w:top="1040" w:right="425" w:bottom="1580" w:left="708" w:header="0" w:footer="1318" w:gutter="0"/>
          <w:cols w:space="720"/>
        </w:sectPr>
      </w:pPr>
    </w:p>
    <w:p w14:paraId="0CC18514" w14:textId="77777777" w:rsidR="004A7D8B" w:rsidRDefault="00000000">
      <w:pPr>
        <w:pStyle w:val="Heading1"/>
        <w:spacing w:before="76"/>
      </w:pPr>
      <w:r>
        <w:lastRenderedPageBreak/>
        <w:t>ANNEXURE</w:t>
      </w:r>
      <w:r>
        <w:rPr>
          <w:spacing w:val="-4"/>
        </w:rPr>
        <w:t xml:space="preserve"> </w:t>
      </w:r>
      <w:r>
        <w:t>–</w:t>
      </w:r>
      <w:r>
        <w:rPr>
          <w:spacing w:val="-6"/>
        </w:rPr>
        <w:t xml:space="preserve"> </w:t>
      </w:r>
      <w:r>
        <w:rPr>
          <w:spacing w:val="-5"/>
        </w:rPr>
        <w:t>III</w:t>
      </w:r>
    </w:p>
    <w:p w14:paraId="771B1220" w14:textId="77777777" w:rsidR="004A7D8B" w:rsidRDefault="004A7D8B">
      <w:pPr>
        <w:pStyle w:val="BodyText"/>
        <w:spacing w:before="3"/>
        <w:rPr>
          <w:b/>
          <w:sz w:val="28"/>
        </w:rPr>
      </w:pPr>
    </w:p>
    <w:p w14:paraId="649348DD" w14:textId="77777777" w:rsidR="004A7D8B" w:rsidRDefault="00000000">
      <w:pPr>
        <w:pStyle w:val="Heading3"/>
      </w:pPr>
      <w:r>
        <w:t>FORMAT</w:t>
      </w:r>
      <w:r>
        <w:rPr>
          <w:spacing w:val="-4"/>
        </w:rPr>
        <w:t xml:space="preserve"> </w:t>
      </w:r>
      <w:r>
        <w:t>OF</w:t>
      </w:r>
      <w:r>
        <w:rPr>
          <w:spacing w:val="-2"/>
        </w:rPr>
        <w:t xml:space="preserve"> </w:t>
      </w:r>
      <w:r>
        <w:t>PERFORMANCE</w:t>
      </w:r>
      <w:r>
        <w:rPr>
          <w:spacing w:val="-2"/>
        </w:rPr>
        <w:t xml:space="preserve"> </w:t>
      </w:r>
      <w:r>
        <w:t>BANK</w:t>
      </w:r>
      <w:r>
        <w:rPr>
          <w:spacing w:val="-2"/>
        </w:rPr>
        <w:t xml:space="preserve"> </w:t>
      </w:r>
      <w:r>
        <w:t>GUARANTEE</w:t>
      </w:r>
      <w:r>
        <w:rPr>
          <w:spacing w:val="-2"/>
        </w:rPr>
        <w:t xml:space="preserve"> (PBG)</w:t>
      </w:r>
    </w:p>
    <w:p w14:paraId="015F2E37" w14:textId="77777777" w:rsidR="004A7D8B" w:rsidRDefault="004A7D8B">
      <w:pPr>
        <w:pStyle w:val="BodyText"/>
        <w:rPr>
          <w:b/>
        </w:rPr>
      </w:pPr>
    </w:p>
    <w:p w14:paraId="3B7CA4FC" w14:textId="77777777" w:rsidR="004A7D8B" w:rsidRDefault="004A7D8B">
      <w:pPr>
        <w:pStyle w:val="BodyText"/>
        <w:rPr>
          <w:b/>
        </w:rPr>
      </w:pPr>
    </w:p>
    <w:p w14:paraId="37D22972" w14:textId="77777777" w:rsidR="004A7D8B" w:rsidRDefault="00000000">
      <w:pPr>
        <w:pStyle w:val="BodyText"/>
        <w:ind w:left="732"/>
      </w:pPr>
      <w:r>
        <w:rPr>
          <w:spacing w:val="-5"/>
        </w:rPr>
        <w:t>To,</w:t>
      </w:r>
    </w:p>
    <w:p w14:paraId="148CCDD0" w14:textId="77777777" w:rsidR="004A7D8B" w:rsidRDefault="00000000">
      <w:pPr>
        <w:pStyle w:val="BodyText"/>
        <w:spacing w:before="137"/>
        <w:ind w:left="732"/>
      </w:pPr>
      <w:r>
        <w:t>The</w:t>
      </w:r>
      <w:r>
        <w:rPr>
          <w:spacing w:val="-2"/>
        </w:rPr>
        <w:t xml:space="preserve"> Principal,</w:t>
      </w:r>
    </w:p>
    <w:p w14:paraId="78C05E67" w14:textId="77777777" w:rsidR="004A7D8B" w:rsidRDefault="00000000">
      <w:pPr>
        <w:pStyle w:val="BodyText"/>
        <w:spacing w:before="137" w:line="360" w:lineRule="auto"/>
        <w:ind w:left="732" w:right="6478"/>
      </w:pPr>
      <w:r>
        <w:t>Atria</w:t>
      </w:r>
      <w:r>
        <w:rPr>
          <w:spacing w:val="80"/>
        </w:rPr>
        <w:t xml:space="preserve"> </w:t>
      </w:r>
      <w:r>
        <w:t>Institute of Technology, ASKB Campus, 1</w:t>
      </w:r>
      <w:r>
        <w:rPr>
          <w:vertAlign w:val="superscript"/>
        </w:rPr>
        <w:t>st</w:t>
      </w:r>
      <w:r>
        <w:t xml:space="preserve"> Main Road, Anandnagar,</w:t>
      </w:r>
      <w:r>
        <w:rPr>
          <w:spacing w:val="-15"/>
        </w:rPr>
        <w:t xml:space="preserve"> </w:t>
      </w:r>
      <w:r>
        <w:t>Bengaluru-560</w:t>
      </w:r>
      <w:r>
        <w:rPr>
          <w:spacing w:val="-15"/>
        </w:rPr>
        <w:t xml:space="preserve"> </w:t>
      </w:r>
      <w:r>
        <w:t>024.</w:t>
      </w:r>
    </w:p>
    <w:p w14:paraId="06F29E51" w14:textId="77777777" w:rsidR="004A7D8B" w:rsidRDefault="004A7D8B">
      <w:pPr>
        <w:pStyle w:val="BodyText"/>
      </w:pPr>
    </w:p>
    <w:p w14:paraId="24B03782" w14:textId="77777777" w:rsidR="004A7D8B" w:rsidRDefault="004A7D8B">
      <w:pPr>
        <w:pStyle w:val="BodyText"/>
        <w:spacing w:before="139"/>
      </w:pPr>
    </w:p>
    <w:p w14:paraId="174E44E7" w14:textId="77777777" w:rsidR="004A7D8B" w:rsidRDefault="00000000">
      <w:pPr>
        <w:pStyle w:val="BodyText"/>
        <w:tabs>
          <w:tab w:val="left" w:pos="6840"/>
        </w:tabs>
        <w:ind w:left="732"/>
      </w:pPr>
      <w:r>
        <w:t>OUR</w:t>
      </w:r>
      <w:r>
        <w:rPr>
          <w:spacing w:val="31"/>
        </w:rPr>
        <w:t xml:space="preserve">  </w:t>
      </w:r>
      <w:r>
        <w:t>LETTER OF</w:t>
      </w:r>
      <w:r>
        <w:rPr>
          <w:spacing w:val="31"/>
        </w:rPr>
        <w:t xml:space="preserve">  </w:t>
      </w:r>
      <w:r>
        <w:t xml:space="preserve">GUARANTEE No.: </w:t>
      </w:r>
      <w:r>
        <w:rPr>
          <w:u w:val="single"/>
        </w:rPr>
        <w:tab/>
      </w:r>
      <w:r>
        <w:rPr>
          <w:spacing w:val="-10"/>
        </w:rPr>
        <w:t>_</w:t>
      </w:r>
    </w:p>
    <w:p w14:paraId="30B6211E" w14:textId="77777777" w:rsidR="004A7D8B" w:rsidRDefault="004A7D8B">
      <w:pPr>
        <w:pStyle w:val="BodyText"/>
      </w:pPr>
    </w:p>
    <w:p w14:paraId="56215583" w14:textId="77777777" w:rsidR="004A7D8B" w:rsidRDefault="004A7D8B">
      <w:pPr>
        <w:pStyle w:val="BodyText"/>
      </w:pPr>
    </w:p>
    <w:p w14:paraId="57DA65B8" w14:textId="77777777" w:rsidR="004A7D8B" w:rsidRDefault="00000000">
      <w:pPr>
        <w:pStyle w:val="BodyText"/>
        <w:tabs>
          <w:tab w:val="left" w:pos="4330"/>
          <w:tab w:val="left" w:pos="10230"/>
        </w:tabs>
        <w:spacing w:line="360" w:lineRule="auto"/>
        <w:ind w:left="732" w:right="543"/>
        <w:jc w:val="both"/>
      </w:pPr>
      <w:r>
        <w:t>In consideration of</w:t>
      </w:r>
      <w:r>
        <w:rPr>
          <w:spacing w:val="40"/>
        </w:rPr>
        <w:t xml:space="preserve"> </w:t>
      </w:r>
      <w:r>
        <w:t>“ Atria</w:t>
      </w:r>
      <w:r>
        <w:rPr>
          <w:spacing w:val="40"/>
        </w:rPr>
        <w:t xml:space="preserve"> </w:t>
      </w:r>
      <w:r>
        <w:t>Institute of Technology, Bangalore", having its office at ASKB Campus, 1</w:t>
      </w:r>
      <w:r>
        <w:rPr>
          <w:vertAlign w:val="superscript"/>
        </w:rPr>
        <w:t>st</w:t>
      </w:r>
      <w:r>
        <w:t xml:space="preserve"> Main Road, Anandnagar,</w:t>
      </w:r>
      <w:r>
        <w:rPr>
          <w:spacing w:val="40"/>
        </w:rPr>
        <w:t xml:space="preserve"> </w:t>
      </w:r>
      <w:r>
        <w:t>Bengaluru-560 024,</w:t>
      </w:r>
      <w:r>
        <w:rPr>
          <w:spacing w:val="40"/>
        </w:rPr>
        <w:t xml:space="preserve"> </w:t>
      </w:r>
      <w:r>
        <w:t>Karnataka and having entered into an agreement</w:t>
      </w:r>
      <w:r>
        <w:rPr>
          <w:spacing w:val="2"/>
        </w:rPr>
        <w:t xml:space="preserve"> </w:t>
      </w:r>
      <w:r>
        <w:rPr>
          <w:spacing w:val="-2"/>
        </w:rPr>
        <w:t>dated</w:t>
      </w:r>
      <w:r>
        <w:rPr>
          <w:u w:val="dotted"/>
        </w:rPr>
        <w:tab/>
      </w:r>
      <w:r>
        <w:t>/</w:t>
      </w:r>
      <w:r>
        <w:rPr>
          <w:spacing w:val="1"/>
        </w:rPr>
        <w:t xml:space="preserve"> </w:t>
      </w:r>
      <w:r>
        <w:t>issued</w:t>
      </w:r>
      <w:r>
        <w:rPr>
          <w:spacing w:val="3"/>
        </w:rPr>
        <w:t xml:space="preserve"> </w:t>
      </w:r>
      <w:r>
        <w:t>Purchase</w:t>
      </w:r>
      <w:r>
        <w:rPr>
          <w:spacing w:val="2"/>
        </w:rPr>
        <w:t xml:space="preserve"> </w:t>
      </w:r>
      <w:r>
        <w:t>Order</w:t>
      </w:r>
      <w:r>
        <w:rPr>
          <w:spacing w:val="2"/>
        </w:rPr>
        <w:t xml:space="preserve"> </w:t>
      </w:r>
      <w:r>
        <w:rPr>
          <w:spacing w:val="-5"/>
        </w:rPr>
        <w:t>No.</w:t>
      </w:r>
      <w:r>
        <w:rPr>
          <w:u w:val="dotted"/>
        </w:rPr>
        <w:tab/>
      </w:r>
    </w:p>
    <w:p w14:paraId="707D2998" w14:textId="77777777" w:rsidR="004A7D8B" w:rsidRDefault="00000000">
      <w:pPr>
        <w:pStyle w:val="BodyText"/>
        <w:tabs>
          <w:tab w:val="left" w:pos="1956"/>
          <w:tab w:val="left" w:pos="4174"/>
          <w:tab w:val="left" w:pos="10230"/>
        </w:tabs>
        <w:spacing w:before="2"/>
        <w:ind w:left="732"/>
        <w:jc w:val="both"/>
      </w:pPr>
      <w:r>
        <w:rPr>
          <w:u w:val="dotted"/>
        </w:rPr>
        <w:tab/>
      </w:r>
      <w:r>
        <w:rPr>
          <w:spacing w:val="-4"/>
        </w:rPr>
        <w:t>dated</w:t>
      </w:r>
      <w:r>
        <w:rPr>
          <w:u w:val="dotted"/>
        </w:rPr>
        <w:tab/>
      </w:r>
      <w:r>
        <w:t>with/on</w:t>
      </w:r>
      <w:r>
        <w:rPr>
          <w:spacing w:val="2"/>
        </w:rPr>
        <w:t xml:space="preserve"> </w:t>
      </w:r>
      <w:r>
        <w:rPr>
          <w:spacing w:val="-5"/>
        </w:rPr>
        <w:t>M/S</w:t>
      </w:r>
      <w:r>
        <w:rPr>
          <w:u w:val="dotted"/>
        </w:rPr>
        <w:tab/>
      </w:r>
    </w:p>
    <w:p w14:paraId="0CB19FB0" w14:textId="77777777" w:rsidR="004A7D8B" w:rsidRDefault="00000000">
      <w:pPr>
        <w:pStyle w:val="BodyText"/>
        <w:tabs>
          <w:tab w:val="left" w:leader="hyphen" w:pos="4148"/>
        </w:tabs>
        <w:spacing w:before="136"/>
        <w:ind w:left="732"/>
        <w:jc w:val="both"/>
        <w:rPr>
          <w:position w:val="2"/>
        </w:rPr>
      </w:pPr>
      <w:r>
        <w:rPr>
          <w:spacing w:val="-10"/>
          <w:sz w:val="16"/>
        </w:rPr>
        <w:t>-</w:t>
      </w:r>
      <w:r>
        <w:rPr>
          <w:sz w:val="16"/>
        </w:rPr>
        <w:tab/>
      </w:r>
      <w:r>
        <w:rPr>
          <w:position w:val="2"/>
        </w:rPr>
        <w:t>(hereinafter</w:t>
      </w:r>
      <w:r>
        <w:rPr>
          <w:spacing w:val="-4"/>
          <w:position w:val="2"/>
        </w:rPr>
        <w:t xml:space="preserve"> </w:t>
      </w:r>
      <w:r>
        <w:rPr>
          <w:position w:val="2"/>
        </w:rPr>
        <w:t>referred</w:t>
      </w:r>
      <w:r>
        <w:rPr>
          <w:spacing w:val="-2"/>
          <w:position w:val="2"/>
        </w:rPr>
        <w:t xml:space="preserve"> </w:t>
      </w:r>
      <w:r>
        <w:rPr>
          <w:position w:val="2"/>
        </w:rPr>
        <w:t>to</w:t>
      </w:r>
      <w:r>
        <w:rPr>
          <w:spacing w:val="1"/>
          <w:position w:val="2"/>
        </w:rPr>
        <w:t xml:space="preserve"> </w:t>
      </w:r>
      <w:r>
        <w:rPr>
          <w:position w:val="2"/>
        </w:rPr>
        <w:t>as</w:t>
      </w:r>
      <w:r>
        <w:rPr>
          <w:spacing w:val="-3"/>
          <w:position w:val="2"/>
        </w:rPr>
        <w:t xml:space="preserve"> </w:t>
      </w:r>
      <w:r>
        <w:rPr>
          <w:position w:val="2"/>
        </w:rPr>
        <w:t>"The</w:t>
      </w:r>
      <w:r>
        <w:rPr>
          <w:spacing w:val="-3"/>
          <w:position w:val="2"/>
        </w:rPr>
        <w:t xml:space="preserve"> </w:t>
      </w:r>
      <w:r>
        <w:rPr>
          <w:spacing w:val="-2"/>
          <w:position w:val="2"/>
        </w:rPr>
        <w:t>Supplier");</w:t>
      </w:r>
    </w:p>
    <w:p w14:paraId="1547D2F8" w14:textId="77777777" w:rsidR="004A7D8B" w:rsidRDefault="00000000">
      <w:pPr>
        <w:spacing w:before="137" w:line="357" w:lineRule="auto"/>
        <w:ind w:left="732" w:right="591"/>
        <w:jc w:val="both"/>
        <w:rPr>
          <w:sz w:val="16"/>
        </w:rPr>
      </w:pPr>
      <w:r>
        <w:rPr>
          <w:sz w:val="24"/>
        </w:rPr>
        <w:t>WHEREAS</w:t>
      </w:r>
      <w:r>
        <w:rPr>
          <w:spacing w:val="40"/>
          <w:sz w:val="24"/>
        </w:rPr>
        <w:t xml:space="preserve"> </w:t>
      </w:r>
      <w:r>
        <w:rPr>
          <w:sz w:val="24"/>
        </w:rPr>
        <w:t>the Supplier has</w:t>
      </w:r>
      <w:r>
        <w:rPr>
          <w:spacing w:val="80"/>
          <w:sz w:val="24"/>
        </w:rPr>
        <w:t xml:space="preserve"> </w:t>
      </w:r>
      <w:r>
        <w:rPr>
          <w:sz w:val="24"/>
        </w:rPr>
        <w:t xml:space="preserve">unequivocally accepted to supply the equipment as per terms and </w:t>
      </w:r>
      <w:r>
        <w:rPr>
          <w:position w:val="2"/>
          <w:sz w:val="24"/>
        </w:rPr>
        <w:t>conditions</w:t>
      </w:r>
      <w:r>
        <w:rPr>
          <w:spacing w:val="-4"/>
          <w:position w:val="2"/>
          <w:sz w:val="24"/>
        </w:rPr>
        <w:t xml:space="preserve"> </w:t>
      </w:r>
      <w:r>
        <w:rPr>
          <w:position w:val="2"/>
          <w:sz w:val="24"/>
        </w:rPr>
        <w:t>given</w:t>
      </w:r>
      <w:r>
        <w:rPr>
          <w:spacing w:val="-3"/>
          <w:position w:val="2"/>
          <w:sz w:val="24"/>
        </w:rPr>
        <w:t xml:space="preserve"> </w:t>
      </w:r>
      <w:r>
        <w:rPr>
          <w:position w:val="2"/>
          <w:sz w:val="24"/>
        </w:rPr>
        <w:t>in</w:t>
      </w:r>
      <w:r>
        <w:rPr>
          <w:spacing w:val="-2"/>
          <w:position w:val="2"/>
          <w:sz w:val="24"/>
        </w:rPr>
        <w:t xml:space="preserve"> </w:t>
      </w:r>
      <w:r>
        <w:rPr>
          <w:position w:val="2"/>
          <w:sz w:val="24"/>
        </w:rPr>
        <w:t>the</w:t>
      </w:r>
      <w:r>
        <w:rPr>
          <w:spacing w:val="54"/>
          <w:position w:val="2"/>
          <w:sz w:val="24"/>
        </w:rPr>
        <w:t xml:space="preserve">  </w:t>
      </w:r>
      <w:r>
        <w:rPr>
          <w:position w:val="2"/>
          <w:sz w:val="24"/>
        </w:rPr>
        <w:t>Agreement</w:t>
      </w:r>
      <w:r>
        <w:rPr>
          <w:spacing w:val="-1"/>
          <w:position w:val="2"/>
          <w:sz w:val="24"/>
        </w:rPr>
        <w:t xml:space="preserve"> </w:t>
      </w:r>
      <w:r>
        <w:rPr>
          <w:position w:val="2"/>
          <w:sz w:val="24"/>
        </w:rPr>
        <w:t>dated</w:t>
      </w:r>
      <w:r>
        <w:rPr>
          <w:sz w:val="16"/>
        </w:rPr>
        <w:t>--------------------------------</w:t>
      </w:r>
      <w:r>
        <w:rPr>
          <w:position w:val="2"/>
          <w:sz w:val="24"/>
        </w:rPr>
        <w:t>/</w:t>
      </w:r>
      <w:r>
        <w:rPr>
          <w:spacing w:val="-2"/>
          <w:position w:val="2"/>
          <w:sz w:val="24"/>
        </w:rPr>
        <w:t xml:space="preserve"> </w:t>
      </w:r>
      <w:r>
        <w:rPr>
          <w:position w:val="2"/>
          <w:sz w:val="24"/>
        </w:rPr>
        <w:t>Purchase</w:t>
      </w:r>
      <w:r>
        <w:rPr>
          <w:spacing w:val="-2"/>
          <w:position w:val="2"/>
          <w:sz w:val="24"/>
        </w:rPr>
        <w:t xml:space="preserve"> </w:t>
      </w:r>
      <w:r>
        <w:rPr>
          <w:position w:val="2"/>
          <w:sz w:val="24"/>
        </w:rPr>
        <w:t>Order</w:t>
      </w:r>
      <w:r>
        <w:rPr>
          <w:spacing w:val="-3"/>
          <w:position w:val="2"/>
          <w:sz w:val="24"/>
        </w:rPr>
        <w:t xml:space="preserve"> </w:t>
      </w:r>
      <w:r>
        <w:rPr>
          <w:position w:val="2"/>
          <w:sz w:val="24"/>
        </w:rPr>
        <w:t>No</w:t>
      </w:r>
      <w:r>
        <w:rPr>
          <w:sz w:val="16"/>
        </w:rPr>
        <w:t>.</w:t>
      </w:r>
      <w:r>
        <w:rPr>
          <w:spacing w:val="1"/>
          <w:sz w:val="16"/>
        </w:rPr>
        <w:t xml:space="preserve"> </w:t>
      </w:r>
      <w:r>
        <w:rPr>
          <w:sz w:val="16"/>
        </w:rPr>
        <w:t>-----------------------------</w:t>
      </w:r>
      <w:r>
        <w:rPr>
          <w:spacing w:val="-10"/>
          <w:sz w:val="16"/>
        </w:rPr>
        <w:t>-</w:t>
      </w:r>
    </w:p>
    <w:p w14:paraId="7F753820" w14:textId="77777777" w:rsidR="004A7D8B" w:rsidRDefault="00000000">
      <w:pPr>
        <w:spacing w:before="2" w:line="360" w:lineRule="auto"/>
        <w:ind w:left="732" w:right="593"/>
        <w:jc w:val="both"/>
        <w:rPr>
          <w:sz w:val="24"/>
        </w:rPr>
      </w:pPr>
      <w:r>
        <w:rPr>
          <w:sz w:val="16"/>
        </w:rPr>
        <w:t>----------------------------------</w:t>
      </w:r>
      <w:r>
        <w:rPr>
          <w:position w:val="2"/>
          <w:sz w:val="24"/>
        </w:rPr>
        <w:t>dated</w:t>
      </w:r>
      <w:r>
        <w:rPr>
          <w:sz w:val="16"/>
        </w:rPr>
        <w:t>-------------------------------------------</w:t>
      </w:r>
      <w:r>
        <w:rPr>
          <w:spacing w:val="37"/>
          <w:sz w:val="16"/>
        </w:rPr>
        <w:t xml:space="preserve"> </w:t>
      </w:r>
      <w:r>
        <w:rPr>
          <w:position w:val="2"/>
          <w:sz w:val="24"/>
        </w:rPr>
        <w:t xml:space="preserve">and Atria Institute of Technology having agreed </w:t>
      </w:r>
      <w:r>
        <w:rPr>
          <w:sz w:val="24"/>
        </w:rPr>
        <w:t>that the</w:t>
      </w:r>
      <w:r>
        <w:rPr>
          <w:spacing w:val="-1"/>
          <w:sz w:val="24"/>
        </w:rPr>
        <w:t xml:space="preserve"> </w:t>
      </w:r>
      <w:r>
        <w:rPr>
          <w:sz w:val="24"/>
        </w:rPr>
        <w:t>Supplier</w:t>
      </w:r>
      <w:r>
        <w:rPr>
          <w:spacing w:val="-1"/>
          <w:sz w:val="24"/>
        </w:rPr>
        <w:t xml:space="preserve"> </w:t>
      </w:r>
      <w:r>
        <w:rPr>
          <w:sz w:val="24"/>
        </w:rPr>
        <w:t>shall furnish to Atria</w:t>
      </w:r>
      <w:r>
        <w:rPr>
          <w:spacing w:val="40"/>
          <w:sz w:val="24"/>
        </w:rPr>
        <w:t xml:space="preserve"> </w:t>
      </w:r>
      <w:r>
        <w:rPr>
          <w:sz w:val="24"/>
        </w:rPr>
        <w:t>Institute</w:t>
      </w:r>
      <w:r>
        <w:rPr>
          <w:spacing w:val="-1"/>
          <w:sz w:val="24"/>
        </w:rPr>
        <w:t xml:space="preserve"> </w:t>
      </w:r>
      <w:r>
        <w:rPr>
          <w:sz w:val="24"/>
        </w:rPr>
        <w:t>of Technology a</w:t>
      </w:r>
      <w:r>
        <w:rPr>
          <w:spacing w:val="-1"/>
          <w:sz w:val="24"/>
        </w:rPr>
        <w:t xml:space="preserve"> </w:t>
      </w:r>
      <w:r>
        <w:rPr>
          <w:sz w:val="24"/>
        </w:rPr>
        <w:t>Performance</w:t>
      </w:r>
      <w:r>
        <w:rPr>
          <w:spacing w:val="-1"/>
          <w:sz w:val="24"/>
        </w:rPr>
        <w:t xml:space="preserve"> </w:t>
      </w:r>
      <w:r>
        <w:rPr>
          <w:sz w:val="24"/>
        </w:rPr>
        <w:t>Bank Guarantee</w:t>
      </w:r>
      <w:r>
        <w:rPr>
          <w:spacing w:val="-1"/>
          <w:sz w:val="24"/>
        </w:rPr>
        <w:t xml:space="preserve"> </w:t>
      </w:r>
      <w:r>
        <w:rPr>
          <w:sz w:val="24"/>
        </w:rPr>
        <w:t>for the</w:t>
      </w:r>
      <w:r>
        <w:rPr>
          <w:spacing w:val="14"/>
          <w:sz w:val="24"/>
        </w:rPr>
        <w:t xml:space="preserve"> </w:t>
      </w:r>
      <w:r>
        <w:rPr>
          <w:sz w:val="24"/>
        </w:rPr>
        <w:t>faithful</w:t>
      </w:r>
      <w:r>
        <w:rPr>
          <w:spacing w:val="15"/>
          <w:sz w:val="24"/>
        </w:rPr>
        <w:t xml:space="preserve"> </w:t>
      </w:r>
      <w:r>
        <w:rPr>
          <w:sz w:val="24"/>
        </w:rPr>
        <w:t>performance</w:t>
      </w:r>
      <w:r>
        <w:rPr>
          <w:spacing w:val="14"/>
          <w:sz w:val="24"/>
        </w:rPr>
        <w:t xml:space="preserve"> </w:t>
      </w:r>
      <w:r>
        <w:rPr>
          <w:sz w:val="24"/>
        </w:rPr>
        <w:t>of</w:t>
      </w:r>
      <w:r>
        <w:rPr>
          <w:spacing w:val="14"/>
          <w:sz w:val="24"/>
        </w:rPr>
        <w:t xml:space="preserve"> </w:t>
      </w:r>
      <w:r>
        <w:rPr>
          <w:sz w:val="24"/>
        </w:rPr>
        <w:t>the</w:t>
      </w:r>
      <w:r>
        <w:rPr>
          <w:spacing w:val="15"/>
          <w:sz w:val="24"/>
        </w:rPr>
        <w:t xml:space="preserve"> </w:t>
      </w:r>
      <w:r>
        <w:rPr>
          <w:sz w:val="24"/>
        </w:rPr>
        <w:t>entire</w:t>
      </w:r>
      <w:r>
        <w:rPr>
          <w:spacing w:val="12"/>
          <w:sz w:val="24"/>
        </w:rPr>
        <w:t xml:space="preserve"> </w:t>
      </w:r>
      <w:r>
        <w:rPr>
          <w:sz w:val="24"/>
        </w:rPr>
        <w:t>contract,</w:t>
      </w:r>
      <w:r>
        <w:rPr>
          <w:spacing w:val="16"/>
          <w:sz w:val="24"/>
        </w:rPr>
        <w:t xml:space="preserve"> </w:t>
      </w:r>
      <w:r>
        <w:rPr>
          <w:sz w:val="24"/>
        </w:rPr>
        <w:t>to</w:t>
      </w:r>
      <w:r>
        <w:rPr>
          <w:spacing w:val="16"/>
          <w:sz w:val="24"/>
        </w:rPr>
        <w:t xml:space="preserve"> </w:t>
      </w:r>
      <w:r>
        <w:rPr>
          <w:sz w:val="24"/>
        </w:rPr>
        <w:t>the</w:t>
      </w:r>
      <w:r>
        <w:rPr>
          <w:spacing w:val="15"/>
          <w:sz w:val="24"/>
        </w:rPr>
        <w:t xml:space="preserve"> </w:t>
      </w:r>
      <w:r>
        <w:rPr>
          <w:sz w:val="24"/>
        </w:rPr>
        <w:t>extent</w:t>
      </w:r>
      <w:r>
        <w:rPr>
          <w:spacing w:val="15"/>
          <w:sz w:val="24"/>
        </w:rPr>
        <w:t xml:space="preserve"> </w:t>
      </w:r>
      <w:r>
        <w:rPr>
          <w:sz w:val="24"/>
        </w:rPr>
        <w:t>of</w:t>
      </w:r>
      <w:r>
        <w:rPr>
          <w:spacing w:val="14"/>
          <w:sz w:val="24"/>
        </w:rPr>
        <w:t xml:space="preserve"> </w:t>
      </w:r>
      <w:r>
        <w:rPr>
          <w:sz w:val="24"/>
        </w:rPr>
        <w:t>10%</w:t>
      </w:r>
      <w:r>
        <w:rPr>
          <w:spacing w:val="13"/>
          <w:sz w:val="24"/>
        </w:rPr>
        <w:t xml:space="preserve"> </w:t>
      </w:r>
      <w:r>
        <w:rPr>
          <w:sz w:val="24"/>
        </w:rPr>
        <w:t>(ten</w:t>
      </w:r>
      <w:r>
        <w:rPr>
          <w:spacing w:val="15"/>
          <w:sz w:val="24"/>
        </w:rPr>
        <w:t xml:space="preserve"> </w:t>
      </w:r>
      <w:r>
        <w:rPr>
          <w:sz w:val="24"/>
        </w:rPr>
        <w:t>percent)</w:t>
      </w:r>
      <w:r>
        <w:rPr>
          <w:spacing w:val="14"/>
          <w:sz w:val="24"/>
        </w:rPr>
        <w:t xml:space="preserve"> </w:t>
      </w:r>
      <w:r>
        <w:rPr>
          <w:sz w:val="24"/>
        </w:rPr>
        <w:t>of</w:t>
      </w:r>
      <w:r>
        <w:rPr>
          <w:spacing w:val="14"/>
          <w:sz w:val="24"/>
        </w:rPr>
        <w:t xml:space="preserve"> </w:t>
      </w:r>
      <w:r>
        <w:rPr>
          <w:sz w:val="24"/>
        </w:rPr>
        <w:t>the</w:t>
      </w:r>
      <w:r>
        <w:rPr>
          <w:spacing w:val="15"/>
          <w:sz w:val="24"/>
        </w:rPr>
        <w:t xml:space="preserve"> </w:t>
      </w:r>
      <w:r>
        <w:rPr>
          <w:sz w:val="24"/>
        </w:rPr>
        <w:t>value</w:t>
      </w:r>
      <w:r>
        <w:rPr>
          <w:spacing w:val="15"/>
          <w:sz w:val="24"/>
        </w:rPr>
        <w:t xml:space="preserve"> </w:t>
      </w:r>
      <w:r>
        <w:rPr>
          <w:spacing w:val="-5"/>
          <w:sz w:val="24"/>
        </w:rPr>
        <w:t>of</w:t>
      </w:r>
    </w:p>
    <w:p w14:paraId="4EF72121" w14:textId="77777777" w:rsidR="004A7D8B" w:rsidRDefault="00000000">
      <w:pPr>
        <w:spacing w:before="114"/>
        <w:ind w:left="732"/>
        <w:jc w:val="both"/>
        <w:rPr>
          <w:sz w:val="23"/>
        </w:rPr>
      </w:pPr>
      <w:r>
        <w:rPr>
          <w:position w:val="3"/>
          <w:sz w:val="24"/>
        </w:rPr>
        <w:t>the</w:t>
      </w:r>
      <w:r>
        <w:rPr>
          <w:spacing w:val="-3"/>
          <w:position w:val="3"/>
          <w:sz w:val="24"/>
        </w:rPr>
        <w:t xml:space="preserve"> </w:t>
      </w:r>
      <w:r>
        <w:rPr>
          <w:position w:val="3"/>
          <w:sz w:val="24"/>
        </w:rPr>
        <w:t>Purchase</w:t>
      </w:r>
      <w:r>
        <w:rPr>
          <w:spacing w:val="-3"/>
          <w:position w:val="3"/>
          <w:sz w:val="24"/>
        </w:rPr>
        <w:t xml:space="preserve"> </w:t>
      </w:r>
      <w:r>
        <w:rPr>
          <w:position w:val="3"/>
          <w:sz w:val="24"/>
        </w:rPr>
        <w:t>Order</w:t>
      </w:r>
      <w:r>
        <w:rPr>
          <w:spacing w:val="-3"/>
          <w:position w:val="3"/>
          <w:sz w:val="24"/>
        </w:rPr>
        <w:t xml:space="preserve"> </w:t>
      </w:r>
      <w:r>
        <w:rPr>
          <w:position w:val="3"/>
          <w:sz w:val="24"/>
        </w:rPr>
        <w:t>i.e.</w:t>
      </w:r>
      <w:r>
        <w:rPr>
          <w:spacing w:val="-2"/>
          <w:position w:val="3"/>
          <w:sz w:val="24"/>
        </w:rPr>
        <w:t xml:space="preserve"> </w:t>
      </w:r>
      <w:r>
        <w:rPr>
          <w:position w:val="3"/>
          <w:sz w:val="24"/>
        </w:rPr>
        <w:t>for</w:t>
      </w:r>
      <w:r>
        <w:rPr>
          <w:spacing w:val="-2"/>
          <w:position w:val="3"/>
          <w:sz w:val="24"/>
        </w:rPr>
        <w:t xml:space="preserve"> </w:t>
      </w:r>
      <w:r>
        <w:rPr>
          <w:position w:val="3"/>
          <w:sz w:val="24"/>
        </w:rPr>
        <w:t>Rs</w:t>
      </w:r>
      <w:r>
        <w:rPr>
          <w:position w:val="1"/>
          <w:sz w:val="16"/>
        </w:rPr>
        <w:t>.</w:t>
      </w:r>
      <w:r>
        <w:rPr>
          <w:sz w:val="23"/>
        </w:rPr>
        <w:t>----------------------------</w:t>
      </w:r>
      <w:r>
        <w:rPr>
          <w:spacing w:val="-10"/>
          <w:sz w:val="23"/>
        </w:rPr>
        <w:t>-</w:t>
      </w:r>
    </w:p>
    <w:p w14:paraId="79BED26A" w14:textId="77777777" w:rsidR="004A7D8B" w:rsidRDefault="004A7D8B">
      <w:pPr>
        <w:pStyle w:val="BodyText"/>
        <w:rPr>
          <w:sz w:val="23"/>
        </w:rPr>
      </w:pPr>
    </w:p>
    <w:p w14:paraId="289B2E23" w14:textId="77777777" w:rsidR="004A7D8B" w:rsidRDefault="004A7D8B">
      <w:pPr>
        <w:pStyle w:val="BodyText"/>
        <w:spacing w:before="85"/>
        <w:rPr>
          <w:sz w:val="23"/>
        </w:rPr>
      </w:pPr>
    </w:p>
    <w:p w14:paraId="6445B17B" w14:textId="77777777" w:rsidR="004A7D8B" w:rsidRDefault="00000000">
      <w:pPr>
        <w:tabs>
          <w:tab w:val="left" w:leader="hyphen" w:pos="9479"/>
        </w:tabs>
        <w:spacing w:line="360" w:lineRule="auto"/>
        <w:ind w:left="732" w:right="590"/>
        <w:rPr>
          <w:position w:val="2"/>
          <w:sz w:val="24"/>
        </w:rPr>
      </w:pPr>
      <w:r>
        <w:rPr>
          <w:sz w:val="24"/>
        </w:rPr>
        <w:t>We,</w:t>
      </w:r>
      <w:r>
        <w:rPr>
          <w:spacing w:val="29"/>
          <w:sz w:val="24"/>
        </w:rPr>
        <w:t xml:space="preserve"> </w:t>
      </w:r>
      <w:r>
        <w:rPr>
          <w:sz w:val="24"/>
        </w:rPr>
        <w:t>("The</w:t>
      </w:r>
      <w:r>
        <w:rPr>
          <w:spacing w:val="27"/>
          <w:sz w:val="24"/>
        </w:rPr>
        <w:t xml:space="preserve"> </w:t>
      </w:r>
      <w:r>
        <w:rPr>
          <w:sz w:val="24"/>
        </w:rPr>
        <w:t>Bank")</w:t>
      </w:r>
      <w:r>
        <w:rPr>
          <w:spacing w:val="29"/>
          <w:sz w:val="24"/>
        </w:rPr>
        <w:t xml:space="preserve"> </w:t>
      </w:r>
      <w:r>
        <w:rPr>
          <w:sz w:val="24"/>
        </w:rPr>
        <w:t>which</w:t>
      </w:r>
      <w:r>
        <w:rPr>
          <w:spacing w:val="29"/>
          <w:sz w:val="24"/>
        </w:rPr>
        <w:t xml:space="preserve"> </w:t>
      </w:r>
      <w:r>
        <w:rPr>
          <w:sz w:val="24"/>
        </w:rPr>
        <w:t>shall</w:t>
      </w:r>
      <w:r>
        <w:rPr>
          <w:spacing w:val="30"/>
          <w:sz w:val="24"/>
        </w:rPr>
        <w:t xml:space="preserve"> </w:t>
      </w:r>
      <w:r>
        <w:rPr>
          <w:sz w:val="24"/>
        </w:rPr>
        <w:t>include</w:t>
      </w:r>
      <w:r>
        <w:rPr>
          <w:spacing w:val="28"/>
          <w:sz w:val="24"/>
        </w:rPr>
        <w:t xml:space="preserve"> </w:t>
      </w:r>
      <w:r>
        <w:rPr>
          <w:sz w:val="24"/>
        </w:rPr>
        <w:t>OUR</w:t>
      </w:r>
      <w:r>
        <w:rPr>
          <w:spacing w:val="27"/>
          <w:sz w:val="24"/>
        </w:rPr>
        <w:t xml:space="preserve"> </w:t>
      </w:r>
      <w:r>
        <w:rPr>
          <w:sz w:val="24"/>
        </w:rPr>
        <w:t>successors,</w:t>
      </w:r>
      <w:r>
        <w:rPr>
          <w:spacing w:val="29"/>
          <w:sz w:val="24"/>
        </w:rPr>
        <w:t xml:space="preserve"> </w:t>
      </w:r>
      <w:r>
        <w:rPr>
          <w:sz w:val="24"/>
        </w:rPr>
        <w:t>administrators</w:t>
      </w:r>
      <w:r>
        <w:rPr>
          <w:spacing w:val="29"/>
          <w:sz w:val="24"/>
        </w:rPr>
        <w:t xml:space="preserve"> </w:t>
      </w:r>
      <w:r>
        <w:rPr>
          <w:sz w:val="24"/>
        </w:rPr>
        <w:t>and</w:t>
      </w:r>
      <w:r>
        <w:rPr>
          <w:spacing w:val="29"/>
          <w:sz w:val="24"/>
        </w:rPr>
        <w:t xml:space="preserve"> </w:t>
      </w:r>
      <w:r>
        <w:rPr>
          <w:sz w:val="24"/>
        </w:rPr>
        <w:t>executors</w:t>
      </w:r>
      <w:r>
        <w:rPr>
          <w:spacing w:val="29"/>
          <w:sz w:val="24"/>
        </w:rPr>
        <w:t xml:space="preserve"> </w:t>
      </w:r>
      <w:r>
        <w:rPr>
          <w:sz w:val="24"/>
        </w:rPr>
        <w:t xml:space="preserve">herewith </w:t>
      </w:r>
      <w:r>
        <w:rPr>
          <w:position w:val="2"/>
          <w:sz w:val="24"/>
        </w:rPr>
        <w:t>establish</w:t>
      </w:r>
      <w:r>
        <w:rPr>
          <w:spacing w:val="7"/>
          <w:position w:val="2"/>
          <w:sz w:val="24"/>
        </w:rPr>
        <w:t xml:space="preserve"> </w:t>
      </w:r>
      <w:r>
        <w:rPr>
          <w:position w:val="2"/>
          <w:sz w:val="24"/>
        </w:rPr>
        <w:t>an</w:t>
      </w:r>
      <w:r>
        <w:rPr>
          <w:spacing w:val="10"/>
          <w:position w:val="2"/>
          <w:sz w:val="24"/>
        </w:rPr>
        <w:t xml:space="preserve"> </w:t>
      </w:r>
      <w:r>
        <w:rPr>
          <w:position w:val="2"/>
          <w:sz w:val="24"/>
        </w:rPr>
        <w:t>irrevocable</w:t>
      </w:r>
      <w:r>
        <w:rPr>
          <w:spacing w:val="12"/>
          <w:position w:val="2"/>
          <w:sz w:val="24"/>
        </w:rPr>
        <w:t xml:space="preserve"> </w:t>
      </w:r>
      <w:r>
        <w:rPr>
          <w:position w:val="2"/>
          <w:sz w:val="24"/>
        </w:rPr>
        <w:t>Letter</w:t>
      </w:r>
      <w:r>
        <w:rPr>
          <w:spacing w:val="9"/>
          <w:position w:val="2"/>
          <w:sz w:val="24"/>
        </w:rPr>
        <w:t xml:space="preserve"> </w:t>
      </w:r>
      <w:r>
        <w:rPr>
          <w:position w:val="2"/>
          <w:sz w:val="24"/>
        </w:rPr>
        <w:t>of</w:t>
      </w:r>
      <w:r>
        <w:rPr>
          <w:spacing w:val="9"/>
          <w:position w:val="2"/>
          <w:sz w:val="24"/>
        </w:rPr>
        <w:t xml:space="preserve"> </w:t>
      </w:r>
      <w:r>
        <w:rPr>
          <w:position w:val="2"/>
          <w:sz w:val="24"/>
        </w:rPr>
        <w:t>Guarantee</w:t>
      </w:r>
      <w:r>
        <w:rPr>
          <w:spacing w:val="9"/>
          <w:position w:val="2"/>
          <w:sz w:val="24"/>
        </w:rPr>
        <w:t xml:space="preserve"> </w:t>
      </w:r>
      <w:r>
        <w:rPr>
          <w:position w:val="2"/>
          <w:sz w:val="24"/>
        </w:rPr>
        <w:t>No.</w:t>
      </w:r>
      <w:r>
        <w:rPr>
          <w:sz w:val="16"/>
        </w:rPr>
        <w:t>---------------------------------------</w:t>
      </w:r>
      <w:r>
        <w:rPr>
          <w:spacing w:val="-2"/>
          <w:position w:val="2"/>
          <w:sz w:val="24"/>
        </w:rPr>
        <w:t>dated</w:t>
      </w:r>
      <w:r>
        <w:rPr>
          <w:position w:val="2"/>
          <w:sz w:val="24"/>
        </w:rPr>
        <w:tab/>
        <w:t>in</w:t>
      </w:r>
      <w:r>
        <w:rPr>
          <w:spacing w:val="17"/>
          <w:position w:val="2"/>
          <w:sz w:val="24"/>
        </w:rPr>
        <w:t xml:space="preserve"> </w:t>
      </w:r>
      <w:r>
        <w:rPr>
          <w:spacing w:val="-4"/>
          <w:position w:val="2"/>
          <w:sz w:val="24"/>
        </w:rPr>
        <w:t>your</w:t>
      </w:r>
    </w:p>
    <w:p w14:paraId="60B6A16F" w14:textId="77777777" w:rsidR="004A7D8B" w:rsidRDefault="00000000">
      <w:pPr>
        <w:spacing w:line="275" w:lineRule="exact"/>
        <w:ind w:left="732"/>
        <w:rPr>
          <w:position w:val="2"/>
          <w:sz w:val="24"/>
        </w:rPr>
      </w:pPr>
      <w:r>
        <w:rPr>
          <w:position w:val="2"/>
          <w:sz w:val="24"/>
        </w:rPr>
        <w:t>favour</w:t>
      </w:r>
      <w:r>
        <w:rPr>
          <w:spacing w:val="28"/>
          <w:position w:val="2"/>
          <w:sz w:val="24"/>
        </w:rPr>
        <w:t xml:space="preserve"> </w:t>
      </w:r>
      <w:r>
        <w:rPr>
          <w:position w:val="2"/>
          <w:sz w:val="24"/>
        </w:rPr>
        <w:t>on</w:t>
      </w:r>
      <w:r>
        <w:rPr>
          <w:spacing w:val="34"/>
          <w:position w:val="2"/>
          <w:sz w:val="24"/>
        </w:rPr>
        <w:t xml:space="preserve"> </w:t>
      </w:r>
      <w:r>
        <w:rPr>
          <w:position w:val="2"/>
          <w:sz w:val="24"/>
        </w:rPr>
        <w:t>account</w:t>
      </w:r>
      <w:r>
        <w:rPr>
          <w:spacing w:val="32"/>
          <w:position w:val="2"/>
          <w:sz w:val="24"/>
        </w:rPr>
        <w:t xml:space="preserve"> </w:t>
      </w:r>
      <w:r>
        <w:rPr>
          <w:position w:val="2"/>
          <w:sz w:val="24"/>
        </w:rPr>
        <w:t>of</w:t>
      </w:r>
      <w:r>
        <w:rPr>
          <w:sz w:val="16"/>
        </w:rPr>
        <w:t>--------------------------------------------------------------------------------------</w:t>
      </w:r>
      <w:r>
        <w:rPr>
          <w:spacing w:val="53"/>
          <w:sz w:val="16"/>
        </w:rPr>
        <w:t xml:space="preserve"> </w:t>
      </w:r>
      <w:r>
        <w:rPr>
          <w:position w:val="2"/>
          <w:sz w:val="24"/>
        </w:rPr>
        <w:t>(The</w:t>
      </w:r>
      <w:r>
        <w:rPr>
          <w:spacing w:val="33"/>
          <w:position w:val="2"/>
          <w:sz w:val="24"/>
        </w:rPr>
        <w:t xml:space="preserve"> </w:t>
      </w:r>
      <w:r>
        <w:rPr>
          <w:position w:val="2"/>
          <w:sz w:val="24"/>
        </w:rPr>
        <w:t>Supplier)</w:t>
      </w:r>
      <w:r>
        <w:rPr>
          <w:spacing w:val="30"/>
          <w:position w:val="2"/>
          <w:sz w:val="24"/>
        </w:rPr>
        <w:t xml:space="preserve"> </w:t>
      </w:r>
      <w:r>
        <w:rPr>
          <w:position w:val="2"/>
          <w:sz w:val="24"/>
        </w:rPr>
        <w:t>in</w:t>
      </w:r>
      <w:r>
        <w:rPr>
          <w:spacing w:val="32"/>
          <w:position w:val="2"/>
          <w:sz w:val="24"/>
        </w:rPr>
        <w:t xml:space="preserve"> </w:t>
      </w:r>
      <w:r>
        <w:rPr>
          <w:position w:val="2"/>
          <w:sz w:val="24"/>
        </w:rPr>
        <w:t>cover</w:t>
      </w:r>
      <w:r>
        <w:rPr>
          <w:spacing w:val="33"/>
          <w:position w:val="2"/>
          <w:sz w:val="24"/>
        </w:rPr>
        <w:t xml:space="preserve"> </w:t>
      </w:r>
      <w:r>
        <w:rPr>
          <w:spacing w:val="-5"/>
          <w:position w:val="2"/>
          <w:sz w:val="24"/>
        </w:rPr>
        <w:t>of</w:t>
      </w:r>
    </w:p>
    <w:p w14:paraId="595C12CA" w14:textId="77777777" w:rsidR="004A7D8B" w:rsidRDefault="00000000">
      <w:pPr>
        <w:pStyle w:val="BodyText"/>
        <w:spacing w:before="138" w:line="360" w:lineRule="auto"/>
        <w:ind w:left="732" w:right="590"/>
      </w:pPr>
      <w:r>
        <w:t>performance guarantee in accordance with the terms and conditions of the Agreement/Purchase</w:t>
      </w:r>
      <w:r>
        <w:rPr>
          <w:spacing w:val="40"/>
        </w:rPr>
        <w:t xml:space="preserve"> </w:t>
      </w:r>
      <w:r>
        <w:rPr>
          <w:spacing w:val="-2"/>
        </w:rPr>
        <w:t>Order.</w:t>
      </w:r>
    </w:p>
    <w:p w14:paraId="3C49A5B3" w14:textId="77777777" w:rsidR="004A7D8B" w:rsidRDefault="00000000">
      <w:pPr>
        <w:spacing w:line="278" w:lineRule="exact"/>
        <w:ind w:left="732"/>
        <w:rPr>
          <w:sz w:val="16"/>
        </w:rPr>
      </w:pPr>
      <w:r>
        <w:rPr>
          <w:position w:val="2"/>
          <w:sz w:val="24"/>
        </w:rPr>
        <w:t>Hereby,</w:t>
      </w:r>
      <w:r>
        <w:rPr>
          <w:spacing w:val="-2"/>
          <w:position w:val="2"/>
          <w:sz w:val="24"/>
        </w:rPr>
        <w:t xml:space="preserve"> </w:t>
      </w:r>
      <w:r>
        <w:rPr>
          <w:position w:val="2"/>
          <w:sz w:val="24"/>
        </w:rPr>
        <w:t>we</w:t>
      </w:r>
      <w:r>
        <w:rPr>
          <w:spacing w:val="-1"/>
          <w:position w:val="2"/>
          <w:sz w:val="24"/>
        </w:rPr>
        <w:t xml:space="preserve"> </w:t>
      </w:r>
      <w:r>
        <w:rPr>
          <w:position w:val="2"/>
          <w:sz w:val="24"/>
        </w:rPr>
        <w:t>undertake</w:t>
      </w:r>
      <w:r>
        <w:rPr>
          <w:spacing w:val="-3"/>
          <w:position w:val="2"/>
          <w:sz w:val="24"/>
        </w:rPr>
        <w:t xml:space="preserve"> </w:t>
      </w:r>
      <w:r>
        <w:rPr>
          <w:position w:val="2"/>
          <w:sz w:val="24"/>
        </w:rPr>
        <w:t>to</w:t>
      </w:r>
      <w:r>
        <w:rPr>
          <w:spacing w:val="2"/>
          <w:position w:val="2"/>
          <w:sz w:val="24"/>
        </w:rPr>
        <w:t xml:space="preserve"> </w:t>
      </w:r>
      <w:r>
        <w:rPr>
          <w:position w:val="2"/>
          <w:sz w:val="24"/>
        </w:rPr>
        <w:t>pay up</w:t>
      </w:r>
      <w:r>
        <w:rPr>
          <w:spacing w:val="-1"/>
          <w:position w:val="2"/>
          <w:sz w:val="24"/>
        </w:rPr>
        <w:t xml:space="preserve"> </w:t>
      </w:r>
      <w:r>
        <w:rPr>
          <w:position w:val="2"/>
          <w:sz w:val="24"/>
        </w:rPr>
        <w:t>to</w:t>
      </w:r>
      <w:r>
        <w:rPr>
          <w:spacing w:val="-1"/>
          <w:position w:val="2"/>
          <w:sz w:val="24"/>
        </w:rPr>
        <w:t xml:space="preserve"> </w:t>
      </w:r>
      <w:r>
        <w:rPr>
          <w:position w:val="2"/>
          <w:sz w:val="24"/>
        </w:rPr>
        <w:t>but</w:t>
      </w:r>
      <w:r>
        <w:rPr>
          <w:spacing w:val="-1"/>
          <w:position w:val="2"/>
          <w:sz w:val="24"/>
        </w:rPr>
        <w:t xml:space="preserve"> </w:t>
      </w:r>
      <w:r>
        <w:rPr>
          <w:position w:val="2"/>
          <w:sz w:val="24"/>
        </w:rPr>
        <w:t>not</w:t>
      </w:r>
      <w:r>
        <w:rPr>
          <w:spacing w:val="1"/>
          <w:position w:val="2"/>
          <w:sz w:val="24"/>
        </w:rPr>
        <w:t xml:space="preserve"> </w:t>
      </w:r>
      <w:r>
        <w:rPr>
          <w:position w:val="2"/>
          <w:sz w:val="24"/>
        </w:rPr>
        <w:t>exceeding</w:t>
      </w:r>
      <w:r>
        <w:rPr>
          <w:spacing w:val="58"/>
          <w:position w:val="2"/>
          <w:sz w:val="24"/>
        </w:rPr>
        <w:t xml:space="preserve"> </w:t>
      </w:r>
      <w:r>
        <w:rPr>
          <w:position w:val="2"/>
          <w:sz w:val="24"/>
        </w:rPr>
        <w:t>Rs.</w:t>
      </w:r>
      <w:r>
        <w:rPr>
          <w:spacing w:val="-1"/>
          <w:position w:val="2"/>
          <w:sz w:val="24"/>
        </w:rPr>
        <w:t xml:space="preserve"> </w:t>
      </w:r>
      <w:r>
        <w:rPr>
          <w:sz w:val="16"/>
        </w:rPr>
        <w:t>.---------------------------------</w:t>
      </w:r>
      <w:r>
        <w:rPr>
          <w:spacing w:val="3"/>
          <w:sz w:val="16"/>
        </w:rPr>
        <w:t xml:space="preserve"> </w:t>
      </w:r>
      <w:r>
        <w:rPr>
          <w:position w:val="2"/>
          <w:sz w:val="24"/>
        </w:rPr>
        <w:t>(say</w:t>
      </w:r>
      <w:r>
        <w:rPr>
          <w:sz w:val="16"/>
        </w:rPr>
        <w:t>-----------------------------</w:t>
      </w:r>
      <w:r>
        <w:rPr>
          <w:spacing w:val="-10"/>
          <w:sz w:val="16"/>
        </w:rPr>
        <w:t>-</w:t>
      </w:r>
    </w:p>
    <w:p w14:paraId="7066A774" w14:textId="77777777" w:rsidR="004A7D8B" w:rsidRDefault="00000000">
      <w:pPr>
        <w:pStyle w:val="BodyText"/>
        <w:tabs>
          <w:tab w:val="left" w:pos="6536"/>
        </w:tabs>
        <w:spacing w:before="134" w:line="360" w:lineRule="auto"/>
        <w:ind w:left="732" w:right="595"/>
      </w:pPr>
      <w:r>
        <w:rPr>
          <w:u w:val="dotted"/>
        </w:rPr>
        <w:tab/>
      </w:r>
      <w:r>
        <w:t>only) upon receipt by us of your first written</w:t>
      </w:r>
      <w:r>
        <w:rPr>
          <w:spacing w:val="-1"/>
        </w:rPr>
        <w:t xml:space="preserve"> </w:t>
      </w:r>
      <w:r>
        <w:t>demand accompanied</w:t>
      </w:r>
      <w:r>
        <w:rPr>
          <w:spacing w:val="-1"/>
        </w:rPr>
        <w:t xml:space="preserve"> </w:t>
      </w:r>
      <w:r>
        <w:t>by your</w:t>
      </w:r>
      <w:r>
        <w:rPr>
          <w:spacing w:val="-1"/>
        </w:rPr>
        <w:t xml:space="preserve"> </w:t>
      </w:r>
      <w:r>
        <w:t>declaration</w:t>
      </w:r>
      <w:r>
        <w:rPr>
          <w:spacing w:val="1"/>
        </w:rPr>
        <w:t xml:space="preserve"> </w:t>
      </w:r>
      <w:r>
        <w:t>stating</w:t>
      </w:r>
      <w:r>
        <w:rPr>
          <w:spacing w:val="-1"/>
        </w:rPr>
        <w:t xml:space="preserve"> </w:t>
      </w:r>
      <w:r>
        <w:t>that the</w:t>
      </w:r>
      <w:r>
        <w:rPr>
          <w:spacing w:val="-2"/>
        </w:rPr>
        <w:t xml:space="preserve"> </w:t>
      </w:r>
      <w:r>
        <w:t>amount</w:t>
      </w:r>
      <w:r>
        <w:rPr>
          <w:spacing w:val="1"/>
        </w:rPr>
        <w:t xml:space="preserve"> </w:t>
      </w:r>
      <w:r>
        <w:t>claimed is</w:t>
      </w:r>
      <w:r>
        <w:rPr>
          <w:spacing w:val="-2"/>
        </w:rPr>
        <w:t xml:space="preserve"> </w:t>
      </w:r>
      <w:r>
        <w:t xml:space="preserve">due by </w:t>
      </w:r>
      <w:r>
        <w:rPr>
          <w:spacing w:val="-2"/>
        </w:rPr>
        <w:t>reason</w:t>
      </w:r>
    </w:p>
    <w:p w14:paraId="2D330EC5" w14:textId="77777777" w:rsidR="004A7D8B" w:rsidRDefault="004A7D8B">
      <w:pPr>
        <w:pStyle w:val="BodyText"/>
        <w:spacing w:line="360" w:lineRule="auto"/>
        <w:sectPr w:rsidR="004A7D8B">
          <w:pgSz w:w="11910" w:h="16840"/>
          <w:pgMar w:top="1360" w:right="425" w:bottom="1500" w:left="708" w:header="0" w:footer="1318" w:gutter="0"/>
          <w:cols w:space="720"/>
        </w:sectPr>
      </w:pPr>
    </w:p>
    <w:p w14:paraId="1ACA5856" w14:textId="77777777" w:rsidR="004A7D8B" w:rsidRDefault="00000000">
      <w:pPr>
        <w:pStyle w:val="BodyText"/>
        <w:spacing w:before="65" w:line="360" w:lineRule="auto"/>
        <w:ind w:left="732" w:right="593"/>
        <w:jc w:val="both"/>
      </w:pPr>
      <w:r>
        <w:lastRenderedPageBreak/>
        <w:t>of</w:t>
      </w:r>
      <w:r>
        <w:rPr>
          <w:spacing w:val="-2"/>
        </w:rPr>
        <w:t xml:space="preserve"> </w:t>
      </w:r>
      <w:r>
        <w:t>the</w:t>
      </w:r>
      <w:r>
        <w:rPr>
          <w:spacing w:val="-2"/>
        </w:rPr>
        <w:t xml:space="preserve"> </w:t>
      </w:r>
      <w:r>
        <w:t>Supplier</w:t>
      </w:r>
      <w:r>
        <w:rPr>
          <w:spacing w:val="-2"/>
        </w:rPr>
        <w:t xml:space="preserve"> </w:t>
      </w:r>
      <w:r>
        <w:t>having</w:t>
      </w:r>
      <w:r>
        <w:rPr>
          <w:spacing w:val="-1"/>
        </w:rPr>
        <w:t xml:space="preserve"> </w:t>
      </w:r>
      <w:r>
        <w:t>failed</w:t>
      </w:r>
      <w:r>
        <w:rPr>
          <w:spacing w:val="-1"/>
        </w:rPr>
        <w:t xml:space="preserve"> </w:t>
      </w:r>
      <w:r>
        <w:t>to</w:t>
      </w:r>
      <w:r>
        <w:rPr>
          <w:spacing w:val="-1"/>
        </w:rPr>
        <w:t xml:space="preserve"> </w:t>
      </w:r>
      <w:r>
        <w:t>perform</w:t>
      </w:r>
      <w:r>
        <w:rPr>
          <w:spacing w:val="-2"/>
        </w:rPr>
        <w:t xml:space="preserve"> </w:t>
      </w:r>
      <w:r>
        <w:t>the</w:t>
      </w:r>
      <w:r>
        <w:rPr>
          <w:spacing w:val="-2"/>
        </w:rPr>
        <w:t xml:space="preserve"> </w:t>
      </w:r>
      <w:r>
        <w:t>Agreement</w:t>
      </w:r>
      <w:r>
        <w:rPr>
          <w:spacing w:val="-1"/>
        </w:rPr>
        <w:t xml:space="preserve"> </w:t>
      </w:r>
      <w:r>
        <w:t>and</w:t>
      </w:r>
      <w:r>
        <w:rPr>
          <w:spacing w:val="-1"/>
        </w:rPr>
        <w:t xml:space="preserve"> </w:t>
      </w:r>
      <w:r>
        <w:t>despite</w:t>
      </w:r>
      <w:r>
        <w:rPr>
          <w:spacing w:val="-2"/>
        </w:rPr>
        <w:t xml:space="preserve"> </w:t>
      </w:r>
      <w:r>
        <w:t>any</w:t>
      </w:r>
      <w:r>
        <w:rPr>
          <w:spacing w:val="-1"/>
        </w:rPr>
        <w:t xml:space="preserve"> </w:t>
      </w:r>
      <w:r>
        <w:t>contestation</w:t>
      </w:r>
      <w:r>
        <w:rPr>
          <w:spacing w:val="-1"/>
        </w:rPr>
        <w:t xml:space="preserve"> </w:t>
      </w:r>
      <w:r>
        <w:t>on</w:t>
      </w:r>
      <w:r>
        <w:rPr>
          <w:spacing w:val="-1"/>
        </w:rPr>
        <w:t xml:space="preserve"> </w:t>
      </w:r>
      <w:r>
        <w:t>the</w:t>
      </w:r>
      <w:r>
        <w:rPr>
          <w:spacing w:val="-2"/>
        </w:rPr>
        <w:t xml:space="preserve"> </w:t>
      </w:r>
      <w:r>
        <w:t>part</w:t>
      </w:r>
      <w:r>
        <w:rPr>
          <w:spacing w:val="-2"/>
        </w:rPr>
        <w:t xml:space="preserve"> </w:t>
      </w:r>
      <w:r>
        <w:t>of above named supplier.</w:t>
      </w:r>
    </w:p>
    <w:p w14:paraId="5FAB9AA1" w14:textId="77777777" w:rsidR="004A7D8B" w:rsidRDefault="004A7D8B">
      <w:pPr>
        <w:pStyle w:val="BodyText"/>
        <w:spacing w:before="137"/>
      </w:pPr>
    </w:p>
    <w:p w14:paraId="555805F4" w14:textId="77777777" w:rsidR="004A7D8B" w:rsidRDefault="00000000">
      <w:pPr>
        <w:pStyle w:val="BodyText"/>
        <w:spacing w:line="360" w:lineRule="auto"/>
        <w:ind w:left="732" w:right="592"/>
        <w:jc w:val="both"/>
      </w:pPr>
      <w:r>
        <w:rPr>
          <w:position w:val="2"/>
        </w:rPr>
        <w:t>This Letter of Guarantee will expire on</w:t>
      </w:r>
      <w:r>
        <w:rPr>
          <w:sz w:val="16"/>
        </w:rPr>
        <w:t>-----------------------------------------</w:t>
      </w:r>
      <w:r>
        <w:rPr>
          <w:spacing w:val="40"/>
          <w:sz w:val="16"/>
        </w:rPr>
        <w:t xml:space="preserve"> </w:t>
      </w:r>
      <w:r>
        <w:rPr>
          <w:position w:val="2"/>
        </w:rPr>
        <w:t xml:space="preserve">(after the completion of the </w:t>
      </w:r>
      <w:r>
        <w:t>warranty period) including 30 days of claim period and any claims made hereunder must be received by us on or before expiry date after which date this Letter of Guarantee will become of no effect whatsoever whether returned to us or not.</w:t>
      </w:r>
    </w:p>
    <w:p w14:paraId="2CE937F6" w14:textId="77777777" w:rsidR="004A7D8B" w:rsidRDefault="004A7D8B">
      <w:pPr>
        <w:pStyle w:val="BodyText"/>
      </w:pPr>
    </w:p>
    <w:p w14:paraId="0A149570" w14:textId="77777777" w:rsidR="004A7D8B" w:rsidRDefault="004A7D8B">
      <w:pPr>
        <w:pStyle w:val="BodyText"/>
      </w:pPr>
    </w:p>
    <w:p w14:paraId="52B59E96" w14:textId="77777777" w:rsidR="004A7D8B" w:rsidRDefault="004A7D8B">
      <w:pPr>
        <w:pStyle w:val="BodyText"/>
      </w:pPr>
    </w:p>
    <w:p w14:paraId="1C91C37A" w14:textId="77777777" w:rsidR="004A7D8B" w:rsidRDefault="004A7D8B">
      <w:pPr>
        <w:pStyle w:val="BodyText"/>
      </w:pPr>
    </w:p>
    <w:p w14:paraId="1F04D0C6" w14:textId="77777777" w:rsidR="004A7D8B" w:rsidRDefault="004A7D8B">
      <w:pPr>
        <w:pStyle w:val="BodyText"/>
      </w:pPr>
    </w:p>
    <w:p w14:paraId="16CA1147" w14:textId="77777777" w:rsidR="004A7D8B" w:rsidRDefault="004A7D8B">
      <w:pPr>
        <w:pStyle w:val="BodyText"/>
      </w:pPr>
    </w:p>
    <w:p w14:paraId="61057FFF" w14:textId="77777777" w:rsidR="004A7D8B" w:rsidRDefault="004A7D8B">
      <w:pPr>
        <w:pStyle w:val="BodyText"/>
        <w:spacing w:before="138"/>
      </w:pPr>
    </w:p>
    <w:p w14:paraId="2B0C441D" w14:textId="77777777" w:rsidR="004A7D8B" w:rsidRDefault="00000000">
      <w:pPr>
        <w:pStyle w:val="BodyText"/>
        <w:spacing w:line="360" w:lineRule="auto"/>
        <w:ind w:left="732" w:right="7980"/>
      </w:pPr>
      <w:r>
        <w:t>Authorized</w:t>
      </w:r>
      <w:r>
        <w:rPr>
          <w:spacing w:val="-15"/>
        </w:rPr>
        <w:t xml:space="preserve"> </w:t>
      </w:r>
      <w:r>
        <w:t xml:space="preserve">Signature </w:t>
      </w:r>
      <w:r>
        <w:rPr>
          <w:spacing w:val="-2"/>
        </w:rPr>
        <w:t>Manager</w:t>
      </w:r>
    </w:p>
    <w:p w14:paraId="109DC449" w14:textId="77777777" w:rsidR="004A7D8B" w:rsidRDefault="00000000">
      <w:pPr>
        <w:pStyle w:val="BodyText"/>
        <w:ind w:left="732"/>
      </w:pPr>
      <w:r>
        <w:t>Seal</w:t>
      </w:r>
      <w:r>
        <w:rPr>
          <w:spacing w:val="-3"/>
        </w:rPr>
        <w:t xml:space="preserve"> </w:t>
      </w:r>
      <w:r>
        <w:t>of</w:t>
      </w:r>
      <w:r>
        <w:rPr>
          <w:spacing w:val="-1"/>
        </w:rPr>
        <w:t xml:space="preserve"> </w:t>
      </w:r>
      <w:r>
        <w:rPr>
          <w:spacing w:val="-4"/>
        </w:rPr>
        <w:t>Bank</w:t>
      </w:r>
    </w:p>
    <w:p w14:paraId="0F7FDD65" w14:textId="77777777" w:rsidR="004A7D8B" w:rsidRDefault="004A7D8B">
      <w:pPr>
        <w:pStyle w:val="BodyText"/>
        <w:sectPr w:rsidR="004A7D8B">
          <w:pgSz w:w="11910" w:h="16840"/>
          <w:pgMar w:top="1000" w:right="425" w:bottom="1580" w:left="708" w:header="0" w:footer="1318" w:gutter="0"/>
          <w:cols w:space="720"/>
        </w:sectPr>
      </w:pPr>
    </w:p>
    <w:p w14:paraId="375D19FF" w14:textId="77777777" w:rsidR="004A7D8B" w:rsidRDefault="00000000">
      <w:pPr>
        <w:pStyle w:val="BodyText"/>
        <w:spacing w:before="65" w:line="360" w:lineRule="auto"/>
        <w:ind w:left="4151" w:right="4012"/>
        <w:jc w:val="center"/>
      </w:pPr>
      <w:r>
        <w:rPr>
          <w:spacing w:val="-2"/>
        </w:rPr>
        <w:lastRenderedPageBreak/>
        <w:t>Annexure-IV DATASHEET</w:t>
      </w:r>
    </w:p>
    <w:p w14:paraId="09BB2F38" w14:textId="77777777" w:rsidR="004A7D8B" w:rsidRDefault="004A7D8B">
      <w:pPr>
        <w:pStyle w:val="BodyText"/>
        <w:spacing w:before="184"/>
        <w:rPr>
          <w:sz w:val="20"/>
        </w:rPr>
      </w:pPr>
    </w:p>
    <w:tbl>
      <w:tblPr>
        <w:tblW w:w="0" w:type="auto"/>
        <w:tblInd w:w="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96"/>
        <w:gridCol w:w="1597"/>
        <w:gridCol w:w="1597"/>
        <w:gridCol w:w="1597"/>
        <w:gridCol w:w="1598"/>
        <w:gridCol w:w="1598"/>
      </w:tblGrid>
      <w:tr w:rsidR="004A7D8B" w14:paraId="55BDDE10" w14:textId="77777777">
        <w:trPr>
          <w:trHeight w:val="414"/>
        </w:trPr>
        <w:tc>
          <w:tcPr>
            <w:tcW w:w="1596" w:type="dxa"/>
          </w:tcPr>
          <w:p w14:paraId="6D0F3A2D" w14:textId="77777777" w:rsidR="004A7D8B" w:rsidRDefault="00000000">
            <w:pPr>
              <w:pStyle w:val="TableParagraph"/>
              <w:spacing w:before="1"/>
              <w:ind w:left="520"/>
              <w:rPr>
                <w:sz w:val="24"/>
              </w:rPr>
            </w:pPr>
            <w:r>
              <w:rPr>
                <w:sz w:val="24"/>
              </w:rPr>
              <w:t xml:space="preserve">Sl </w:t>
            </w:r>
            <w:r>
              <w:rPr>
                <w:spacing w:val="-5"/>
                <w:sz w:val="24"/>
              </w:rPr>
              <w:t>No</w:t>
            </w:r>
          </w:p>
        </w:tc>
        <w:tc>
          <w:tcPr>
            <w:tcW w:w="1597" w:type="dxa"/>
          </w:tcPr>
          <w:p w14:paraId="7C37D172" w14:textId="77777777" w:rsidR="004A7D8B" w:rsidRDefault="00000000">
            <w:pPr>
              <w:pStyle w:val="TableParagraph"/>
              <w:spacing w:before="1"/>
              <w:ind w:left="270"/>
              <w:rPr>
                <w:sz w:val="24"/>
              </w:rPr>
            </w:pPr>
            <w:r>
              <w:rPr>
                <w:spacing w:val="-2"/>
                <w:sz w:val="24"/>
              </w:rPr>
              <w:t>Equipment</w:t>
            </w:r>
          </w:p>
        </w:tc>
        <w:tc>
          <w:tcPr>
            <w:tcW w:w="1597" w:type="dxa"/>
          </w:tcPr>
          <w:p w14:paraId="046B016C" w14:textId="77777777" w:rsidR="004A7D8B" w:rsidRDefault="00000000">
            <w:pPr>
              <w:pStyle w:val="TableParagraph"/>
              <w:spacing w:before="1"/>
              <w:ind w:left="522"/>
              <w:rPr>
                <w:sz w:val="24"/>
              </w:rPr>
            </w:pPr>
            <w:r>
              <w:rPr>
                <w:spacing w:val="-4"/>
                <w:sz w:val="24"/>
              </w:rPr>
              <w:t>Make</w:t>
            </w:r>
          </w:p>
        </w:tc>
        <w:tc>
          <w:tcPr>
            <w:tcW w:w="1597" w:type="dxa"/>
          </w:tcPr>
          <w:p w14:paraId="18223B38" w14:textId="77777777" w:rsidR="004A7D8B" w:rsidRDefault="00000000">
            <w:pPr>
              <w:pStyle w:val="TableParagraph"/>
              <w:spacing w:before="1"/>
              <w:ind w:left="305"/>
              <w:rPr>
                <w:sz w:val="24"/>
              </w:rPr>
            </w:pPr>
            <w:r>
              <w:rPr>
                <w:sz w:val="24"/>
              </w:rPr>
              <w:t>Model</w:t>
            </w:r>
            <w:r>
              <w:rPr>
                <w:spacing w:val="-1"/>
                <w:sz w:val="24"/>
              </w:rPr>
              <w:t xml:space="preserve"> </w:t>
            </w:r>
            <w:r>
              <w:rPr>
                <w:spacing w:val="-5"/>
                <w:sz w:val="24"/>
              </w:rPr>
              <w:t>No</w:t>
            </w:r>
          </w:p>
        </w:tc>
        <w:tc>
          <w:tcPr>
            <w:tcW w:w="1598" w:type="dxa"/>
          </w:tcPr>
          <w:p w14:paraId="7446828C" w14:textId="77777777" w:rsidR="004A7D8B" w:rsidRDefault="00000000">
            <w:pPr>
              <w:pStyle w:val="TableParagraph"/>
              <w:spacing w:before="1"/>
              <w:ind w:left="160"/>
              <w:rPr>
                <w:sz w:val="24"/>
              </w:rPr>
            </w:pPr>
            <w:r>
              <w:rPr>
                <w:spacing w:val="-2"/>
                <w:sz w:val="24"/>
              </w:rPr>
              <w:t>Specification</w:t>
            </w:r>
          </w:p>
        </w:tc>
        <w:tc>
          <w:tcPr>
            <w:tcW w:w="1598" w:type="dxa"/>
          </w:tcPr>
          <w:p w14:paraId="500B1F55" w14:textId="77777777" w:rsidR="004A7D8B" w:rsidRDefault="00000000">
            <w:pPr>
              <w:pStyle w:val="TableParagraph"/>
              <w:spacing w:before="1"/>
              <w:ind w:left="373"/>
              <w:rPr>
                <w:sz w:val="24"/>
              </w:rPr>
            </w:pPr>
            <w:r>
              <w:rPr>
                <w:spacing w:val="-2"/>
                <w:sz w:val="24"/>
              </w:rPr>
              <w:t>Quantity</w:t>
            </w:r>
          </w:p>
        </w:tc>
      </w:tr>
      <w:tr w:rsidR="004A7D8B" w14:paraId="54E0D668" w14:textId="77777777">
        <w:trPr>
          <w:trHeight w:val="414"/>
        </w:trPr>
        <w:tc>
          <w:tcPr>
            <w:tcW w:w="1596" w:type="dxa"/>
          </w:tcPr>
          <w:p w14:paraId="6FFCF203" w14:textId="77777777" w:rsidR="004A7D8B" w:rsidRDefault="00000000">
            <w:pPr>
              <w:pStyle w:val="TableParagraph"/>
              <w:spacing w:line="275" w:lineRule="exact"/>
              <w:ind w:left="107"/>
              <w:rPr>
                <w:sz w:val="24"/>
              </w:rPr>
            </w:pPr>
            <w:r>
              <w:rPr>
                <w:spacing w:val="-10"/>
                <w:sz w:val="24"/>
              </w:rPr>
              <w:t>1</w:t>
            </w:r>
          </w:p>
        </w:tc>
        <w:tc>
          <w:tcPr>
            <w:tcW w:w="1597" w:type="dxa"/>
          </w:tcPr>
          <w:p w14:paraId="55DD5400" w14:textId="77777777" w:rsidR="004A7D8B" w:rsidRDefault="004A7D8B">
            <w:pPr>
              <w:pStyle w:val="TableParagraph"/>
              <w:rPr>
                <w:sz w:val="24"/>
              </w:rPr>
            </w:pPr>
          </w:p>
        </w:tc>
        <w:tc>
          <w:tcPr>
            <w:tcW w:w="1597" w:type="dxa"/>
          </w:tcPr>
          <w:p w14:paraId="26EC6808" w14:textId="77777777" w:rsidR="004A7D8B" w:rsidRDefault="004A7D8B">
            <w:pPr>
              <w:pStyle w:val="TableParagraph"/>
              <w:rPr>
                <w:sz w:val="24"/>
              </w:rPr>
            </w:pPr>
          </w:p>
        </w:tc>
        <w:tc>
          <w:tcPr>
            <w:tcW w:w="1597" w:type="dxa"/>
          </w:tcPr>
          <w:p w14:paraId="565FC130" w14:textId="77777777" w:rsidR="004A7D8B" w:rsidRDefault="004A7D8B">
            <w:pPr>
              <w:pStyle w:val="TableParagraph"/>
              <w:rPr>
                <w:sz w:val="24"/>
              </w:rPr>
            </w:pPr>
          </w:p>
        </w:tc>
        <w:tc>
          <w:tcPr>
            <w:tcW w:w="1598" w:type="dxa"/>
          </w:tcPr>
          <w:p w14:paraId="328336D0" w14:textId="77777777" w:rsidR="004A7D8B" w:rsidRDefault="004A7D8B">
            <w:pPr>
              <w:pStyle w:val="TableParagraph"/>
              <w:rPr>
                <w:sz w:val="24"/>
              </w:rPr>
            </w:pPr>
          </w:p>
        </w:tc>
        <w:tc>
          <w:tcPr>
            <w:tcW w:w="1598" w:type="dxa"/>
          </w:tcPr>
          <w:p w14:paraId="6EDAA460" w14:textId="77777777" w:rsidR="004A7D8B" w:rsidRDefault="004A7D8B">
            <w:pPr>
              <w:pStyle w:val="TableParagraph"/>
              <w:rPr>
                <w:sz w:val="24"/>
              </w:rPr>
            </w:pPr>
          </w:p>
        </w:tc>
      </w:tr>
      <w:tr w:rsidR="004A7D8B" w14:paraId="22522BEF" w14:textId="77777777">
        <w:trPr>
          <w:trHeight w:val="412"/>
        </w:trPr>
        <w:tc>
          <w:tcPr>
            <w:tcW w:w="1596" w:type="dxa"/>
          </w:tcPr>
          <w:p w14:paraId="508E4466" w14:textId="77777777" w:rsidR="004A7D8B" w:rsidRDefault="00000000">
            <w:pPr>
              <w:pStyle w:val="TableParagraph"/>
              <w:spacing w:line="275" w:lineRule="exact"/>
              <w:ind w:left="107"/>
              <w:rPr>
                <w:sz w:val="24"/>
              </w:rPr>
            </w:pPr>
            <w:r>
              <w:rPr>
                <w:spacing w:val="-10"/>
                <w:sz w:val="24"/>
              </w:rPr>
              <w:t>2</w:t>
            </w:r>
          </w:p>
        </w:tc>
        <w:tc>
          <w:tcPr>
            <w:tcW w:w="1597" w:type="dxa"/>
          </w:tcPr>
          <w:p w14:paraId="7CE2D71D" w14:textId="77777777" w:rsidR="004A7D8B" w:rsidRDefault="004A7D8B">
            <w:pPr>
              <w:pStyle w:val="TableParagraph"/>
              <w:rPr>
                <w:sz w:val="24"/>
              </w:rPr>
            </w:pPr>
          </w:p>
        </w:tc>
        <w:tc>
          <w:tcPr>
            <w:tcW w:w="1597" w:type="dxa"/>
          </w:tcPr>
          <w:p w14:paraId="2563807A" w14:textId="77777777" w:rsidR="004A7D8B" w:rsidRDefault="004A7D8B">
            <w:pPr>
              <w:pStyle w:val="TableParagraph"/>
              <w:rPr>
                <w:sz w:val="24"/>
              </w:rPr>
            </w:pPr>
          </w:p>
        </w:tc>
        <w:tc>
          <w:tcPr>
            <w:tcW w:w="1597" w:type="dxa"/>
          </w:tcPr>
          <w:p w14:paraId="7544956B" w14:textId="77777777" w:rsidR="004A7D8B" w:rsidRDefault="004A7D8B">
            <w:pPr>
              <w:pStyle w:val="TableParagraph"/>
              <w:rPr>
                <w:sz w:val="24"/>
              </w:rPr>
            </w:pPr>
          </w:p>
        </w:tc>
        <w:tc>
          <w:tcPr>
            <w:tcW w:w="1598" w:type="dxa"/>
          </w:tcPr>
          <w:p w14:paraId="6325268D" w14:textId="77777777" w:rsidR="004A7D8B" w:rsidRDefault="004A7D8B">
            <w:pPr>
              <w:pStyle w:val="TableParagraph"/>
              <w:rPr>
                <w:sz w:val="24"/>
              </w:rPr>
            </w:pPr>
          </w:p>
        </w:tc>
        <w:tc>
          <w:tcPr>
            <w:tcW w:w="1598" w:type="dxa"/>
          </w:tcPr>
          <w:p w14:paraId="2344D2A8" w14:textId="77777777" w:rsidR="004A7D8B" w:rsidRDefault="004A7D8B">
            <w:pPr>
              <w:pStyle w:val="TableParagraph"/>
              <w:rPr>
                <w:sz w:val="24"/>
              </w:rPr>
            </w:pPr>
          </w:p>
        </w:tc>
      </w:tr>
      <w:tr w:rsidR="004A7D8B" w14:paraId="2AF87D7B" w14:textId="77777777">
        <w:trPr>
          <w:trHeight w:val="441"/>
        </w:trPr>
        <w:tc>
          <w:tcPr>
            <w:tcW w:w="1596" w:type="dxa"/>
          </w:tcPr>
          <w:p w14:paraId="456C2C71" w14:textId="77777777" w:rsidR="004A7D8B" w:rsidRDefault="004A7D8B">
            <w:pPr>
              <w:pStyle w:val="TableParagraph"/>
              <w:rPr>
                <w:sz w:val="24"/>
              </w:rPr>
            </w:pPr>
          </w:p>
        </w:tc>
        <w:tc>
          <w:tcPr>
            <w:tcW w:w="1597" w:type="dxa"/>
          </w:tcPr>
          <w:p w14:paraId="61F1C2DD" w14:textId="77777777" w:rsidR="004A7D8B" w:rsidRDefault="004A7D8B">
            <w:pPr>
              <w:pStyle w:val="TableParagraph"/>
              <w:rPr>
                <w:sz w:val="24"/>
              </w:rPr>
            </w:pPr>
          </w:p>
        </w:tc>
        <w:tc>
          <w:tcPr>
            <w:tcW w:w="1597" w:type="dxa"/>
          </w:tcPr>
          <w:p w14:paraId="12CD93FF" w14:textId="77777777" w:rsidR="004A7D8B" w:rsidRDefault="004A7D8B">
            <w:pPr>
              <w:pStyle w:val="TableParagraph"/>
              <w:rPr>
                <w:sz w:val="24"/>
              </w:rPr>
            </w:pPr>
          </w:p>
        </w:tc>
        <w:tc>
          <w:tcPr>
            <w:tcW w:w="1597" w:type="dxa"/>
          </w:tcPr>
          <w:p w14:paraId="73B34CD7" w14:textId="77777777" w:rsidR="004A7D8B" w:rsidRDefault="004A7D8B">
            <w:pPr>
              <w:pStyle w:val="TableParagraph"/>
              <w:rPr>
                <w:sz w:val="24"/>
              </w:rPr>
            </w:pPr>
          </w:p>
        </w:tc>
        <w:tc>
          <w:tcPr>
            <w:tcW w:w="1598" w:type="dxa"/>
          </w:tcPr>
          <w:p w14:paraId="4097BE94" w14:textId="77777777" w:rsidR="004A7D8B" w:rsidRDefault="004A7D8B">
            <w:pPr>
              <w:pStyle w:val="TableParagraph"/>
              <w:rPr>
                <w:sz w:val="24"/>
              </w:rPr>
            </w:pPr>
          </w:p>
        </w:tc>
        <w:tc>
          <w:tcPr>
            <w:tcW w:w="1598" w:type="dxa"/>
          </w:tcPr>
          <w:p w14:paraId="187711F4" w14:textId="77777777" w:rsidR="004A7D8B" w:rsidRDefault="004A7D8B">
            <w:pPr>
              <w:pStyle w:val="TableParagraph"/>
              <w:rPr>
                <w:sz w:val="24"/>
              </w:rPr>
            </w:pPr>
          </w:p>
        </w:tc>
      </w:tr>
      <w:tr w:rsidR="004A7D8B" w14:paraId="49570B0D" w14:textId="77777777">
        <w:trPr>
          <w:trHeight w:val="439"/>
        </w:trPr>
        <w:tc>
          <w:tcPr>
            <w:tcW w:w="1596" w:type="dxa"/>
          </w:tcPr>
          <w:p w14:paraId="19F2A83C" w14:textId="77777777" w:rsidR="004A7D8B" w:rsidRDefault="004A7D8B">
            <w:pPr>
              <w:pStyle w:val="TableParagraph"/>
              <w:rPr>
                <w:sz w:val="24"/>
              </w:rPr>
            </w:pPr>
          </w:p>
        </w:tc>
        <w:tc>
          <w:tcPr>
            <w:tcW w:w="1597" w:type="dxa"/>
          </w:tcPr>
          <w:p w14:paraId="0D2CC364" w14:textId="77777777" w:rsidR="004A7D8B" w:rsidRDefault="004A7D8B">
            <w:pPr>
              <w:pStyle w:val="TableParagraph"/>
              <w:rPr>
                <w:sz w:val="24"/>
              </w:rPr>
            </w:pPr>
          </w:p>
        </w:tc>
        <w:tc>
          <w:tcPr>
            <w:tcW w:w="1597" w:type="dxa"/>
          </w:tcPr>
          <w:p w14:paraId="095092A5" w14:textId="77777777" w:rsidR="004A7D8B" w:rsidRDefault="004A7D8B">
            <w:pPr>
              <w:pStyle w:val="TableParagraph"/>
              <w:rPr>
                <w:sz w:val="24"/>
              </w:rPr>
            </w:pPr>
          </w:p>
        </w:tc>
        <w:tc>
          <w:tcPr>
            <w:tcW w:w="1597" w:type="dxa"/>
          </w:tcPr>
          <w:p w14:paraId="73168A12" w14:textId="77777777" w:rsidR="004A7D8B" w:rsidRDefault="004A7D8B">
            <w:pPr>
              <w:pStyle w:val="TableParagraph"/>
              <w:rPr>
                <w:sz w:val="24"/>
              </w:rPr>
            </w:pPr>
          </w:p>
        </w:tc>
        <w:tc>
          <w:tcPr>
            <w:tcW w:w="1598" w:type="dxa"/>
          </w:tcPr>
          <w:p w14:paraId="42BBD557" w14:textId="77777777" w:rsidR="004A7D8B" w:rsidRDefault="004A7D8B">
            <w:pPr>
              <w:pStyle w:val="TableParagraph"/>
              <w:rPr>
                <w:sz w:val="24"/>
              </w:rPr>
            </w:pPr>
          </w:p>
        </w:tc>
        <w:tc>
          <w:tcPr>
            <w:tcW w:w="1598" w:type="dxa"/>
          </w:tcPr>
          <w:p w14:paraId="3AF44DBC" w14:textId="77777777" w:rsidR="004A7D8B" w:rsidRDefault="004A7D8B">
            <w:pPr>
              <w:pStyle w:val="TableParagraph"/>
              <w:rPr>
                <w:sz w:val="24"/>
              </w:rPr>
            </w:pPr>
          </w:p>
        </w:tc>
      </w:tr>
    </w:tbl>
    <w:p w14:paraId="2B4FBED3" w14:textId="77777777" w:rsidR="004A7D8B" w:rsidRDefault="004A7D8B">
      <w:pPr>
        <w:pStyle w:val="TableParagraph"/>
        <w:rPr>
          <w:sz w:val="24"/>
        </w:rPr>
        <w:sectPr w:rsidR="004A7D8B">
          <w:pgSz w:w="11910" w:h="16840"/>
          <w:pgMar w:top="1000" w:right="425" w:bottom="1500" w:left="708" w:header="0" w:footer="1318" w:gutter="0"/>
          <w:cols w:space="720"/>
        </w:sectPr>
      </w:pPr>
    </w:p>
    <w:p w14:paraId="2D587AF9" w14:textId="77777777" w:rsidR="004A7D8B" w:rsidRDefault="00000000">
      <w:pPr>
        <w:pStyle w:val="BodyText"/>
        <w:spacing w:before="64" w:line="360" w:lineRule="auto"/>
        <w:ind w:left="4225" w:right="4079" w:firstLine="633"/>
      </w:pPr>
      <w:r>
        <w:rPr>
          <w:spacing w:val="-2"/>
        </w:rPr>
        <w:lastRenderedPageBreak/>
        <w:t xml:space="preserve">Annexure-V </w:t>
      </w:r>
      <w:r>
        <w:t>PRICE</w:t>
      </w:r>
      <w:r>
        <w:rPr>
          <w:spacing w:val="-15"/>
        </w:rPr>
        <w:t xml:space="preserve"> </w:t>
      </w:r>
      <w:r>
        <w:t>BID</w:t>
      </w:r>
      <w:r>
        <w:rPr>
          <w:spacing w:val="-15"/>
        </w:rPr>
        <w:t xml:space="preserve"> </w:t>
      </w:r>
      <w:r>
        <w:t>SCHEDULE</w:t>
      </w:r>
    </w:p>
    <w:p w14:paraId="36725F86" w14:textId="77777777" w:rsidR="004A7D8B" w:rsidRDefault="004A7D8B">
      <w:pPr>
        <w:pStyle w:val="BodyText"/>
        <w:spacing w:before="186"/>
        <w:rPr>
          <w:sz w:val="20"/>
        </w:rPr>
      </w:pPr>
    </w:p>
    <w:tbl>
      <w:tblPr>
        <w:tblW w:w="0" w:type="auto"/>
        <w:tblInd w:w="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3"/>
        <w:gridCol w:w="1272"/>
        <w:gridCol w:w="785"/>
        <w:gridCol w:w="842"/>
        <w:gridCol w:w="1056"/>
        <w:gridCol w:w="919"/>
        <w:gridCol w:w="1159"/>
        <w:gridCol w:w="1160"/>
        <w:gridCol w:w="1457"/>
        <w:gridCol w:w="907"/>
      </w:tblGrid>
      <w:tr w:rsidR="004A7D8B" w14:paraId="6C410AC6" w14:textId="77777777">
        <w:trPr>
          <w:trHeight w:val="1656"/>
        </w:trPr>
        <w:tc>
          <w:tcPr>
            <w:tcW w:w="523" w:type="dxa"/>
          </w:tcPr>
          <w:p w14:paraId="5CC772F1" w14:textId="77777777" w:rsidR="004A7D8B" w:rsidRDefault="00000000">
            <w:pPr>
              <w:pStyle w:val="TableParagraph"/>
              <w:spacing w:line="360" w:lineRule="auto"/>
              <w:ind w:left="107" w:right="110"/>
              <w:rPr>
                <w:sz w:val="24"/>
              </w:rPr>
            </w:pPr>
            <w:r>
              <w:rPr>
                <w:spacing w:val="-4"/>
                <w:sz w:val="24"/>
              </w:rPr>
              <w:t xml:space="preserve">Sl. </w:t>
            </w:r>
            <w:r>
              <w:rPr>
                <w:spacing w:val="-5"/>
                <w:sz w:val="24"/>
              </w:rPr>
              <w:t>No</w:t>
            </w:r>
          </w:p>
        </w:tc>
        <w:tc>
          <w:tcPr>
            <w:tcW w:w="1272" w:type="dxa"/>
          </w:tcPr>
          <w:p w14:paraId="6A916A87" w14:textId="77777777" w:rsidR="004A7D8B" w:rsidRDefault="00000000">
            <w:pPr>
              <w:pStyle w:val="TableParagraph"/>
              <w:spacing w:line="275" w:lineRule="exact"/>
              <w:ind w:left="108"/>
              <w:rPr>
                <w:sz w:val="24"/>
              </w:rPr>
            </w:pPr>
            <w:r>
              <w:rPr>
                <w:spacing w:val="-2"/>
                <w:sz w:val="24"/>
              </w:rPr>
              <w:t>Equipment</w:t>
            </w:r>
          </w:p>
        </w:tc>
        <w:tc>
          <w:tcPr>
            <w:tcW w:w="785" w:type="dxa"/>
          </w:tcPr>
          <w:p w14:paraId="67B0BB38" w14:textId="77777777" w:rsidR="004A7D8B" w:rsidRDefault="00000000">
            <w:pPr>
              <w:pStyle w:val="TableParagraph"/>
              <w:spacing w:line="275" w:lineRule="exact"/>
              <w:ind w:left="105"/>
              <w:rPr>
                <w:sz w:val="24"/>
              </w:rPr>
            </w:pPr>
            <w:r>
              <w:rPr>
                <w:spacing w:val="-4"/>
                <w:sz w:val="24"/>
              </w:rPr>
              <w:t>Make</w:t>
            </w:r>
          </w:p>
        </w:tc>
        <w:tc>
          <w:tcPr>
            <w:tcW w:w="842" w:type="dxa"/>
          </w:tcPr>
          <w:p w14:paraId="020B4F0E" w14:textId="77777777" w:rsidR="004A7D8B" w:rsidRDefault="00000000">
            <w:pPr>
              <w:pStyle w:val="TableParagraph"/>
              <w:spacing w:line="360" w:lineRule="auto"/>
              <w:ind w:left="108" w:right="95"/>
              <w:rPr>
                <w:sz w:val="24"/>
              </w:rPr>
            </w:pPr>
            <w:r>
              <w:rPr>
                <w:spacing w:val="-2"/>
                <w:sz w:val="24"/>
              </w:rPr>
              <w:t xml:space="preserve">Model </w:t>
            </w:r>
            <w:r>
              <w:rPr>
                <w:spacing w:val="-6"/>
                <w:sz w:val="24"/>
              </w:rPr>
              <w:t>No</w:t>
            </w:r>
          </w:p>
        </w:tc>
        <w:tc>
          <w:tcPr>
            <w:tcW w:w="1056" w:type="dxa"/>
          </w:tcPr>
          <w:p w14:paraId="06E47B4B" w14:textId="77777777" w:rsidR="004A7D8B" w:rsidRDefault="00000000">
            <w:pPr>
              <w:pStyle w:val="TableParagraph"/>
              <w:spacing w:line="275" w:lineRule="exact"/>
              <w:ind w:left="108"/>
              <w:rPr>
                <w:sz w:val="24"/>
              </w:rPr>
            </w:pPr>
            <w:r>
              <w:rPr>
                <w:spacing w:val="-2"/>
                <w:sz w:val="24"/>
              </w:rPr>
              <w:t>Quantity</w:t>
            </w:r>
          </w:p>
        </w:tc>
        <w:tc>
          <w:tcPr>
            <w:tcW w:w="919" w:type="dxa"/>
          </w:tcPr>
          <w:p w14:paraId="065AB05D" w14:textId="77777777" w:rsidR="004A7D8B" w:rsidRDefault="00000000">
            <w:pPr>
              <w:pStyle w:val="TableParagraph"/>
              <w:spacing w:line="360" w:lineRule="auto"/>
              <w:ind w:left="109" w:right="305"/>
              <w:jc w:val="both"/>
              <w:rPr>
                <w:sz w:val="24"/>
              </w:rPr>
            </w:pPr>
            <w:r>
              <w:rPr>
                <w:spacing w:val="-4"/>
                <w:sz w:val="24"/>
              </w:rPr>
              <w:t xml:space="preserve">Unit </w:t>
            </w:r>
            <w:r>
              <w:rPr>
                <w:spacing w:val="-2"/>
                <w:sz w:val="24"/>
              </w:rPr>
              <w:t xml:space="preserve">Price </w:t>
            </w:r>
            <w:r>
              <w:rPr>
                <w:spacing w:val="-4"/>
                <w:sz w:val="24"/>
              </w:rPr>
              <w:t>(in</w:t>
            </w:r>
          </w:p>
          <w:p w14:paraId="602C8829" w14:textId="77777777" w:rsidR="004A7D8B" w:rsidRDefault="00000000">
            <w:pPr>
              <w:pStyle w:val="TableParagraph"/>
              <w:spacing w:line="275" w:lineRule="exact"/>
              <w:ind w:left="109"/>
              <w:rPr>
                <w:sz w:val="24"/>
              </w:rPr>
            </w:pPr>
            <w:r>
              <w:rPr>
                <w:spacing w:val="-4"/>
                <w:sz w:val="24"/>
              </w:rPr>
              <w:t>INR)</w:t>
            </w:r>
          </w:p>
        </w:tc>
        <w:tc>
          <w:tcPr>
            <w:tcW w:w="1159" w:type="dxa"/>
          </w:tcPr>
          <w:p w14:paraId="27707A2B" w14:textId="77777777" w:rsidR="004A7D8B" w:rsidRDefault="00000000">
            <w:pPr>
              <w:pStyle w:val="TableParagraph"/>
              <w:spacing w:line="360" w:lineRule="auto"/>
              <w:ind w:left="109" w:right="105"/>
              <w:rPr>
                <w:sz w:val="24"/>
              </w:rPr>
            </w:pPr>
            <w:r>
              <w:rPr>
                <w:spacing w:val="-2"/>
                <w:sz w:val="24"/>
              </w:rPr>
              <w:t xml:space="preserve">Sales Tax/VAT </w:t>
            </w:r>
            <w:r>
              <w:rPr>
                <w:sz w:val="24"/>
              </w:rPr>
              <w:t>(in INR)</w:t>
            </w:r>
          </w:p>
        </w:tc>
        <w:tc>
          <w:tcPr>
            <w:tcW w:w="1160" w:type="dxa"/>
          </w:tcPr>
          <w:p w14:paraId="210B9E70" w14:textId="77777777" w:rsidR="004A7D8B" w:rsidRDefault="00000000">
            <w:pPr>
              <w:pStyle w:val="TableParagraph"/>
              <w:spacing w:line="360" w:lineRule="auto"/>
              <w:ind w:left="110" w:right="105"/>
              <w:rPr>
                <w:sz w:val="24"/>
              </w:rPr>
            </w:pPr>
            <w:r>
              <w:rPr>
                <w:spacing w:val="-2"/>
                <w:sz w:val="24"/>
              </w:rPr>
              <w:t xml:space="preserve">Service Tax/VAT </w:t>
            </w:r>
            <w:r>
              <w:rPr>
                <w:sz w:val="24"/>
              </w:rPr>
              <w:t>(in INR)</w:t>
            </w:r>
          </w:p>
        </w:tc>
        <w:tc>
          <w:tcPr>
            <w:tcW w:w="1457" w:type="dxa"/>
          </w:tcPr>
          <w:p w14:paraId="55C9E7DB" w14:textId="77777777" w:rsidR="004A7D8B" w:rsidRDefault="00000000">
            <w:pPr>
              <w:pStyle w:val="TableParagraph"/>
              <w:spacing w:line="275" w:lineRule="exact"/>
              <w:ind w:left="109"/>
              <w:rPr>
                <w:sz w:val="24"/>
              </w:rPr>
            </w:pPr>
            <w:r>
              <w:rPr>
                <w:spacing w:val="-2"/>
                <w:sz w:val="24"/>
              </w:rPr>
              <w:t>F.O.R</w:t>
            </w:r>
          </w:p>
          <w:p w14:paraId="3DD0AD1A" w14:textId="77777777" w:rsidR="004A7D8B" w:rsidRDefault="00000000">
            <w:pPr>
              <w:pStyle w:val="TableParagraph"/>
              <w:spacing w:before="137"/>
              <w:ind w:left="109"/>
              <w:rPr>
                <w:sz w:val="24"/>
              </w:rPr>
            </w:pPr>
            <w:r>
              <w:rPr>
                <w:spacing w:val="-2"/>
                <w:sz w:val="24"/>
              </w:rPr>
              <w:t>Destination</w:t>
            </w:r>
          </w:p>
          <w:p w14:paraId="098D918B" w14:textId="77777777" w:rsidR="004A7D8B" w:rsidRDefault="00000000">
            <w:pPr>
              <w:pStyle w:val="TableParagraph"/>
              <w:spacing w:before="5" w:line="410" w:lineRule="atLeast"/>
              <w:ind w:left="109"/>
              <w:rPr>
                <w:sz w:val="24"/>
              </w:rPr>
            </w:pPr>
            <w:r>
              <w:rPr>
                <w:spacing w:val="-2"/>
                <w:sz w:val="24"/>
              </w:rPr>
              <w:t>Price(Where Applicable)</w:t>
            </w:r>
          </w:p>
        </w:tc>
        <w:tc>
          <w:tcPr>
            <w:tcW w:w="907" w:type="dxa"/>
          </w:tcPr>
          <w:p w14:paraId="171545D5" w14:textId="77777777" w:rsidR="004A7D8B" w:rsidRDefault="00000000">
            <w:pPr>
              <w:pStyle w:val="TableParagraph"/>
              <w:spacing w:line="360" w:lineRule="auto"/>
              <w:ind w:left="109" w:right="279"/>
              <w:jc w:val="both"/>
              <w:rPr>
                <w:sz w:val="24"/>
              </w:rPr>
            </w:pPr>
            <w:r>
              <w:rPr>
                <w:spacing w:val="-2"/>
                <w:sz w:val="24"/>
              </w:rPr>
              <w:t xml:space="preserve">Total </w:t>
            </w:r>
            <w:r>
              <w:rPr>
                <w:spacing w:val="-4"/>
                <w:sz w:val="24"/>
              </w:rPr>
              <w:t>Cost (in</w:t>
            </w:r>
          </w:p>
          <w:p w14:paraId="2624C908" w14:textId="77777777" w:rsidR="004A7D8B" w:rsidRDefault="00000000">
            <w:pPr>
              <w:pStyle w:val="TableParagraph"/>
              <w:spacing w:line="275" w:lineRule="exact"/>
              <w:ind w:left="109"/>
              <w:rPr>
                <w:sz w:val="24"/>
              </w:rPr>
            </w:pPr>
            <w:r>
              <w:rPr>
                <w:spacing w:val="-4"/>
                <w:sz w:val="24"/>
              </w:rPr>
              <w:t>INR)</w:t>
            </w:r>
          </w:p>
        </w:tc>
      </w:tr>
      <w:tr w:rsidR="004A7D8B" w14:paraId="4043A2ED" w14:textId="77777777">
        <w:trPr>
          <w:trHeight w:val="366"/>
        </w:trPr>
        <w:tc>
          <w:tcPr>
            <w:tcW w:w="523" w:type="dxa"/>
          </w:tcPr>
          <w:p w14:paraId="16474A17" w14:textId="77777777" w:rsidR="004A7D8B" w:rsidRDefault="004A7D8B">
            <w:pPr>
              <w:pStyle w:val="TableParagraph"/>
              <w:rPr>
                <w:sz w:val="24"/>
              </w:rPr>
            </w:pPr>
          </w:p>
        </w:tc>
        <w:tc>
          <w:tcPr>
            <w:tcW w:w="1272" w:type="dxa"/>
          </w:tcPr>
          <w:p w14:paraId="47F20715" w14:textId="77777777" w:rsidR="004A7D8B" w:rsidRDefault="004A7D8B">
            <w:pPr>
              <w:pStyle w:val="TableParagraph"/>
              <w:rPr>
                <w:sz w:val="24"/>
              </w:rPr>
            </w:pPr>
          </w:p>
        </w:tc>
        <w:tc>
          <w:tcPr>
            <w:tcW w:w="785" w:type="dxa"/>
          </w:tcPr>
          <w:p w14:paraId="2B068958" w14:textId="77777777" w:rsidR="004A7D8B" w:rsidRDefault="004A7D8B">
            <w:pPr>
              <w:pStyle w:val="TableParagraph"/>
              <w:rPr>
                <w:sz w:val="24"/>
              </w:rPr>
            </w:pPr>
          </w:p>
        </w:tc>
        <w:tc>
          <w:tcPr>
            <w:tcW w:w="842" w:type="dxa"/>
          </w:tcPr>
          <w:p w14:paraId="34CFD135" w14:textId="77777777" w:rsidR="004A7D8B" w:rsidRDefault="004A7D8B">
            <w:pPr>
              <w:pStyle w:val="TableParagraph"/>
              <w:rPr>
                <w:sz w:val="24"/>
              </w:rPr>
            </w:pPr>
          </w:p>
        </w:tc>
        <w:tc>
          <w:tcPr>
            <w:tcW w:w="1056" w:type="dxa"/>
          </w:tcPr>
          <w:p w14:paraId="2399A8BC" w14:textId="77777777" w:rsidR="004A7D8B" w:rsidRDefault="004A7D8B">
            <w:pPr>
              <w:pStyle w:val="TableParagraph"/>
              <w:rPr>
                <w:sz w:val="24"/>
              </w:rPr>
            </w:pPr>
          </w:p>
        </w:tc>
        <w:tc>
          <w:tcPr>
            <w:tcW w:w="919" w:type="dxa"/>
          </w:tcPr>
          <w:p w14:paraId="58EAFCE7" w14:textId="77777777" w:rsidR="004A7D8B" w:rsidRDefault="004A7D8B">
            <w:pPr>
              <w:pStyle w:val="TableParagraph"/>
              <w:rPr>
                <w:sz w:val="24"/>
              </w:rPr>
            </w:pPr>
          </w:p>
        </w:tc>
        <w:tc>
          <w:tcPr>
            <w:tcW w:w="1159" w:type="dxa"/>
          </w:tcPr>
          <w:p w14:paraId="49F50422" w14:textId="77777777" w:rsidR="004A7D8B" w:rsidRDefault="004A7D8B">
            <w:pPr>
              <w:pStyle w:val="TableParagraph"/>
              <w:rPr>
                <w:sz w:val="24"/>
              </w:rPr>
            </w:pPr>
          </w:p>
        </w:tc>
        <w:tc>
          <w:tcPr>
            <w:tcW w:w="1160" w:type="dxa"/>
          </w:tcPr>
          <w:p w14:paraId="57AC5A80" w14:textId="77777777" w:rsidR="004A7D8B" w:rsidRDefault="004A7D8B">
            <w:pPr>
              <w:pStyle w:val="TableParagraph"/>
              <w:rPr>
                <w:sz w:val="24"/>
              </w:rPr>
            </w:pPr>
          </w:p>
        </w:tc>
        <w:tc>
          <w:tcPr>
            <w:tcW w:w="1457" w:type="dxa"/>
          </w:tcPr>
          <w:p w14:paraId="0A18CBA7" w14:textId="77777777" w:rsidR="004A7D8B" w:rsidRDefault="004A7D8B">
            <w:pPr>
              <w:pStyle w:val="TableParagraph"/>
              <w:rPr>
                <w:sz w:val="24"/>
              </w:rPr>
            </w:pPr>
          </w:p>
        </w:tc>
        <w:tc>
          <w:tcPr>
            <w:tcW w:w="907" w:type="dxa"/>
          </w:tcPr>
          <w:p w14:paraId="74496F66" w14:textId="77777777" w:rsidR="004A7D8B" w:rsidRDefault="004A7D8B">
            <w:pPr>
              <w:pStyle w:val="TableParagraph"/>
              <w:rPr>
                <w:sz w:val="24"/>
              </w:rPr>
            </w:pPr>
          </w:p>
        </w:tc>
      </w:tr>
      <w:tr w:rsidR="004A7D8B" w14:paraId="02C95DF6" w14:textId="77777777">
        <w:trPr>
          <w:trHeight w:val="364"/>
        </w:trPr>
        <w:tc>
          <w:tcPr>
            <w:tcW w:w="523" w:type="dxa"/>
          </w:tcPr>
          <w:p w14:paraId="7DCE3623" w14:textId="77777777" w:rsidR="004A7D8B" w:rsidRDefault="004A7D8B">
            <w:pPr>
              <w:pStyle w:val="TableParagraph"/>
              <w:rPr>
                <w:sz w:val="24"/>
              </w:rPr>
            </w:pPr>
          </w:p>
        </w:tc>
        <w:tc>
          <w:tcPr>
            <w:tcW w:w="1272" w:type="dxa"/>
          </w:tcPr>
          <w:p w14:paraId="6AFFC6F6" w14:textId="77777777" w:rsidR="004A7D8B" w:rsidRDefault="004A7D8B">
            <w:pPr>
              <w:pStyle w:val="TableParagraph"/>
              <w:rPr>
                <w:sz w:val="24"/>
              </w:rPr>
            </w:pPr>
          </w:p>
        </w:tc>
        <w:tc>
          <w:tcPr>
            <w:tcW w:w="785" w:type="dxa"/>
          </w:tcPr>
          <w:p w14:paraId="7180BB15" w14:textId="77777777" w:rsidR="004A7D8B" w:rsidRDefault="004A7D8B">
            <w:pPr>
              <w:pStyle w:val="TableParagraph"/>
              <w:rPr>
                <w:sz w:val="24"/>
              </w:rPr>
            </w:pPr>
          </w:p>
        </w:tc>
        <w:tc>
          <w:tcPr>
            <w:tcW w:w="842" w:type="dxa"/>
          </w:tcPr>
          <w:p w14:paraId="72960E3C" w14:textId="77777777" w:rsidR="004A7D8B" w:rsidRDefault="004A7D8B">
            <w:pPr>
              <w:pStyle w:val="TableParagraph"/>
              <w:rPr>
                <w:sz w:val="24"/>
              </w:rPr>
            </w:pPr>
          </w:p>
        </w:tc>
        <w:tc>
          <w:tcPr>
            <w:tcW w:w="1056" w:type="dxa"/>
          </w:tcPr>
          <w:p w14:paraId="01AD0C83" w14:textId="77777777" w:rsidR="004A7D8B" w:rsidRDefault="004A7D8B">
            <w:pPr>
              <w:pStyle w:val="TableParagraph"/>
              <w:rPr>
                <w:sz w:val="24"/>
              </w:rPr>
            </w:pPr>
          </w:p>
        </w:tc>
        <w:tc>
          <w:tcPr>
            <w:tcW w:w="919" w:type="dxa"/>
          </w:tcPr>
          <w:p w14:paraId="66C5A2AD" w14:textId="77777777" w:rsidR="004A7D8B" w:rsidRDefault="004A7D8B">
            <w:pPr>
              <w:pStyle w:val="TableParagraph"/>
              <w:rPr>
                <w:sz w:val="24"/>
              </w:rPr>
            </w:pPr>
          </w:p>
        </w:tc>
        <w:tc>
          <w:tcPr>
            <w:tcW w:w="1159" w:type="dxa"/>
          </w:tcPr>
          <w:p w14:paraId="46FEC3AE" w14:textId="77777777" w:rsidR="004A7D8B" w:rsidRDefault="004A7D8B">
            <w:pPr>
              <w:pStyle w:val="TableParagraph"/>
              <w:rPr>
                <w:sz w:val="24"/>
              </w:rPr>
            </w:pPr>
          </w:p>
        </w:tc>
        <w:tc>
          <w:tcPr>
            <w:tcW w:w="1160" w:type="dxa"/>
          </w:tcPr>
          <w:p w14:paraId="36A5CC38" w14:textId="77777777" w:rsidR="004A7D8B" w:rsidRDefault="004A7D8B">
            <w:pPr>
              <w:pStyle w:val="TableParagraph"/>
              <w:rPr>
                <w:sz w:val="24"/>
              </w:rPr>
            </w:pPr>
          </w:p>
        </w:tc>
        <w:tc>
          <w:tcPr>
            <w:tcW w:w="1457" w:type="dxa"/>
          </w:tcPr>
          <w:p w14:paraId="11984A4D" w14:textId="77777777" w:rsidR="004A7D8B" w:rsidRDefault="004A7D8B">
            <w:pPr>
              <w:pStyle w:val="TableParagraph"/>
              <w:rPr>
                <w:sz w:val="24"/>
              </w:rPr>
            </w:pPr>
          </w:p>
        </w:tc>
        <w:tc>
          <w:tcPr>
            <w:tcW w:w="907" w:type="dxa"/>
          </w:tcPr>
          <w:p w14:paraId="1A672A2A" w14:textId="77777777" w:rsidR="004A7D8B" w:rsidRDefault="004A7D8B">
            <w:pPr>
              <w:pStyle w:val="TableParagraph"/>
              <w:rPr>
                <w:sz w:val="24"/>
              </w:rPr>
            </w:pPr>
          </w:p>
        </w:tc>
      </w:tr>
      <w:tr w:rsidR="004A7D8B" w14:paraId="34573BE9" w14:textId="77777777">
        <w:trPr>
          <w:trHeight w:val="366"/>
        </w:trPr>
        <w:tc>
          <w:tcPr>
            <w:tcW w:w="523" w:type="dxa"/>
          </w:tcPr>
          <w:p w14:paraId="02264B89" w14:textId="77777777" w:rsidR="004A7D8B" w:rsidRDefault="004A7D8B">
            <w:pPr>
              <w:pStyle w:val="TableParagraph"/>
              <w:rPr>
                <w:sz w:val="24"/>
              </w:rPr>
            </w:pPr>
          </w:p>
        </w:tc>
        <w:tc>
          <w:tcPr>
            <w:tcW w:w="1272" w:type="dxa"/>
          </w:tcPr>
          <w:p w14:paraId="122C7DD9" w14:textId="77777777" w:rsidR="004A7D8B" w:rsidRDefault="004A7D8B">
            <w:pPr>
              <w:pStyle w:val="TableParagraph"/>
              <w:rPr>
                <w:sz w:val="24"/>
              </w:rPr>
            </w:pPr>
          </w:p>
        </w:tc>
        <w:tc>
          <w:tcPr>
            <w:tcW w:w="785" w:type="dxa"/>
          </w:tcPr>
          <w:p w14:paraId="4FE4A559" w14:textId="77777777" w:rsidR="004A7D8B" w:rsidRDefault="004A7D8B">
            <w:pPr>
              <w:pStyle w:val="TableParagraph"/>
              <w:rPr>
                <w:sz w:val="24"/>
              </w:rPr>
            </w:pPr>
          </w:p>
        </w:tc>
        <w:tc>
          <w:tcPr>
            <w:tcW w:w="842" w:type="dxa"/>
          </w:tcPr>
          <w:p w14:paraId="11A83067" w14:textId="77777777" w:rsidR="004A7D8B" w:rsidRDefault="004A7D8B">
            <w:pPr>
              <w:pStyle w:val="TableParagraph"/>
              <w:rPr>
                <w:sz w:val="24"/>
              </w:rPr>
            </w:pPr>
          </w:p>
        </w:tc>
        <w:tc>
          <w:tcPr>
            <w:tcW w:w="1056" w:type="dxa"/>
          </w:tcPr>
          <w:p w14:paraId="7C55A459" w14:textId="77777777" w:rsidR="004A7D8B" w:rsidRDefault="004A7D8B">
            <w:pPr>
              <w:pStyle w:val="TableParagraph"/>
              <w:rPr>
                <w:sz w:val="24"/>
              </w:rPr>
            </w:pPr>
          </w:p>
        </w:tc>
        <w:tc>
          <w:tcPr>
            <w:tcW w:w="919" w:type="dxa"/>
          </w:tcPr>
          <w:p w14:paraId="7C8EEEBA" w14:textId="77777777" w:rsidR="004A7D8B" w:rsidRDefault="004A7D8B">
            <w:pPr>
              <w:pStyle w:val="TableParagraph"/>
              <w:rPr>
                <w:sz w:val="24"/>
              </w:rPr>
            </w:pPr>
          </w:p>
        </w:tc>
        <w:tc>
          <w:tcPr>
            <w:tcW w:w="1159" w:type="dxa"/>
          </w:tcPr>
          <w:p w14:paraId="12695447" w14:textId="77777777" w:rsidR="004A7D8B" w:rsidRDefault="004A7D8B">
            <w:pPr>
              <w:pStyle w:val="TableParagraph"/>
              <w:rPr>
                <w:sz w:val="24"/>
              </w:rPr>
            </w:pPr>
          </w:p>
        </w:tc>
        <w:tc>
          <w:tcPr>
            <w:tcW w:w="1160" w:type="dxa"/>
          </w:tcPr>
          <w:p w14:paraId="6DD2E143" w14:textId="77777777" w:rsidR="004A7D8B" w:rsidRDefault="004A7D8B">
            <w:pPr>
              <w:pStyle w:val="TableParagraph"/>
              <w:rPr>
                <w:sz w:val="24"/>
              </w:rPr>
            </w:pPr>
          </w:p>
        </w:tc>
        <w:tc>
          <w:tcPr>
            <w:tcW w:w="1457" w:type="dxa"/>
          </w:tcPr>
          <w:p w14:paraId="4E18AD64" w14:textId="77777777" w:rsidR="004A7D8B" w:rsidRDefault="004A7D8B">
            <w:pPr>
              <w:pStyle w:val="TableParagraph"/>
              <w:rPr>
                <w:sz w:val="24"/>
              </w:rPr>
            </w:pPr>
          </w:p>
        </w:tc>
        <w:tc>
          <w:tcPr>
            <w:tcW w:w="907" w:type="dxa"/>
          </w:tcPr>
          <w:p w14:paraId="23C0BE74" w14:textId="77777777" w:rsidR="004A7D8B" w:rsidRDefault="004A7D8B">
            <w:pPr>
              <w:pStyle w:val="TableParagraph"/>
              <w:rPr>
                <w:sz w:val="24"/>
              </w:rPr>
            </w:pPr>
          </w:p>
        </w:tc>
      </w:tr>
      <w:tr w:rsidR="004A7D8B" w14:paraId="19BACB3B" w14:textId="77777777">
        <w:trPr>
          <w:trHeight w:val="366"/>
        </w:trPr>
        <w:tc>
          <w:tcPr>
            <w:tcW w:w="523" w:type="dxa"/>
          </w:tcPr>
          <w:p w14:paraId="11A23655" w14:textId="77777777" w:rsidR="004A7D8B" w:rsidRDefault="004A7D8B">
            <w:pPr>
              <w:pStyle w:val="TableParagraph"/>
              <w:rPr>
                <w:sz w:val="24"/>
              </w:rPr>
            </w:pPr>
          </w:p>
        </w:tc>
        <w:tc>
          <w:tcPr>
            <w:tcW w:w="1272" w:type="dxa"/>
          </w:tcPr>
          <w:p w14:paraId="170B28CF" w14:textId="77777777" w:rsidR="004A7D8B" w:rsidRDefault="004A7D8B">
            <w:pPr>
              <w:pStyle w:val="TableParagraph"/>
              <w:rPr>
                <w:sz w:val="24"/>
              </w:rPr>
            </w:pPr>
          </w:p>
        </w:tc>
        <w:tc>
          <w:tcPr>
            <w:tcW w:w="785" w:type="dxa"/>
          </w:tcPr>
          <w:p w14:paraId="22293D15" w14:textId="77777777" w:rsidR="004A7D8B" w:rsidRDefault="004A7D8B">
            <w:pPr>
              <w:pStyle w:val="TableParagraph"/>
              <w:rPr>
                <w:sz w:val="24"/>
              </w:rPr>
            </w:pPr>
          </w:p>
        </w:tc>
        <w:tc>
          <w:tcPr>
            <w:tcW w:w="842" w:type="dxa"/>
          </w:tcPr>
          <w:p w14:paraId="231904BB" w14:textId="77777777" w:rsidR="004A7D8B" w:rsidRDefault="004A7D8B">
            <w:pPr>
              <w:pStyle w:val="TableParagraph"/>
              <w:rPr>
                <w:sz w:val="24"/>
              </w:rPr>
            </w:pPr>
          </w:p>
        </w:tc>
        <w:tc>
          <w:tcPr>
            <w:tcW w:w="1056" w:type="dxa"/>
          </w:tcPr>
          <w:p w14:paraId="11D732F5" w14:textId="77777777" w:rsidR="004A7D8B" w:rsidRDefault="004A7D8B">
            <w:pPr>
              <w:pStyle w:val="TableParagraph"/>
              <w:rPr>
                <w:sz w:val="24"/>
              </w:rPr>
            </w:pPr>
          </w:p>
        </w:tc>
        <w:tc>
          <w:tcPr>
            <w:tcW w:w="919" w:type="dxa"/>
          </w:tcPr>
          <w:p w14:paraId="07CA9D40" w14:textId="77777777" w:rsidR="004A7D8B" w:rsidRDefault="004A7D8B">
            <w:pPr>
              <w:pStyle w:val="TableParagraph"/>
              <w:rPr>
                <w:sz w:val="24"/>
              </w:rPr>
            </w:pPr>
          </w:p>
        </w:tc>
        <w:tc>
          <w:tcPr>
            <w:tcW w:w="1159" w:type="dxa"/>
          </w:tcPr>
          <w:p w14:paraId="02FF553A" w14:textId="77777777" w:rsidR="004A7D8B" w:rsidRDefault="004A7D8B">
            <w:pPr>
              <w:pStyle w:val="TableParagraph"/>
              <w:rPr>
                <w:sz w:val="24"/>
              </w:rPr>
            </w:pPr>
          </w:p>
        </w:tc>
        <w:tc>
          <w:tcPr>
            <w:tcW w:w="1160" w:type="dxa"/>
          </w:tcPr>
          <w:p w14:paraId="187555A9" w14:textId="77777777" w:rsidR="004A7D8B" w:rsidRDefault="004A7D8B">
            <w:pPr>
              <w:pStyle w:val="TableParagraph"/>
              <w:rPr>
                <w:sz w:val="24"/>
              </w:rPr>
            </w:pPr>
          </w:p>
        </w:tc>
        <w:tc>
          <w:tcPr>
            <w:tcW w:w="1457" w:type="dxa"/>
          </w:tcPr>
          <w:p w14:paraId="6863E1BA" w14:textId="77777777" w:rsidR="004A7D8B" w:rsidRDefault="004A7D8B">
            <w:pPr>
              <w:pStyle w:val="TableParagraph"/>
              <w:rPr>
                <w:sz w:val="24"/>
              </w:rPr>
            </w:pPr>
          </w:p>
        </w:tc>
        <w:tc>
          <w:tcPr>
            <w:tcW w:w="907" w:type="dxa"/>
          </w:tcPr>
          <w:p w14:paraId="5AD7894A" w14:textId="77777777" w:rsidR="004A7D8B" w:rsidRDefault="004A7D8B">
            <w:pPr>
              <w:pStyle w:val="TableParagraph"/>
              <w:rPr>
                <w:sz w:val="24"/>
              </w:rPr>
            </w:pPr>
          </w:p>
        </w:tc>
      </w:tr>
    </w:tbl>
    <w:p w14:paraId="2E1346C4" w14:textId="77777777" w:rsidR="004A7D8B" w:rsidRDefault="004A7D8B">
      <w:pPr>
        <w:pStyle w:val="TableParagraph"/>
        <w:rPr>
          <w:sz w:val="24"/>
        </w:rPr>
        <w:sectPr w:rsidR="004A7D8B">
          <w:pgSz w:w="11910" w:h="16840"/>
          <w:pgMar w:top="1880" w:right="425" w:bottom="1580" w:left="708" w:header="0" w:footer="1318" w:gutter="0"/>
          <w:cols w:space="720"/>
        </w:sectPr>
      </w:pPr>
    </w:p>
    <w:p w14:paraId="348E86C0" w14:textId="77777777" w:rsidR="004A7D8B" w:rsidRDefault="00000000">
      <w:pPr>
        <w:pStyle w:val="BodyText"/>
        <w:spacing w:before="110"/>
        <w:ind w:left="140"/>
        <w:jc w:val="center"/>
      </w:pPr>
      <w:r>
        <w:rPr>
          <w:spacing w:val="-2"/>
        </w:rPr>
        <w:lastRenderedPageBreak/>
        <w:t>Annexure-</w:t>
      </w:r>
      <w:r>
        <w:rPr>
          <w:spacing w:val="-5"/>
        </w:rPr>
        <w:t>VI</w:t>
      </w:r>
    </w:p>
    <w:p w14:paraId="5AD43A68" w14:textId="77777777" w:rsidR="004A7D8B" w:rsidRDefault="004A7D8B">
      <w:pPr>
        <w:pStyle w:val="BodyText"/>
      </w:pPr>
    </w:p>
    <w:p w14:paraId="1AD18CA3" w14:textId="77777777" w:rsidR="004A7D8B" w:rsidRDefault="004A7D8B">
      <w:pPr>
        <w:pStyle w:val="BodyText"/>
        <w:spacing w:before="141"/>
      </w:pPr>
    </w:p>
    <w:p w14:paraId="740D0F6B" w14:textId="77777777" w:rsidR="004A7D8B" w:rsidRDefault="00000000">
      <w:pPr>
        <w:pStyle w:val="Heading1"/>
        <w:ind w:left="136"/>
      </w:pPr>
      <w:r>
        <w:rPr>
          <w:u w:val="single"/>
        </w:rPr>
        <w:t>Installation</w:t>
      </w:r>
      <w:r>
        <w:rPr>
          <w:spacing w:val="-14"/>
          <w:u w:val="single"/>
        </w:rPr>
        <w:t xml:space="preserve"> </w:t>
      </w:r>
      <w:r>
        <w:rPr>
          <w:spacing w:val="-2"/>
          <w:u w:val="single"/>
        </w:rPr>
        <w:t>Report</w:t>
      </w:r>
    </w:p>
    <w:p w14:paraId="341583A4" w14:textId="77777777" w:rsidR="004A7D8B" w:rsidRDefault="004A7D8B">
      <w:pPr>
        <w:pStyle w:val="BodyText"/>
        <w:rPr>
          <w:b/>
          <w:sz w:val="22"/>
        </w:rPr>
      </w:pPr>
    </w:p>
    <w:p w14:paraId="38680983" w14:textId="77777777" w:rsidR="004A7D8B" w:rsidRDefault="004A7D8B">
      <w:pPr>
        <w:pStyle w:val="BodyText"/>
        <w:spacing w:before="58"/>
        <w:rPr>
          <w:b/>
          <w:sz w:val="22"/>
        </w:rPr>
      </w:pPr>
    </w:p>
    <w:p w14:paraId="0A41C5C1" w14:textId="77777777" w:rsidR="004A7D8B" w:rsidRDefault="00000000">
      <w:pPr>
        <w:tabs>
          <w:tab w:val="left" w:pos="7757"/>
        </w:tabs>
        <w:ind w:left="732"/>
      </w:pPr>
      <w:r>
        <w:t>Name of the Department:</w:t>
      </w:r>
      <w:r>
        <w:rPr>
          <w:spacing w:val="54"/>
        </w:rPr>
        <w:t xml:space="preserve"> </w:t>
      </w:r>
      <w:r>
        <w:rPr>
          <w:u w:val="single"/>
        </w:rPr>
        <w:tab/>
      </w:r>
    </w:p>
    <w:p w14:paraId="184C2474" w14:textId="77777777" w:rsidR="004A7D8B" w:rsidRDefault="004A7D8B">
      <w:pPr>
        <w:pStyle w:val="BodyText"/>
        <w:spacing w:before="78"/>
        <w:rPr>
          <w:sz w:val="22"/>
        </w:rPr>
      </w:pPr>
    </w:p>
    <w:p w14:paraId="3C1F377B" w14:textId="77777777" w:rsidR="004A7D8B" w:rsidRDefault="00000000">
      <w:pPr>
        <w:tabs>
          <w:tab w:val="left" w:pos="8663"/>
        </w:tabs>
        <w:ind w:left="732"/>
      </w:pPr>
      <w:r>
        <w:t xml:space="preserve">Address: </w:t>
      </w:r>
      <w:r>
        <w:rPr>
          <w:u w:val="single"/>
        </w:rPr>
        <w:tab/>
      </w:r>
    </w:p>
    <w:p w14:paraId="14A02C26" w14:textId="77777777" w:rsidR="004A7D8B" w:rsidRDefault="004A7D8B">
      <w:pPr>
        <w:pStyle w:val="BodyText"/>
        <w:spacing w:before="75"/>
        <w:rPr>
          <w:sz w:val="22"/>
        </w:rPr>
      </w:pPr>
    </w:p>
    <w:p w14:paraId="5FCA65B3" w14:textId="77777777" w:rsidR="004A7D8B" w:rsidRDefault="00000000">
      <w:pPr>
        <w:spacing w:after="37"/>
        <w:ind w:left="732"/>
      </w:pPr>
      <w:r>
        <w:t>Details</w:t>
      </w:r>
      <w:r>
        <w:rPr>
          <w:spacing w:val="-6"/>
        </w:rPr>
        <w:t xml:space="preserve"> </w:t>
      </w:r>
      <w:r>
        <w:t>of</w:t>
      </w:r>
      <w:r>
        <w:rPr>
          <w:spacing w:val="-3"/>
        </w:rPr>
        <w:t xml:space="preserve"> </w:t>
      </w:r>
      <w:r>
        <w:t>hardware</w:t>
      </w:r>
      <w:r>
        <w:rPr>
          <w:spacing w:val="-4"/>
        </w:rPr>
        <w:t xml:space="preserve"> </w:t>
      </w:r>
      <w:r>
        <w:t>/</w:t>
      </w:r>
      <w:r>
        <w:rPr>
          <w:spacing w:val="-3"/>
        </w:rPr>
        <w:t xml:space="preserve"> </w:t>
      </w:r>
      <w:r>
        <w:t>Software</w:t>
      </w:r>
      <w:r>
        <w:rPr>
          <w:spacing w:val="-2"/>
        </w:rPr>
        <w:t xml:space="preserve"> </w:t>
      </w:r>
      <w:r>
        <w:t>supplied</w:t>
      </w:r>
      <w:r>
        <w:rPr>
          <w:spacing w:val="-3"/>
        </w:rPr>
        <w:t xml:space="preserve"> </w:t>
      </w:r>
      <w:r>
        <w:t>&amp;</w:t>
      </w:r>
      <w:r>
        <w:rPr>
          <w:spacing w:val="-5"/>
        </w:rPr>
        <w:t xml:space="preserve"> </w:t>
      </w:r>
      <w:r>
        <w:rPr>
          <w:spacing w:val="-2"/>
        </w:rPr>
        <w:t>installed:</w:t>
      </w:r>
    </w:p>
    <w:tbl>
      <w:tblPr>
        <w:tblW w:w="0" w:type="auto"/>
        <w:tblInd w:w="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1"/>
        <w:gridCol w:w="3380"/>
        <w:gridCol w:w="2086"/>
        <w:gridCol w:w="1561"/>
        <w:gridCol w:w="1558"/>
      </w:tblGrid>
      <w:tr w:rsidR="004A7D8B" w14:paraId="15D7A8C8" w14:textId="77777777">
        <w:trPr>
          <w:trHeight w:val="397"/>
        </w:trPr>
        <w:tc>
          <w:tcPr>
            <w:tcW w:w="631" w:type="dxa"/>
            <w:vMerge w:val="restart"/>
          </w:tcPr>
          <w:p w14:paraId="72AC7132" w14:textId="77777777" w:rsidR="004A7D8B" w:rsidRDefault="00000000">
            <w:pPr>
              <w:pStyle w:val="TableParagraph"/>
              <w:spacing w:line="251" w:lineRule="exact"/>
              <w:ind w:left="107"/>
              <w:rPr>
                <w:b/>
              </w:rPr>
            </w:pPr>
            <w:r>
              <w:rPr>
                <w:b/>
                <w:spacing w:val="-5"/>
              </w:rPr>
              <w:t>Sl.</w:t>
            </w:r>
          </w:p>
          <w:p w14:paraId="5C7F7DF4" w14:textId="77777777" w:rsidR="004A7D8B" w:rsidRDefault="00000000">
            <w:pPr>
              <w:pStyle w:val="TableParagraph"/>
              <w:spacing w:before="1"/>
              <w:ind w:left="107"/>
              <w:rPr>
                <w:b/>
              </w:rPr>
            </w:pPr>
            <w:r>
              <w:rPr>
                <w:b/>
                <w:spacing w:val="-5"/>
              </w:rPr>
              <w:t>No.</w:t>
            </w:r>
          </w:p>
        </w:tc>
        <w:tc>
          <w:tcPr>
            <w:tcW w:w="3380" w:type="dxa"/>
            <w:vMerge w:val="restart"/>
          </w:tcPr>
          <w:p w14:paraId="220FDDF9" w14:textId="77777777" w:rsidR="004A7D8B" w:rsidRDefault="004A7D8B">
            <w:pPr>
              <w:pStyle w:val="TableParagraph"/>
              <w:spacing w:before="21"/>
            </w:pPr>
          </w:p>
          <w:p w14:paraId="55C35540" w14:textId="77777777" w:rsidR="004A7D8B" w:rsidRDefault="00000000">
            <w:pPr>
              <w:pStyle w:val="TableParagraph"/>
              <w:ind w:left="9"/>
              <w:jc w:val="center"/>
              <w:rPr>
                <w:b/>
              </w:rPr>
            </w:pPr>
            <w:r>
              <w:rPr>
                <w:b/>
                <w:spacing w:val="-4"/>
              </w:rPr>
              <w:t>Item</w:t>
            </w:r>
          </w:p>
        </w:tc>
        <w:tc>
          <w:tcPr>
            <w:tcW w:w="2086" w:type="dxa"/>
            <w:vMerge w:val="restart"/>
          </w:tcPr>
          <w:p w14:paraId="41AA5024" w14:textId="77777777" w:rsidR="004A7D8B" w:rsidRDefault="004A7D8B">
            <w:pPr>
              <w:pStyle w:val="TableParagraph"/>
              <w:spacing w:before="21"/>
            </w:pPr>
          </w:p>
          <w:p w14:paraId="3DD15164" w14:textId="77777777" w:rsidR="004A7D8B" w:rsidRDefault="00000000">
            <w:pPr>
              <w:pStyle w:val="TableParagraph"/>
              <w:ind w:left="276"/>
              <w:rPr>
                <w:b/>
              </w:rPr>
            </w:pPr>
            <w:r>
              <w:rPr>
                <w:b/>
              </w:rPr>
              <w:t>Serial</w:t>
            </w:r>
            <w:r>
              <w:rPr>
                <w:b/>
                <w:spacing w:val="-1"/>
              </w:rPr>
              <w:t xml:space="preserve"> </w:t>
            </w:r>
            <w:r>
              <w:rPr>
                <w:b/>
                <w:spacing w:val="-2"/>
              </w:rPr>
              <w:t>Number/s</w:t>
            </w:r>
          </w:p>
        </w:tc>
        <w:tc>
          <w:tcPr>
            <w:tcW w:w="3119" w:type="dxa"/>
            <w:gridSpan w:val="2"/>
          </w:tcPr>
          <w:p w14:paraId="222C3AC7" w14:textId="77777777" w:rsidR="004A7D8B" w:rsidRDefault="00000000">
            <w:pPr>
              <w:pStyle w:val="TableParagraph"/>
              <w:spacing w:line="251" w:lineRule="exact"/>
              <w:ind w:left="698"/>
              <w:rPr>
                <w:b/>
              </w:rPr>
            </w:pPr>
            <w:r>
              <w:rPr>
                <w:b/>
              </w:rPr>
              <w:t>Installation</w:t>
            </w:r>
            <w:r>
              <w:rPr>
                <w:b/>
                <w:spacing w:val="-7"/>
              </w:rPr>
              <w:t xml:space="preserve"> </w:t>
            </w:r>
            <w:r>
              <w:rPr>
                <w:b/>
                <w:spacing w:val="-2"/>
              </w:rPr>
              <w:t>Status</w:t>
            </w:r>
          </w:p>
        </w:tc>
      </w:tr>
      <w:tr w:rsidR="004A7D8B" w14:paraId="71F60D49" w14:textId="77777777">
        <w:trPr>
          <w:trHeight w:val="395"/>
        </w:trPr>
        <w:tc>
          <w:tcPr>
            <w:tcW w:w="631" w:type="dxa"/>
            <w:vMerge/>
            <w:tcBorders>
              <w:top w:val="nil"/>
            </w:tcBorders>
          </w:tcPr>
          <w:p w14:paraId="0D72B4E2" w14:textId="77777777" w:rsidR="004A7D8B" w:rsidRDefault="004A7D8B">
            <w:pPr>
              <w:rPr>
                <w:sz w:val="2"/>
                <w:szCs w:val="2"/>
              </w:rPr>
            </w:pPr>
          </w:p>
        </w:tc>
        <w:tc>
          <w:tcPr>
            <w:tcW w:w="3380" w:type="dxa"/>
            <w:vMerge/>
            <w:tcBorders>
              <w:top w:val="nil"/>
            </w:tcBorders>
          </w:tcPr>
          <w:p w14:paraId="04920CBC" w14:textId="77777777" w:rsidR="004A7D8B" w:rsidRDefault="004A7D8B">
            <w:pPr>
              <w:rPr>
                <w:sz w:val="2"/>
                <w:szCs w:val="2"/>
              </w:rPr>
            </w:pPr>
          </w:p>
        </w:tc>
        <w:tc>
          <w:tcPr>
            <w:tcW w:w="2086" w:type="dxa"/>
            <w:vMerge/>
            <w:tcBorders>
              <w:top w:val="nil"/>
            </w:tcBorders>
          </w:tcPr>
          <w:p w14:paraId="71FF3879" w14:textId="77777777" w:rsidR="004A7D8B" w:rsidRDefault="004A7D8B">
            <w:pPr>
              <w:rPr>
                <w:sz w:val="2"/>
                <w:szCs w:val="2"/>
              </w:rPr>
            </w:pPr>
          </w:p>
        </w:tc>
        <w:tc>
          <w:tcPr>
            <w:tcW w:w="1561" w:type="dxa"/>
          </w:tcPr>
          <w:p w14:paraId="6726724A" w14:textId="77777777" w:rsidR="004A7D8B" w:rsidRDefault="00000000">
            <w:pPr>
              <w:pStyle w:val="TableParagraph"/>
              <w:spacing w:line="251" w:lineRule="exact"/>
              <w:ind w:left="357"/>
              <w:rPr>
                <w:b/>
              </w:rPr>
            </w:pPr>
            <w:r>
              <w:rPr>
                <w:b/>
                <w:spacing w:val="-2"/>
              </w:rPr>
              <w:t>Working</w:t>
            </w:r>
          </w:p>
        </w:tc>
        <w:tc>
          <w:tcPr>
            <w:tcW w:w="1558" w:type="dxa"/>
          </w:tcPr>
          <w:p w14:paraId="48FB764C" w14:textId="77777777" w:rsidR="004A7D8B" w:rsidRDefault="00000000">
            <w:pPr>
              <w:pStyle w:val="TableParagraph"/>
              <w:spacing w:line="251" w:lineRule="exact"/>
              <w:ind w:left="107"/>
              <w:rPr>
                <w:b/>
              </w:rPr>
            </w:pPr>
            <w:r>
              <w:rPr>
                <w:b/>
              </w:rPr>
              <w:t>Not</w:t>
            </w:r>
            <w:r>
              <w:rPr>
                <w:b/>
                <w:spacing w:val="-1"/>
              </w:rPr>
              <w:t xml:space="preserve"> </w:t>
            </w:r>
            <w:r>
              <w:rPr>
                <w:b/>
                <w:spacing w:val="-2"/>
              </w:rPr>
              <w:t>Working</w:t>
            </w:r>
          </w:p>
        </w:tc>
      </w:tr>
      <w:tr w:rsidR="004A7D8B" w14:paraId="523720A7" w14:textId="77777777">
        <w:trPr>
          <w:trHeight w:val="506"/>
        </w:trPr>
        <w:tc>
          <w:tcPr>
            <w:tcW w:w="631" w:type="dxa"/>
          </w:tcPr>
          <w:p w14:paraId="076894E5" w14:textId="77777777" w:rsidR="004A7D8B" w:rsidRDefault="00000000">
            <w:pPr>
              <w:pStyle w:val="TableParagraph"/>
              <w:spacing w:before="1"/>
              <w:ind w:left="107"/>
            </w:pPr>
            <w:r>
              <w:rPr>
                <w:spacing w:val="-5"/>
              </w:rPr>
              <w:t>1.</w:t>
            </w:r>
          </w:p>
        </w:tc>
        <w:tc>
          <w:tcPr>
            <w:tcW w:w="3380" w:type="dxa"/>
          </w:tcPr>
          <w:p w14:paraId="5224D3E8" w14:textId="77777777" w:rsidR="004A7D8B" w:rsidRDefault="004A7D8B">
            <w:pPr>
              <w:pStyle w:val="TableParagraph"/>
            </w:pPr>
          </w:p>
        </w:tc>
        <w:tc>
          <w:tcPr>
            <w:tcW w:w="2086" w:type="dxa"/>
          </w:tcPr>
          <w:p w14:paraId="69E24664" w14:textId="77777777" w:rsidR="004A7D8B" w:rsidRDefault="004A7D8B">
            <w:pPr>
              <w:pStyle w:val="TableParagraph"/>
            </w:pPr>
          </w:p>
        </w:tc>
        <w:tc>
          <w:tcPr>
            <w:tcW w:w="1561" w:type="dxa"/>
          </w:tcPr>
          <w:p w14:paraId="28B365BD" w14:textId="77777777" w:rsidR="004A7D8B" w:rsidRDefault="004A7D8B">
            <w:pPr>
              <w:pStyle w:val="TableParagraph"/>
            </w:pPr>
          </w:p>
        </w:tc>
        <w:tc>
          <w:tcPr>
            <w:tcW w:w="1558" w:type="dxa"/>
          </w:tcPr>
          <w:p w14:paraId="0552BD5C" w14:textId="77777777" w:rsidR="004A7D8B" w:rsidRDefault="004A7D8B">
            <w:pPr>
              <w:pStyle w:val="TableParagraph"/>
            </w:pPr>
          </w:p>
        </w:tc>
      </w:tr>
      <w:tr w:rsidR="004A7D8B" w14:paraId="52D210E5" w14:textId="77777777">
        <w:trPr>
          <w:trHeight w:val="506"/>
        </w:trPr>
        <w:tc>
          <w:tcPr>
            <w:tcW w:w="631" w:type="dxa"/>
          </w:tcPr>
          <w:p w14:paraId="27EC8348" w14:textId="77777777" w:rsidR="004A7D8B" w:rsidRDefault="00000000">
            <w:pPr>
              <w:pStyle w:val="TableParagraph"/>
              <w:spacing w:before="125"/>
              <w:ind w:left="107"/>
            </w:pPr>
            <w:r>
              <w:rPr>
                <w:spacing w:val="-10"/>
              </w:rPr>
              <w:t>2</w:t>
            </w:r>
          </w:p>
        </w:tc>
        <w:tc>
          <w:tcPr>
            <w:tcW w:w="3380" w:type="dxa"/>
          </w:tcPr>
          <w:p w14:paraId="3775281D" w14:textId="77777777" w:rsidR="004A7D8B" w:rsidRDefault="004A7D8B">
            <w:pPr>
              <w:pStyle w:val="TableParagraph"/>
            </w:pPr>
          </w:p>
        </w:tc>
        <w:tc>
          <w:tcPr>
            <w:tcW w:w="2086" w:type="dxa"/>
          </w:tcPr>
          <w:p w14:paraId="2490BAE7" w14:textId="77777777" w:rsidR="004A7D8B" w:rsidRDefault="004A7D8B">
            <w:pPr>
              <w:pStyle w:val="TableParagraph"/>
            </w:pPr>
          </w:p>
        </w:tc>
        <w:tc>
          <w:tcPr>
            <w:tcW w:w="1561" w:type="dxa"/>
          </w:tcPr>
          <w:p w14:paraId="5F5EE5A4" w14:textId="77777777" w:rsidR="004A7D8B" w:rsidRDefault="004A7D8B">
            <w:pPr>
              <w:pStyle w:val="TableParagraph"/>
            </w:pPr>
          </w:p>
        </w:tc>
        <w:tc>
          <w:tcPr>
            <w:tcW w:w="1558" w:type="dxa"/>
          </w:tcPr>
          <w:p w14:paraId="569CA77B" w14:textId="77777777" w:rsidR="004A7D8B" w:rsidRDefault="004A7D8B">
            <w:pPr>
              <w:pStyle w:val="TableParagraph"/>
            </w:pPr>
          </w:p>
        </w:tc>
      </w:tr>
      <w:tr w:rsidR="004A7D8B" w14:paraId="1C94ECE2" w14:textId="77777777">
        <w:trPr>
          <w:trHeight w:val="508"/>
        </w:trPr>
        <w:tc>
          <w:tcPr>
            <w:tcW w:w="631" w:type="dxa"/>
          </w:tcPr>
          <w:p w14:paraId="5FDEFAA7" w14:textId="77777777" w:rsidR="004A7D8B" w:rsidRDefault="00000000">
            <w:pPr>
              <w:pStyle w:val="TableParagraph"/>
              <w:spacing w:before="125"/>
              <w:ind w:left="107"/>
            </w:pPr>
            <w:r>
              <w:rPr>
                <w:spacing w:val="-10"/>
              </w:rPr>
              <w:t>3</w:t>
            </w:r>
          </w:p>
        </w:tc>
        <w:tc>
          <w:tcPr>
            <w:tcW w:w="3380" w:type="dxa"/>
          </w:tcPr>
          <w:p w14:paraId="0842D43A" w14:textId="77777777" w:rsidR="004A7D8B" w:rsidRDefault="004A7D8B">
            <w:pPr>
              <w:pStyle w:val="TableParagraph"/>
            </w:pPr>
          </w:p>
        </w:tc>
        <w:tc>
          <w:tcPr>
            <w:tcW w:w="2086" w:type="dxa"/>
          </w:tcPr>
          <w:p w14:paraId="06D47CB5" w14:textId="77777777" w:rsidR="004A7D8B" w:rsidRDefault="004A7D8B">
            <w:pPr>
              <w:pStyle w:val="TableParagraph"/>
            </w:pPr>
          </w:p>
        </w:tc>
        <w:tc>
          <w:tcPr>
            <w:tcW w:w="1561" w:type="dxa"/>
          </w:tcPr>
          <w:p w14:paraId="20C0D1BF" w14:textId="77777777" w:rsidR="004A7D8B" w:rsidRDefault="004A7D8B">
            <w:pPr>
              <w:pStyle w:val="TableParagraph"/>
            </w:pPr>
          </w:p>
        </w:tc>
        <w:tc>
          <w:tcPr>
            <w:tcW w:w="1558" w:type="dxa"/>
          </w:tcPr>
          <w:p w14:paraId="203B4363" w14:textId="77777777" w:rsidR="004A7D8B" w:rsidRDefault="004A7D8B">
            <w:pPr>
              <w:pStyle w:val="TableParagraph"/>
            </w:pPr>
          </w:p>
        </w:tc>
      </w:tr>
    </w:tbl>
    <w:p w14:paraId="18504B42" w14:textId="77777777" w:rsidR="004A7D8B" w:rsidRDefault="004A7D8B">
      <w:pPr>
        <w:pStyle w:val="BodyText"/>
        <w:rPr>
          <w:sz w:val="22"/>
        </w:rPr>
      </w:pPr>
    </w:p>
    <w:p w14:paraId="5B63DC72" w14:textId="77777777" w:rsidR="004A7D8B" w:rsidRDefault="004A7D8B">
      <w:pPr>
        <w:pStyle w:val="BodyText"/>
        <w:rPr>
          <w:sz w:val="22"/>
        </w:rPr>
      </w:pPr>
    </w:p>
    <w:p w14:paraId="210CE778" w14:textId="77777777" w:rsidR="004A7D8B" w:rsidRDefault="004A7D8B">
      <w:pPr>
        <w:pStyle w:val="BodyText"/>
        <w:rPr>
          <w:sz w:val="22"/>
        </w:rPr>
      </w:pPr>
    </w:p>
    <w:p w14:paraId="0718A935" w14:textId="77777777" w:rsidR="004A7D8B" w:rsidRDefault="004A7D8B">
      <w:pPr>
        <w:pStyle w:val="BodyText"/>
        <w:rPr>
          <w:sz w:val="22"/>
        </w:rPr>
      </w:pPr>
    </w:p>
    <w:p w14:paraId="58201C16" w14:textId="77777777" w:rsidR="004A7D8B" w:rsidRDefault="004A7D8B">
      <w:pPr>
        <w:pStyle w:val="BodyText"/>
        <w:rPr>
          <w:sz w:val="22"/>
        </w:rPr>
      </w:pPr>
    </w:p>
    <w:p w14:paraId="62E25CEB" w14:textId="77777777" w:rsidR="004A7D8B" w:rsidRDefault="004A7D8B">
      <w:pPr>
        <w:pStyle w:val="BodyText"/>
        <w:rPr>
          <w:sz w:val="22"/>
        </w:rPr>
      </w:pPr>
    </w:p>
    <w:p w14:paraId="211396EA" w14:textId="77777777" w:rsidR="004A7D8B" w:rsidRDefault="004A7D8B">
      <w:pPr>
        <w:pStyle w:val="BodyText"/>
        <w:rPr>
          <w:sz w:val="22"/>
        </w:rPr>
      </w:pPr>
    </w:p>
    <w:p w14:paraId="079145EF" w14:textId="77777777" w:rsidR="004A7D8B" w:rsidRDefault="004A7D8B">
      <w:pPr>
        <w:pStyle w:val="BodyText"/>
        <w:spacing w:before="14"/>
        <w:rPr>
          <w:sz w:val="22"/>
        </w:rPr>
      </w:pPr>
    </w:p>
    <w:p w14:paraId="6B349AC4" w14:textId="77777777" w:rsidR="004A7D8B" w:rsidRDefault="00000000">
      <w:pPr>
        <w:ind w:left="6839"/>
        <w:rPr>
          <w:b/>
        </w:rPr>
      </w:pPr>
      <w:r>
        <w:rPr>
          <w:b/>
        </w:rPr>
        <w:t>Signature</w:t>
      </w:r>
      <w:r>
        <w:rPr>
          <w:b/>
          <w:spacing w:val="-4"/>
        </w:rPr>
        <w:t xml:space="preserve"> </w:t>
      </w:r>
      <w:r>
        <w:rPr>
          <w:b/>
        </w:rPr>
        <w:t>of</w:t>
      </w:r>
      <w:r>
        <w:rPr>
          <w:b/>
          <w:spacing w:val="-5"/>
        </w:rPr>
        <w:t xml:space="preserve"> </w:t>
      </w:r>
      <w:r>
        <w:rPr>
          <w:b/>
        </w:rPr>
        <w:t>the</w:t>
      </w:r>
      <w:r>
        <w:rPr>
          <w:b/>
          <w:spacing w:val="-4"/>
        </w:rPr>
        <w:t xml:space="preserve"> </w:t>
      </w:r>
      <w:r>
        <w:rPr>
          <w:b/>
          <w:spacing w:val="-2"/>
        </w:rPr>
        <w:t>Principal</w:t>
      </w:r>
    </w:p>
    <w:p w14:paraId="5C225334" w14:textId="77777777" w:rsidR="004A7D8B" w:rsidRDefault="004A7D8B">
      <w:pPr>
        <w:rPr>
          <w:b/>
        </w:rPr>
        <w:sectPr w:rsidR="004A7D8B">
          <w:pgSz w:w="11910" w:h="16840"/>
          <w:pgMar w:top="1920" w:right="425" w:bottom="1500" w:left="708" w:header="0" w:footer="1318" w:gutter="0"/>
          <w:cols w:space="720"/>
        </w:sectPr>
      </w:pPr>
    </w:p>
    <w:p w14:paraId="2BDED16D" w14:textId="77777777" w:rsidR="004A7D8B" w:rsidRDefault="00000000">
      <w:pPr>
        <w:pStyle w:val="Heading1"/>
        <w:spacing w:before="67"/>
      </w:pPr>
      <w:r>
        <w:lastRenderedPageBreak/>
        <w:t>ANNEXURE</w:t>
      </w:r>
      <w:r>
        <w:rPr>
          <w:spacing w:val="-13"/>
        </w:rPr>
        <w:t xml:space="preserve"> </w:t>
      </w:r>
      <w:r>
        <w:t>-</w:t>
      </w:r>
      <w:r>
        <w:rPr>
          <w:spacing w:val="-5"/>
        </w:rPr>
        <w:t>VII</w:t>
      </w:r>
    </w:p>
    <w:p w14:paraId="1E150CC7" w14:textId="77777777" w:rsidR="004A7D8B" w:rsidRDefault="004A7D8B">
      <w:pPr>
        <w:pStyle w:val="BodyText"/>
        <w:rPr>
          <w:b/>
          <w:sz w:val="26"/>
        </w:rPr>
      </w:pPr>
    </w:p>
    <w:p w14:paraId="28980164" w14:textId="77777777" w:rsidR="004A7D8B" w:rsidRDefault="004A7D8B">
      <w:pPr>
        <w:pStyle w:val="BodyText"/>
        <w:spacing w:before="191"/>
        <w:rPr>
          <w:b/>
          <w:sz w:val="26"/>
        </w:rPr>
      </w:pPr>
    </w:p>
    <w:p w14:paraId="6A7A1DA9" w14:textId="77777777" w:rsidR="004A7D8B" w:rsidRDefault="00000000">
      <w:pPr>
        <w:ind w:left="732"/>
        <w:rPr>
          <w:b/>
          <w:sz w:val="26"/>
        </w:rPr>
      </w:pPr>
      <w:r>
        <w:rPr>
          <w:b/>
          <w:sz w:val="26"/>
          <w:u w:val="single"/>
        </w:rPr>
        <w:t>Name</w:t>
      </w:r>
      <w:r>
        <w:rPr>
          <w:b/>
          <w:spacing w:val="-5"/>
          <w:sz w:val="26"/>
          <w:u w:val="single"/>
        </w:rPr>
        <w:t xml:space="preserve"> </w:t>
      </w:r>
      <w:r>
        <w:rPr>
          <w:b/>
          <w:sz w:val="26"/>
          <w:u w:val="single"/>
        </w:rPr>
        <w:t>and</w:t>
      </w:r>
      <w:r>
        <w:rPr>
          <w:b/>
          <w:spacing w:val="-6"/>
          <w:sz w:val="26"/>
          <w:u w:val="single"/>
        </w:rPr>
        <w:t xml:space="preserve"> </w:t>
      </w:r>
      <w:r>
        <w:rPr>
          <w:b/>
          <w:sz w:val="26"/>
          <w:u w:val="single"/>
        </w:rPr>
        <w:t>address</w:t>
      </w:r>
      <w:r>
        <w:rPr>
          <w:b/>
          <w:spacing w:val="-6"/>
          <w:sz w:val="26"/>
          <w:u w:val="single"/>
        </w:rPr>
        <w:t xml:space="preserve"> </w:t>
      </w:r>
      <w:r>
        <w:rPr>
          <w:b/>
          <w:sz w:val="26"/>
          <w:u w:val="single"/>
        </w:rPr>
        <w:t>of</w:t>
      </w:r>
      <w:r>
        <w:rPr>
          <w:b/>
          <w:spacing w:val="-4"/>
          <w:sz w:val="26"/>
          <w:u w:val="single"/>
        </w:rPr>
        <w:t xml:space="preserve"> </w:t>
      </w:r>
      <w:r>
        <w:rPr>
          <w:b/>
          <w:sz w:val="26"/>
          <w:u w:val="single"/>
        </w:rPr>
        <w:t>the</w:t>
      </w:r>
      <w:r>
        <w:rPr>
          <w:b/>
          <w:spacing w:val="-5"/>
          <w:sz w:val="26"/>
          <w:u w:val="single"/>
        </w:rPr>
        <w:t xml:space="preserve"> </w:t>
      </w:r>
      <w:r>
        <w:rPr>
          <w:b/>
          <w:spacing w:val="-2"/>
          <w:sz w:val="26"/>
          <w:u w:val="single"/>
        </w:rPr>
        <w:t>College</w:t>
      </w:r>
    </w:p>
    <w:p w14:paraId="69D0CF68" w14:textId="77777777" w:rsidR="004A7D8B" w:rsidRDefault="004A7D8B">
      <w:pPr>
        <w:pStyle w:val="BodyText"/>
        <w:rPr>
          <w:b/>
          <w:sz w:val="26"/>
        </w:rPr>
      </w:pPr>
    </w:p>
    <w:p w14:paraId="0AB1C205" w14:textId="77777777" w:rsidR="004A7D8B" w:rsidRDefault="004A7D8B">
      <w:pPr>
        <w:pStyle w:val="BodyText"/>
        <w:spacing w:before="32"/>
        <w:rPr>
          <w:b/>
          <w:sz w:val="26"/>
        </w:rPr>
      </w:pPr>
    </w:p>
    <w:p w14:paraId="606CE93F" w14:textId="77777777" w:rsidR="004A7D8B" w:rsidRDefault="00000000">
      <w:pPr>
        <w:pStyle w:val="Heading2"/>
        <w:spacing w:line="298" w:lineRule="exact"/>
      </w:pPr>
      <w:r>
        <w:rPr>
          <w:spacing w:val="-2"/>
        </w:rPr>
        <w:t>Principal,</w:t>
      </w:r>
    </w:p>
    <w:p w14:paraId="4D3CEEE7" w14:textId="77777777" w:rsidR="004A7D8B" w:rsidRDefault="00000000">
      <w:pPr>
        <w:pStyle w:val="BodyText"/>
        <w:spacing w:line="275" w:lineRule="exact"/>
        <w:ind w:left="732"/>
      </w:pPr>
      <w:r>
        <w:t>Atria</w:t>
      </w:r>
      <w:r>
        <w:rPr>
          <w:spacing w:val="-1"/>
        </w:rPr>
        <w:t xml:space="preserve"> </w:t>
      </w:r>
      <w:r>
        <w:t>Institute</w:t>
      </w:r>
      <w:r>
        <w:rPr>
          <w:spacing w:val="-1"/>
        </w:rPr>
        <w:t xml:space="preserve"> </w:t>
      </w:r>
      <w:r>
        <w:t>of</w:t>
      </w:r>
      <w:r>
        <w:rPr>
          <w:spacing w:val="-1"/>
        </w:rPr>
        <w:t xml:space="preserve"> </w:t>
      </w:r>
      <w:r>
        <w:rPr>
          <w:spacing w:val="-2"/>
        </w:rPr>
        <w:t>Technology,</w:t>
      </w:r>
    </w:p>
    <w:p w14:paraId="35A5E5AA" w14:textId="77777777" w:rsidR="004A7D8B" w:rsidRDefault="00000000">
      <w:pPr>
        <w:spacing w:before="2"/>
        <w:ind w:left="732" w:right="5888"/>
        <w:rPr>
          <w:sz w:val="28"/>
        </w:rPr>
      </w:pPr>
      <w:r>
        <w:rPr>
          <w:sz w:val="28"/>
        </w:rPr>
        <w:t>ASKB Campus, 1</w:t>
      </w:r>
      <w:r>
        <w:rPr>
          <w:sz w:val="28"/>
          <w:vertAlign w:val="superscript"/>
        </w:rPr>
        <w:t>st</w:t>
      </w:r>
      <w:r>
        <w:rPr>
          <w:sz w:val="28"/>
        </w:rPr>
        <w:t xml:space="preserve"> Main Road, Anandnagar,</w:t>
      </w:r>
      <w:r>
        <w:rPr>
          <w:spacing w:val="-18"/>
          <w:sz w:val="28"/>
        </w:rPr>
        <w:t xml:space="preserve"> </w:t>
      </w:r>
      <w:r>
        <w:rPr>
          <w:sz w:val="28"/>
        </w:rPr>
        <w:t>Bengaluru-560</w:t>
      </w:r>
      <w:r>
        <w:rPr>
          <w:spacing w:val="-17"/>
          <w:sz w:val="28"/>
        </w:rPr>
        <w:t xml:space="preserve"> </w:t>
      </w:r>
      <w:r>
        <w:rPr>
          <w:sz w:val="28"/>
        </w:rPr>
        <w:t>024. Phone: 080-23631298/23546084 Fax: 080-23632969</w:t>
      </w:r>
    </w:p>
    <w:sectPr w:rsidR="004A7D8B">
      <w:pgSz w:w="11910" w:h="16840"/>
      <w:pgMar w:top="1820" w:right="425" w:bottom="1580" w:left="708" w:header="0" w:footer="13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CE920" w14:textId="77777777" w:rsidR="00BD581E" w:rsidRDefault="00BD581E">
      <w:r>
        <w:separator/>
      </w:r>
    </w:p>
  </w:endnote>
  <w:endnote w:type="continuationSeparator" w:id="0">
    <w:p w14:paraId="693D88E6" w14:textId="77777777" w:rsidR="00BD581E" w:rsidRDefault="00BD5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4D0D9" w14:textId="77777777" w:rsidR="004A7D8B" w:rsidRDefault="00000000">
    <w:pPr>
      <w:pStyle w:val="BodyText"/>
      <w:spacing w:line="14" w:lineRule="auto"/>
      <w:rPr>
        <w:sz w:val="20"/>
      </w:rPr>
    </w:pPr>
    <w:r>
      <w:rPr>
        <w:noProof/>
        <w:sz w:val="20"/>
      </w:rPr>
      <mc:AlternateContent>
        <mc:Choice Requires="wps">
          <w:drawing>
            <wp:anchor distT="0" distB="0" distL="0" distR="0" simplePos="0" relativeHeight="486888448" behindDoc="1" locked="0" layoutInCell="1" allowOverlap="1" wp14:anchorId="52D3F993" wp14:editId="291A56C5">
              <wp:simplePos x="0" y="0"/>
              <wp:positionH relativeFrom="page">
                <wp:posOffset>896416</wp:posOffset>
              </wp:positionH>
              <wp:positionV relativeFrom="page">
                <wp:posOffset>9630155</wp:posOffset>
              </wp:positionV>
              <wp:extent cx="6039485" cy="56515"/>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9485" cy="56515"/>
                      </a:xfrm>
                      <a:custGeom>
                        <a:avLst/>
                        <a:gdLst/>
                        <a:ahLst/>
                        <a:cxnLst/>
                        <a:rect l="l" t="t" r="r" b="b"/>
                        <a:pathLst>
                          <a:path w="6039485" h="56515">
                            <a:moveTo>
                              <a:pt x="6039358" y="47244"/>
                            </a:moveTo>
                            <a:lnTo>
                              <a:pt x="0" y="47244"/>
                            </a:lnTo>
                            <a:lnTo>
                              <a:pt x="0" y="56388"/>
                            </a:lnTo>
                            <a:lnTo>
                              <a:pt x="6039358" y="56388"/>
                            </a:lnTo>
                            <a:lnTo>
                              <a:pt x="6039358" y="47244"/>
                            </a:lnTo>
                            <a:close/>
                          </a:path>
                          <a:path w="6039485" h="56515">
                            <a:moveTo>
                              <a:pt x="6039358" y="0"/>
                            </a:moveTo>
                            <a:lnTo>
                              <a:pt x="0" y="0"/>
                            </a:lnTo>
                            <a:lnTo>
                              <a:pt x="0" y="38100"/>
                            </a:lnTo>
                            <a:lnTo>
                              <a:pt x="6039358" y="38100"/>
                            </a:lnTo>
                            <a:lnTo>
                              <a:pt x="6039358" y="0"/>
                            </a:lnTo>
                            <a:close/>
                          </a:path>
                        </a:pathLst>
                      </a:custGeom>
                      <a:solidFill>
                        <a:srgbClr val="612322"/>
                      </a:solidFill>
                    </wps:spPr>
                    <wps:bodyPr wrap="square" lIns="0" tIns="0" rIns="0" bIns="0" rtlCol="0">
                      <a:prstTxWarp prst="textNoShape">
                        <a:avLst/>
                      </a:prstTxWarp>
                      <a:noAutofit/>
                    </wps:bodyPr>
                  </wps:wsp>
                </a:graphicData>
              </a:graphic>
            </wp:anchor>
          </w:drawing>
        </mc:Choice>
        <mc:Fallback>
          <w:pict>
            <v:shape w14:anchorId="4E5174B5" id="Graphic 7" o:spid="_x0000_s1026" style="position:absolute;margin-left:70.6pt;margin-top:758.3pt;width:475.55pt;height:4.45pt;z-index:-16428032;visibility:visible;mso-wrap-style:square;mso-wrap-distance-left:0;mso-wrap-distance-top:0;mso-wrap-distance-right:0;mso-wrap-distance-bottom:0;mso-position-horizontal:absolute;mso-position-horizontal-relative:page;mso-position-vertical:absolute;mso-position-vertical-relative:page;v-text-anchor:top" coordsize="6039485,56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" path="m6039358,47244l,47244r,9144l6039358,56388r,-9144xem6039358,l,,,38100r6039358,l6039358,xe" fillcolor="#612322" stroked="f">
              <v:path arrowok="t"/>
              <w10:wrap anchorx="page" anchory="page"/>
            </v:shape>
          </w:pict>
        </mc:Fallback>
      </mc:AlternateContent>
    </w:r>
    <w:r>
      <w:rPr>
        <w:noProof/>
        <w:sz w:val="20"/>
      </w:rPr>
      <mc:AlternateContent>
        <mc:Choice Requires="wps">
          <w:drawing>
            <wp:anchor distT="0" distB="0" distL="0" distR="0" simplePos="0" relativeHeight="486888960" behindDoc="1" locked="0" layoutInCell="1" allowOverlap="1" wp14:anchorId="727F794A" wp14:editId="1F5CEECA">
              <wp:simplePos x="0" y="0"/>
              <wp:positionH relativeFrom="page">
                <wp:posOffset>902004</wp:posOffset>
              </wp:positionH>
              <wp:positionV relativeFrom="page">
                <wp:posOffset>9693259</wp:posOffset>
              </wp:positionV>
              <wp:extent cx="3025775" cy="22288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25775" cy="222885"/>
                      </a:xfrm>
                      <a:prstGeom prst="rect">
                        <a:avLst/>
                      </a:prstGeom>
                    </wps:spPr>
                    <wps:txbx>
                      <w:txbxContent>
                        <w:p w14:paraId="69F1283E" w14:textId="77777777" w:rsidR="004A7D8B" w:rsidRDefault="00000000">
                          <w:pPr>
                            <w:spacing w:before="9"/>
                            <w:ind w:left="20"/>
                            <w:rPr>
                              <w:sz w:val="28"/>
                            </w:rPr>
                          </w:pPr>
                          <w:r>
                            <w:rPr>
                              <w:rFonts w:ascii="Cambria"/>
                              <w:sz w:val="24"/>
                            </w:rPr>
                            <w:t>No.</w:t>
                          </w:r>
                          <w:r>
                            <w:rPr>
                              <w:rFonts w:ascii="Cambria"/>
                              <w:spacing w:val="-5"/>
                              <w:sz w:val="24"/>
                            </w:rPr>
                            <w:t xml:space="preserve"> </w:t>
                          </w:r>
                          <w:r>
                            <w:rPr>
                              <w:rFonts w:ascii="Cambria"/>
                              <w:sz w:val="24"/>
                            </w:rPr>
                            <w:t>:</w:t>
                          </w:r>
                          <w:r>
                            <w:rPr>
                              <w:rFonts w:ascii="Cambria"/>
                              <w:spacing w:val="43"/>
                              <w:sz w:val="24"/>
                            </w:rPr>
                            <w:t xml:space="preserve"> </w:t>
                          </w:r>
                          <w:r>
                            <w:rPr>
                              <w:sz w:val="28"/>
                            </w:rPr>
                            <w:t>GRD</w:t>
                          </w:r>
                          <w:r>
                            <w:rPr>
                              <w:spacing w:val="-4"/>
                              <w:sz w:val="28"/>
                            </w:rPr>
                            <w:t xml:space="preserve"> </w:t>
                          </w:r>
                          <w:r>
                            <w:rPr>
                              <w:sz w:val="28"/>
                            </w:rPr>
                            <w:t>NO-936,</w:t>
                          </w:r>
                          <w:r>
                            <w:rPr>
                              <w:spacing w:val="-9"/>
                              <w:sz w:val="28"/>
                            </w:rPr>
                            <w:t xml:space="preserve"> </w:t>
                          </w:r>
                          <w:r>
                            <w:rPr>
                              <w:sz w:val="28"/>
                            </w:rPr>
                            <w:t>K-FIST(L2),2020-</w:t>
                          </w:r>
                          <w:r>
                            <w:rPr>
                              <w:spacing w:val="-5"/>
                              <w:sz w:val="28"/>
                            </w:rPr>
                            <w:t>21.</w:t>
                          </w:r>
                        </w:p>
                      </w:txbxContent>
                    </wps:txbx>
                    <wps:bodyPr wrap="square" lIns="0" tIns="0" rIns="0" bIns="0" rtlCol="0">
                      <a:noAutofit/>
                    </wps:bodyPr>
                  </wps:wsp>
                </a:graphicData>
              </a:graphic>
            </wp:anchor>
          </w:drawing>
        </mc:Choice>
        <mc:Fallback>
          <w:pict>
            <v:shapetype w14:anchorId="727F794A" id="_x0000_t202" coordsize="21600,21600" o:spt="202" path="m,l,21600r21600,l21600,xe">
              <v:stroke joinstyle="miter"/>
              <v:path gradientshapeok="t" o:connecttype="rect"/>
            </v:shapetype>
            <v:shape id="Textbox 8" o:spid="_x0000_s1027" type="#_x0000_t202" style="position:absolute;margin-left:71pt;margin-top:763.25pt;width:238.25pt;height:17.55pt;z-index:-16427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" filled="f" stroked="f">
              <v:textbox inset="0,0,0,0">
                <w:txbxContent>
                  <w:p w14:paraId="69F1283E" w14:textId="77777777" w:rsidR="004A7D8B" w:rsidRDefault="00000000">
                    <w:pPr>
                      <w:spacing w:before="9"/>
                      <w:ind w:left="20"/>
                      <w:rPr>
                        <w:sz w:val="28"/>
                      </w:rPr>
                    </w:pPr>
                    <w:r>
                      <w:rPr>
                        <w:rFonts w:ascii="Cambria"/>
                        <w:sz w:val="24"/>
                      </w:rPr>
                      <w:t>No.</w:t>
                    </w:r>
                    <w:r>
                      <w:rPr>
                        <w:rFonts w:ascii="Cambria"/>
                        <w:spacing w:val="-5"/>
                        <w:sz w:val="24"/>
                      </w:rPr>
                      <w:t xml:space="preserve"> </w:t>
                    </w:r>
                    <w:r>
                      <w:rPr>
                        <w:rFonts w:ascii="Cambria"/>
                        <w:sz w:val="24"/>
                      </w:rPr>
                      <w:t>:</w:t>
                    </w:r>
                    <w:r>
                      <w:rPr>
                        <w:rFonts w:ascii="Cambria"/>
                        <w:spacing w:val="43"/>
                        <w:sz w:val="24"/>
                      </w:rPr>
                      <w:t xml:space="preserve"> </w:t>
                    </w:r>
                    <w:r>
                      <w:rPr>
                        <w:sz w:val="28"/>
                      </w:rPr>
                      <w:t>GRD</w:t>
                    </w:r>
                    <w:r>
                      <w:rPr>
                        <w:spacing w:val="-4"/>
                        <w:sz w:val="28"/>
                      </w:rPr>
                      <w:t xml:space="preserve"> </w:t>
                    </w:r>
                    <w:r>
                      <w:rPr>
                        <w:sz w:val="28"/>
                      </w:rPr>
                      <w:t>NO-936,</w:t>
                    </w:r>
                    <w:r>
                      <w:rPr>
                        <w:spacing w:val="-9"/>
                        <w:sz w:val="28"/>
                      </w:rPr>
                      <w:t xml:space="preserve"> </w:t>
                    </w:r>
                    <w:r>
                      <w:rPr>
                        <w:sz w:val="28"/>
                      </w:rPr>
                      <w:t>K-FIST(L2),2020-</w:t>
                    </w:r>
                    <w:r>
                      <w:rPr>
                        <w:spacing w:val="-5"/>
                        <w:sz w:val="28"/>
                      </w:rPr>
                      <w:t>21.</w:t>
                    </w:r>
                  </w:p>
                </w:txbxContent>
              </v:textbox>
              <w10:wrap anchorx="page" anchory="page"/>
            </v:shape>
          </w:pict>
        </mc:Fallback>
      </mc:AlternateContent>
    </w:r>
    <w:r>
      <w:rPr>
        <w:noProof/>
        <w:sz w:val="20"/>
      </w:rPr>
      <mc:AlternateContent>
        <mc:Choice Requires="wps">
          <w:drawing>
            <wp:anchor distT="0" distB="0" distL="0" distR="0" simplePos="0" relativeHeight="486889472" behindDoc="1" locked="0" layoutInCell="1" allowOverlap="1" wp14:anchorId="4B418C3B" wp14:editId="2CAD8CE6">
              <wp:simplePos x="0" y="0"/>
              <wp:positionH relativeFrom="page">
                <wp:posOffset>6390894</wp:posOffset>
              </wp:positionH>
              <wp:positionV relativeFrom="page">
                <wp:posOffset>9707342</wp:posOffset>
              </wp:positionV>
              <wp:extent cx="575945" cy="20447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945" cy="204470"/>
                      </a:xfrm>
                      <a:prstGeom prst="rect">
                        <a:avLst/>
                      </a:prstGeom>
                    </wps:spPr>
                    <wps:txbx>
                      <w:txbxContent>
                        <w:p w14:paraId="518B61D6" w14:textId="77777777" w:rsidR="004A7D8B" w:rsidRDefault="00000000">
                          <w:pPr>
                            <w:pStyle w:val="BodyText"/>
                            <w:spacing w:before="20"/>
                            <w:ind w:left="20"/>
                            <w:rPr>
                              <w:rFonts w:ascii="Cambria"/>
                            </w:rPr>
                          </w:pPr>
                          <w:r>
                            <w:rPr>
                              <w:rFonts w:ascii="Cambria"/>
                            </w:rPr>
                            <w:t>Page</w:t>
                          </w:r>
                          <w:r>
                            <w:rPr>
                              <w:rFonts w:ascii="Cambria"/>
                              <w:spacing w:val="-1"/>
                            </w:rPr>
                            <w:t xml:space="preserve"> </w:t>
                          </w:r>
                          <w:r>
                            <w:rPr>
                              <w:rFonts w:ascii="Cambria"/>
                              <w:spacing w:val="-5"/>
                            </w:rPr>
                            <w:fldChar w:fldCharType="begin"/>
                          </w:r>
                          <w:r>
                            <w:rPr>
                              <w:rFonts w:ascii="Cambria"/>
                              <w:spacing w:val="-5"/>
                            </w:rPr>
                            <w:instrText xml:space="preserve"> PAGE </w:instrText>
                          </w:r>
                          <w:r>
                            <w:rPr>
                              <w:rFonts w:ascii="Cambria"/>
                              <w:spacing w:val="-5"/>
                            </w:rPr>
                            <w:fldChar w:fldCharType="separate"/>
                          </w:r>
                          <w:r>
                            <w:rPr>
                              <w:rFonts w:ascii="Cambria"/>
                              <w:spacing w:val="-5"/>
                            </w:rPr>
                            <w:t>10</w:t>
                          </w:r>
                          <w:r>
                            <w:rPr>
                              <w:rFonts w:ascii="Cambria"/>
                              <w:spacing w:val="-5"/>
                            </w:rPr>
                            <w:fldChar w:fldCharType="end"/>
                          </w:r>
                        </w:p>
                      </w:txbxContent>
                    </wps:txbx>
                    <wps:bodyPr wrap="square" lIns="0" tIns="0" rIns="0" bIns="0" rtlCol="0">
                      <a:noAutofit/>
                    </wps:bodyPr>
                  </wps:wsp>
                </a:graphicData>
              </a:graphic>
            </wp:anchor>
          </w:drawing>
        </mc:Choice>
        <mc:Fallback>
          <w:pict>
            <v:shape w14:anchorId="4B418C3B" id="Textbox 9" o:spid="_x0000_s1028" type="#_x0000_t202" style="position:absolute;margin-left:503.2pt;margin-top:764.35pt;width:45.35pt;height:16.1pt;z-index:-16427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" filled="f" stroked="f">
              <v:textbox inset="0,0,0,0">
                <w:txbxContent>
                  <w:p w14:paraId="518B61D6" w14:textId="77777777" w:rsidR="004A7D8B" w:rsidRDefault="00000000">
                    <w:pPr>
                      <w:pStyle w:val="BodyText"/>
                      <w:spacing w:before="20"/>
                      <w:ind w:left="20"/>
                      <w:rPr>
                        <w:rFonts w:ascii="Cambria"/>
                      </w:rPr>
                    </w:pPr>
                    <w:r>
                      <w:rPr>
                        <w:rFonts w:ascii="Cambria"/>
                      </w:rPr>
                      <w:t>Page</w:t>
                    </w:r>
                    <w:r>
                      <w:rPr>
                        <w:rFonts w:ascii="Cambria"/>
                        <w:spacing w:val="-1"/>
                      </w:rPr>
                      <w:t xml:space="preserve"> </w:t>
                    </w:r>
                    <w:r>
                      <w:rPr>
                        <w:rFonts w:ascii="Cambria"/>
                        <w:spacing w:val="-5"/>
                      </w:rPr>
                      <w:fldChar w:fldCharType="begin"/>
                    </w:r>
                    <w:r>
                      <w:rPr>
                        <w:rFonts w:ascii="Cambria"/>
                        <w:spacing w:val="-5"/>
                      </w:rPr>
                      <w:instrText xml:space="preserve"> PAGE </w:instrText>
                    </w:r>
                    <w:r>
                      <w:rPr>
                        <w:rFonts w:ascii="Cambria"/>
                        <w:spacing w:val="-5"/>
                      </w:rPr>
                      <w:fldChar w:fldCharType="separate"/>
                    </w:r>
                    <w:r>
                      <w:rPr>
                        <w:rFonts w:ascii="Cambria"/>
                        <w:spacing w:val="-5"/>
                      </w:rPr>
                      <w:t>10</w:t>
                    </w:r>
                    <w:r>
                      <w:rPr>
                        <w:rFonts w:ascii="Cambria"/>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63D0A" w14:textId="77777777" w:rsidR="00BD581E" w:rsidRDefault="00BD581E">
      <w:r>
        <w:separator/>
      </w:r>
    </w:p>
  </w:footnote>
  <w:footnote w:type="continuationSeparator" w:id="0">
    <w:p w14:paraId="6821B360" w14:textId="77777777" w:rsidR="00BD581E" w:rsidRDefault="00BD58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A4458"/>
    <w:multiLevelType w:val="hybridMultilevel"/>
    <w:tmpl w:val="4474A608"/>
    <w:lvl w:ilvl="0" w:tplc="2356DEAA">
      <w:start w:val="1"/>
      <w:numFmt w:val="lowerRoman"/>
      <w:lvlText w:val="%1."/>
      <w:lvlJc w:val="left"/>
      <w:pPr>
        <w:ind w:left="2713" w:hanging="1297"/>
        <w:jc w:val="right"/>
      </w:pPr>
      <w:rPr>
        <w:rFonts w:ascii="Times New Roman" w:eastAsia="Times New Roman" w:hAnsi="Times New Roman" w:cs="Times New Roman" w:hint="default"/>
        <w:b w:val="0"/>
        <w:bCs w:val="0"/>
        <w:i w:val="0"/>
        <w:iCs w:val="0"/>
        <w:spacing w:val="0"/>
        <w:w w:val="100"/>
        <w:sz w:val="24"/>
        <w:szCs w:val="24"/>
        <w:lang w:val="en-US" w:eastAsia="en-US" w:bidi="ar-SA"/>
      </w:rPr>
    </w:lvl>
    <w:lvl w:ilvl="1" w:tplc="D3A2A33A">
      <w:numFmt w:val="bullet"/>
      <w:lvlText w:val="•"/>
      <w:lvlJc w:val="left"/>
      <w:pPr>
        <w:ind w:left="3525" w:hanging="1297"/>
      </w:pPr>
      <w:rPr>
        <w:rFonts w:hint="default"/>
        <w:lang w:val="en-US" w:eastAsia="en-US" w:bidi="ar-SA"/>
      </w:rPr>
    </w:lvl>
    <w:lvl w:ilvl="2" w:tplc="53FC4422">
      <w:numFmt w:val="bullet"/>
      <w:lvlText w:val="•"/>
      <w:lvlJc w:val="left"/>
      <w:pPr>
        <w:ind w:left="4331" w:hanging="1297"/>
      </w:pPr>
      <w:rPr>
        <w:rFonts w:hint="default"/>
        <w:lang w:val="en-US" w:eastAsia="en-US" w:bidi="ar-SA"/>
      </w:rPr>
    </w:lvl>
    <w:lvl w:ilvl="3" w:tplc="51C41DC4">
      <w:numFmt w:val="bullet"/>
      <w:lvlText w:val="•"/>
      <w:lvlJc w:val="left"/>
      <w:pPr>
        <w:ind w:left="5136" w:hanging="1297"/>
      </w:pPr>
      <w:rPr>
        <w:rFonts w:hint="default"/>
        <w:lang w:val="en-US" w:eastAsia="en-US" w:bidi="ar-SA"/>
      </w:rPr>
    </w:lvl>
    <w:lvl w:ilvl="4" w:tplc="3684E484">
      <w:numFmt w:val="bullet"/>
      <w:lvlText w:val="•"/>
      <w:lvlJc w:val="left"/>
      <w:pPr>
        <w:ind w:left="5942" w:hanging="1297"/>
      </w:pPr>
      <w:rPr>
        <w:rFonts w:hint="default"/>
        <w:lang w:val="en-US" w:eastAsia="en-US" w:bidi="ar-SA"/>
      </w:rPr>
    </w:lvl>
    <w:lvl w:ilvl="5" w:tplc="44FE4102">
      <w:numFmt w:val="bullet"/>
      <w:lvlText w:val="•"/>
      <w:lvlJc w:val="left"/>
      <w:pPr>
        <w:ind w:left="6747" w:hanging="1297"/>
      </w:pPr>
      <w:rPr>
        <w:rFonts w:hint="default"/>
        <w:lang w:val="en-US" w:eastAsia="en-US" w:bidi="ar-SA"/>
      </w:rPr>
    </w:lvl>
    <w:lvl w:ilvl="6" w:tplc="37562FFC">
      <w:numFmt w:val="bullet"/>
      <w:lvlText w:val="•"/>
      <w:lvlJc w:val="left"/>
      <w:pPr>
        <w:ind w:left="7553" w:hanging="1297"/>
      </w:pPr>
      <w:rPr>
        <w:rFonts w:hint="default"/>
        <w:lang w:val="en-US" w:eastAsia="en-US" w:bidi="ar-SA"/>
      </w:rPr>
    </w:lvl>
    <w:lvl w:ilvl="7" w:tplc="60BC876E">
      <w:numFmt w:val="bullet"/>
      <w:lvlText w:val="•"/>
      <w:lvlJc w:val="left"/>
      <w:pPr>
        <w:ind w:left="8359" w:hanging="1297"/>
      </w:pPr>
      <w:rPr>
        <w:rFonts w:hint="default"/>
        <w:lang w:val="en-US" w:eastAsia="en-US" w:bidi="ar-SA"/>
      </w:rPr>
    </w:lvl>
    <w:lvl w:ilvl="8" w:tplc="E70C4F2C">
      <w:numFmt w:val="bullet"/>
      <w:lvlText w:val="•"/>
      <w:lvlJc w:val="left"/>
      <w:pPr>
        <w:ind w:left="9164" w:hanging="1297"/>
      </w:pPr>
      <w:rPr>
        <w:rFonts w:hint="default"/>
        <w:lang w:val="en-US" w:eastAsia="en-US" w:bidi="ar-SA"/>
      </w:rPr>
    </w:lvl>
  </w:abstractNum>
  <w:abstractNum w:abstractNumId="1" w15:restartNumberingAfterBreak="0">
    <w:nsid w:val="0C467BCD"/>
    <w:multiLevelType w:val="multilevel"/>
    <w:tmpl w:val="85F47D38"/>
    <w:lvl w:ilvl="0">
      <w:start w:val="1"/>
      <w:numFmt w:val="decimal"/>
      <w:lvlText w:val="%1."/>
      <w:lvlJc w:val="left"/>
      <w:pPr>
        <w:ind w:left="1092" w:hanging="406"/>
        <w:jc w:val="right"/>
      </w:pPr>
      <w:rPr>
        <w:rFonts w:hint="default"/>
        <w:spacing w:val="0"/>
        <w:w w:val="100"/>
        <w:lang w:val="en-US" w:eastAsia="en-US" w:bidi="ar-SA"/>
      </w:rPr>
    </w:lvl>
    <w:lvl w:ilvl="1">
      <w:start w:val="1"/>
      <w:numFmt w:val="decimal"/>
      <w:lvlText w:val="%1.%2"/>
      <w:lvlJc w:val="left"/>
      <w:pPr>
        <w:ind w:left="1992" w:hanging="72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975" w:hanging="720"/>
      </w:pPr>
      <w:rPr>
        <w:rFonts w:hint="default"/>
        <w:lang w:val="en-US" w:eastAsia="en-US" w:bidi="ar-SA"/>
      </w:rPr>
    </w:lvl>
    <w:lvl w:ilvl="3">
      <w:numFmt w:val="bullet"/>
      <w:lvlText w:val="•"/>
      <w:lvlJc w:val="left"/>
      <w:pPr>
        <w:ind w:left="3950" w:hanging="720"/>
      </w:pPr>
      <w:rPr>
        <w:rFonts w:hint="default"/>
        <w:lang w:val="en-US" w:eastAsia="en-US" w:bidi="ar-SA"/>
      </w:rPr>
    </w:lvl>
    <w:lvl w:ilvl="4">
      <w:numFmt w:val="bullet"/>
      <w:lvlText w:val="•"/>
      <w:lvlJc w:val="left"/>
      <w:pPr>
        <w:ind w:left="4925" w:hanging="720"/>
      </w:pPr>
      <w:rPr>
        <w:rFonts w:hint="default"/>
        <w:lang w:val="en-US" w:eastAsia="en-US" w:bidi="ar-SA"/>
      </w:rPr>
    </w:lvl>
    <w:lvl w:ilvl="5">
      <w:numFmt w:val="bullet"/>
      <w:lvlText w:val="•"/>
      <w:lvlJc w:val="left"/>
      <w:pPr>
        <w:ind w:left="5900" w:hanging="720"/>
      </w:pPr>
      <w:rPr>
        <w:rFonts w:hint="default"/>
        <w:lang w:val="en-US" w:eastAsia="en-US" w:bidi="ar-SA"/>
      </w:rPr>
    </w:lvl>
    <w:lvl w:ilvl="6">
      <w:numFmt w:val="bullet"/>
      <w:lvlText w:val="•"/>
      <w:lvlJc w:val="left"/>
      <w:pPr>
        <w:ind w:left="6875" w:hanging="720"/>
      </w:pPr>
      <w:rPr>
        <w:rFonts w:hint="default"/>
        <w:lang w:val="en-US" w:eastAsia="en-US" w:bidi="ar-SA"/>
      </w:rPr>
    </w:lvl>
    <w:lvl w:ilvl="7">
      <w:numFmt w:val="bullet"/>
      <w:lvlText w:val="•"/>
      <w:lvlJc w:val="left"/>
      <w:pPr>
        <w:ind w:left="7850" w:hanging="720"/>
      </w:pPr>
      <w:rPr>
        <w:rFonts w:hint="default"/>
        <w:lang w:val="en-US" w:eastAsia="en-US" w:bidi="ar-SA"/>
      </w:rPr>
    </w:lvl>
    <w:lvl w:ilvl="8">
      <w:numFmt w:val="bullet"/>
      <w:lvlText w:val="•"/>
      <w:lvlJc w:val="left"/>
      <w:pPr>
        <w:ind w:left="8825" w:hanging="720"/>
      </w:pPr>
      <w:rPr>
        <w:rFonts w:hint="default"/>
        <w:lang w:val="en-US" w:eastAsia="en-US" w:bidi="ar-SA"/>
      </w:rPr>
    </w:lvl>
  </w:abstractNum>
  <w:abstractNum w:abstractNumId="2" w15:restartNumberingAfterBreak="0">
    <w:nsid w:val="2D2D65E4"/>
    <w:multiLevelType w:val="hybridMultilevel"/>
    <w:tmpl w:val="7932D612"/>
    <w:lvl w:ilvl="0" w:tplc="F0489998">
      <w:start w:val="1"/>
      <w:numFmt w:val="decimal"/>
      <w:lvlText w:val="%1."/>
      <w:lvlJc w:val="left"/>
      <w:pPr>
        <w:ind w:left="1092" w:hanging="360"/>
        <w:jc w:val="left"/>
      </w:pPr>
      <w:rPr>
        <w:rFonts w:ascii="Times New Roman" w:eastAsia="Times New Roman" w:hAnsi="Times New Roman" w:cs="Times New Roman" w:hint="default"/>
        <w:b w:val="0"/>
        <w:bCs w:val="0"/>
        <w:i w:val="0"/>
        <w:iCs w:val="0"/>
        <w:spacing w:val="0"/>
        <w:w w:val="99"/>
        <w:sz w:val="26"/>
        <w:szCs w:val="26"/>
        <w:lang w:val="en-US" w:eastAsia="en-US" w:bidi="ar-SA"/>
      </w:rPr>
    </w:lvl>
    <w:lvl w:ilvl="1" w:tplc="C32E5EAE">
      <w:start w:val="1"/>
      <w:numFmt w:val="lowerLetter"/>
      <w:lvlText w:val="(%2)"/>
      <w:lvlJc w:val="left"/>
      <w:pPr>
        <w:ind w:left="1632" w:hanging="452"/>
        <w:jc w:val="left"/>
      </w:pPr>
      <w:rPr>
        <w:rFonts w:hint="default"/>
        <w:spacing w:val="-2"/>
        <w:w w:val="100"/>
        <w:lang w:val="en-US" w:eastAsia="en-US" w:bidi="ar-SA"/>
      </w:rPr>
    </w:lvl>
    <w:lvl w:ilvl="2" w:tplc="ABD80A5E">
      <w:numFmt w:val="bullet"/>
      <w:lvlText w:val="•"/>
      <w:lvlJc w:val="left"/>
      <w:pPr>
        <w:ind w:left="2655" w:hanging="452"/>
      </w:pPr>
      <w:rPr>
        <w:rFonts w:hint="default"/>
        <w:lang w:val="en-US" w:eastAsia="en-US" w:bidi="ar-SA"/>
      </w:rPr>
    </w:lvl>
    <w:lvl w:ilvl="3" w:tplc="0CD47CDC">
      <w:numFmt w:val="bullet"/>
      <w:lvlText w:val="•"/>
      <w:lvlJc w:val="left"/>
      <w:pPr>
        <w:ind w:left="3670" w:hanging="452"/>
      </w:pPr>
      <w:rPr>
        <w:rFonts w:hint="default"/>
        <w:lang w:val="en-US" w:eastAsia="en-US" w:bidi="ar-SA"/>
      </w:rPr>
    </w:lvl>
    <w:lvl w:ilvl="4" w:tplc="711CD27E">
      <w:numFmt w:val="bullet"/>
      <w:lvlText w:val="•"/>
      <w:lvlJc w:val="left"/>
      <w:pPr>
        <w:ind w:left="4685" w:hanging="452"/>
      </w:pPr>
      <w:rPr>
        <w:rFonts w:hint="default"/>
        <w:lang w:val="en-US" w:eastAsia="en-US" w:bidi="ar-SA"/>
      </w:rPr>
    </w:lvl>
    <w:lvl w:ilvl="5" w:tplc="E9DEADDC">
      <w:numFmt w:val="bullet"/>
      <w:lvlText w:val="•"/>
      <w:lvlJc w:val="left"/>
      <w:pPr>
        <w:ind w:left="5700" w:hanging="452"/>
      </w:pPr>
      <w:rPr>
        <w:rFonts w:hint="default"/>
        <w:lang w:val="en-US" w:eastAsia="en-US" w:bidi="ar-SA"/>
      </w:rPr>
    </w:lvl>
    <w:lvl w:ilvl="6" w:tplc="54EE94F8">
      <w:numFmt w:val="bullet"/>
      <w:lvlText w:val="•"/>
      <w:lvlJc w:val="left"/>
      <w:pPr>
        <w:ind w:left="6715" w:hanging="452"/>
      </w:pPr>
      <w:rPr>
        <w:rFonts w:hint="default"/>
        <w:lang w:val="en-US" w:eastAsia="en-US" w:bidi="ar-SA"/>
      </w:rPr>
    </w:lvl>
    <w:lvl w:ilvl="7" w:tplc="8F7C0F42">
      <w:numFmt w:val="bullet"/>
      <w:lvlText w:val="•"/>
      <w:lvlJc w:val="left"/>
      <w:pPr>
        <w:ind w:left="7730" w:hanging="452"/>
      </w:pPr>
      <w:rPr>
        <w:rFonts w:hint="default"/>
        <w:lang w:val="en-US" w:eastAsia="en-US" w:bidi="ar-SA"/>
      </w:rPr>
    </w:lvl>
    <w:lvl w:ilvl="8" w:tplc="D588714C">
      <w:numFmt w:val="bullet"/>
      <w:lvlText w:val="•"/>
      <w:lvlJc w:val="left"/>
      <w:pPr>
        <w:ind w:left="8745" w:hanging="452"/>
      </w:pPr>
      <w:rPr>
        <w:rFonts w:hint="default"/>
        <w:lang w:val="en-US" w:eastAsia="en-US" w:bidi="ar-SA"/>
      </w:rPr>
    </w:lvl>
  </w:abstractNum>
  <w:abstractNum w:abstractNumId="3" w15:restartNumberingAfterBreak="0">
    <w:nsid w:val="2D693EB2"/>
    <w:multiLevelType w:val="hybridMultilevel"/>
    <w:tmpl w:val="080E55D8"/>
    <w:lvl w:ilvl="0" w:tplc="BD3E7BB4">
      <w:numFmt w:val="bullet"/>
      <w:lvlText w:val=""/>
      <w:lvlJc w:val="left"/>
      <w:pPr>
        <w:ind w:left="359" w:hanging="180"/>
      </w:pPr>
      <w:rPr>
        <w:rFonts w:ascii="Symbol" w:eastAsia="Symbol" w:hAnsi="Symbol" w:cs="Symbol" w:hint="default"/>
        <w:b w:val="0"/>
        <w:bCs w:val="0"/>
        <w:i w:val="0"/>
        <w:iCs w:val="0"/>
        <w:spacing w:val="0"/>
        <w:w w:val="100"/>
        <w:sz w:val="22"/>
        <w:szCs w:val="22"/>
        <w:lang w:val="en-US" w:eastAsia="en-US" w:bidi="ar-SA"/>
      </w:rPr>
    </w:lvl>
    <w:lvl w:ilvl="1" w:tplc="03BC808C">
      <w:numFmt w:val="bullet"/>
      <w:lvlText w:val="•"/>
      <w:lvlJc w:val="left"/>
      <w:pPr>
        <w:ind w:left="790" w:hanging="180"/>
      </w:pPr>
      <w:rPr>
        <w:rFonts w:hint="default"/>
        <w:lang w:val="en-US" w:eastAsia="en-US" w:bidi="ar-SA"/>
      </w:rPr>
    </w:lvl>
    <w:lvl w:ilvl="2" w:tplc="1B026A1C">
      <w:numFmt w:val="bullet"/>
      <w:lvlText w:val="•"/>
      <w:lvlJc w:val="left"/>
      <w:pPr>
        <w:ind w:left="1221" w:hanging="180"/>
      </w:pPr>
      <w:rPr>
        <w:rFonts w:hint="default"/>
        <w:lang w:val="en-US" w:eastAsia="en-US" w:bidi="ar-SA"/>
      </w:rPr>
    </w:lvl>
    <w:lvl w:ilvl="3" w:tplc="36B04740">
      <w:numFmt w:val="bullet"/>
      <w:lvlText w:val="•"/>
      <w:lvlJc w:val="left"/>
      <w:pPr>
        <w:ind w:left="1652" w:hanging="180"/>
      </w:pPr>
      <w:rPr>
        <w:rFonts w:hint="default"/>
        <w:lang w:val="en-US" w:eastAsia="en-US" w:bidi="ar-SA"/>
      </w:rPr>
    </w:lvl>
    <w:lvl w:ilvl="4" w:tplc="C6089930">
      <w:numFmt w:val="bullet"/>
      <w:lvlText w:val="•"/>
      <w:lvlJc w:val="left"/>
      <w:pPr>
        <w:ind w:left="2083" w:hanging="180"/>
      </w:pPr>
      <w:rPr>
        <w:rFonts w:hint="default"/>
        <w:lang w:val="en-US" w:eastAsia="en-US" w:bidi="ar-SA"/>
      </w:rPr>
    </w:lvl>
    <w:lvl w:ilvl="5" w:tplc="6472CF00">
      <w:numFmt w:val="bullet"/>
      <w:lvlText w:val="•"/>
      <w:lvlJc w:val="left"/>
      <w:pPr>
        <w:ind w:left="2514" w:hanging="180"/>
      </w:pPr>
      <w:rPr>
        <w:rFonts w:hint="default"/>
        <w:lang w:val="en-US" w:eastAsia="en-US" w:bidi="ar-SA"/>
      </w:rPr>
    </w:lvl>
    <w:lvl w:ilvl="6" w:tplc="EA2058F2">
      <w:numFmt w:val="bullet"/>
      <w:lvlText w:val="•"/>
      <w:lvlJc w:val="left"/>
      <w:pPr>
        <w:ind w:left="2945" w:hanging="180"/>
      </w:pPr>
      <w:rPr>
        <w:rFonts w:hint="default"/>
        <w:lang w:val="en-US" w:eastAsia="en-US" w:bidi="ar-SA"/>
      </w:rPr>
    </w:lvl>
    <w:lvl w:ilvl="7" w:tplc="98FEE45A">
      <w:numFmt w:val="bullet"/>
      <w:lvlText w:val="•"/>
      <w:lvlJc w:val="left"/>
      <w:pPr>
        <w:ind w:left="3376" w:hanging="180"/>
      </w:pPr>
      <w:rPr>
        <w:rFonts w:hint="default"/>
        <w:lang w:val="en-US" w:eastAsia="en-US" w:bidi="ar-SA"/>
      </w:rPr>
    </w:lvl>
    <w:lvl w:ilvl="8" w:tplc="FFDC3868">
      <w:numFmt w:val="bullet"/>
      <w:lvlText w:val="•"/>
      <w:lvlJc w:val="left"/>
      <w:pPr>
        <w:ind w:left="3807" w:hanging="180"/>
      </w:pPr>
      <w:rPr>
        <w:rFonts w:hint="default"/>
        <w:lang w:val="en-US" w:eastAsia="en-US" w:bidi="ar-SA"/>
      </w:rPr>
    </w:lvl>
  </w:abstractNum>
  <w:abstractNum w:abstractNumId="4" w15:restartNumberingAfterBreak="0">
    <w:nsid w:val="408447F1"/>
    <w:multiLevelType w:val="hybridMultilevel"/>
    <w:tmpl w:val="4CF245BE"/>
    <w:lvl w:ilvl="0" w:tplc="D95C3962">
      <w:numFmt w:val="bullet"/>
      <w:lvlText w:val=""/>
      <w:lvlJc w:val="left"/>
      <w:pPr>
        <w:ind w:left="686" w:hanging="416"/>
      </w:pPr>
      <w:rPr>
        <w:rFonts w:ascii="Symbol" w:eastAsia="Symbol" w:hAnsi="Symbol" w:cs="Symbol" w:hint="default"/>
        <w:b w:val="0"/>
        <w:bCs w:val="0"/>
        <w:i w:val="0"/>
        <w:iCs w:val="0"/>
        <w:spacing w:val="0"/>
        <w:w w:val="100"/>
        <w:sz w:val="22"/>
        <w:szCs w:val="22"/>
        <w:lang w:val="en-US" w:eastAsia="en-US" w:bidi="ar-SA"/>
      </w:rPr>
    </w:lvl>
    <w:lvl w:ilvl="1" w:tplc="DE2270E2">
      <w:numFmt w:val="bullet"/>
      <w:lvlText w:val="•"/>
      <w:lvlJc w:val="left"/>
      <w:pPr>
        <w:ind w:left="998" w:hanging="416"/>
      </w:pPr>
      <w:rPr>
        <w:rFonts w:hint="default"/>
        <w:lang w:val="en-US" w:eastAsia="en-US" w:bidi="ar-SA"/>
      </w:rPr>
    </w:lvl>
    <w:lvl w:ilvl="2" w:tplc="FD983490">
      <w:numFmt w:val="bullet"/>
      <w:lvlText w:val="•"/>
      <w:lvlJc w:val="left"/>
      <w:pPr>
        <w:ind w:left="1317" w:hanging="416"/>
      </w:pPr>
      <w:rPr>
        <w:rFonts w:hint="default"/>
        <w:lang w:val="en-US" w:eastAsia="en-US" w:bidi="ar-SA"/>
      </w:rPr>
    </w:lvl>
    <w:lvl w:ilvl="3" w:tplc="09CA00E8">
      <w:numFmt w:val="bullet"/>
      <w:lvlText w:val="•"/>
      <w:lvlJc w:val="left"/>
      <w:pPr>
        <w:ind w:left="1636" w:hanging="416"/>
      </w:pPr>
      <w:rPr>
        <w:rFonts w:hint="default"/>
        <w:lang w:val="en-US" w:eastAsia="en-US" w:bidi="ar-SA"/>
      </w:rPr>
    </w:lvl>
    <w:lvl w:ilvl="4" w:tplc="41248BB2">
      <w:numFmt w:val="bullet"/>
      <w:lvlText w:val="•"/>
      <w:lvlJc w:val="left"/>
      <w:pPr>
        <w:ind w:left="1954" w:hanging="416"/>
      </w:pPr>
      <w:rPr>
        <w:rFonts w:hint="default"/>
        <w:lang w:val="en-US" w:eastAsia="en-US" w:bidi="ar-SA"/>
      </w:rPr>
    </w:lvl>
    <w:lvl w:ilvl="5" w:tplc="B9905900">
      <w:numFmt w:val="bullet"/>
      <w:lvlText w:val="•"/>
      <w:lvlJc w:val="left"/>
      <w:pPr>
        <w:ind w:left="2273" w:hanging="416"/>
      </w:pPr>
      <w:rPr>
        <w:rFonts w:hint="default"/>
        <w:lang w:val="en-US" w:eastAsia="en-US" w:bidi="ar-SA"/>
      </w:rPr>
    </w:lvl>
    <w:lvl w:ilvl="6" w:tplc="BEDED3FC">
      <w:numFmt w:val="bullet"/>
      <w:lvlText w:val="•"/>
      <w:lvlJc w:val="left"/>
      <w:pPr>
        <w:ind w:left="2592" w:hanging="416"/>
      </w:pPr>
      <w:rPr>
        <w:rFonts w:hint="default"/>
        <w:lang w:val="en-US" w:eastAsia="en-US" w:bidi="ar-SA"/>
      </w:rPr>
    </w:lvl>
    <w:lvl w:ilvl="7" w:tplc="F0D83240">
      <w:numFmt w:val="bullet"/>
      <w:lvlText w:val="•"/>
      <w:lvlJc w:val="left"/>
      <w:pPr>
        <w:ind w:left="2910" w:hanging="416"/>
      </w:pPr>
      <w:rPr>
        <w:rFonts w:hint="default"/>
        <w:lang w:val="en-US" w:eastAsia="en-US" w:bidi="ar-SA"/>
      </w:rPr>
    </w:lvl>
    <w:lvl w:ilvl="8" w:tplc="0EA429CE">
      <w:numFmt w:val="bullet"/>
      <w:lvlText w:val="•"/>
      <w:lvlJc w:val="left"/>
      <w:pPr>
        <w:ind w:left="3229" w:hanging="416"/>
      </w:pPr>
      <w:rPr>
        <w:rFonts w:hint="default"/>
        <w:lang w:val="en-US" w:eastAsia="en-US" w:bidi="ar-SA"/>
      </w:rPr>
    </w:lvl>
  </w:abstractNum>
  <w:abstractNum w:abstractNumId="5" w15:restartNumberingAfterBreak="0">
    <w:nsid w:val="45A20E48"/>
    <w:multiLevelType w:val="hybridMultilevel"/>
    <w:tmpl w:val="1286EFF4"/>
    <w:lvl w:ilvl="0" w:tplc="293A18C2">
      <w:start w:val="1"/>
      <w:numFmt w:val="decimal"/>
      <w:lvlText w:val="%1."/>
      <w:lvlJc w:val="left"/>
      <w:pPr>
        <w:ind w:left="1603" w:hanging="360"/>
        <w:jc w:val="left"/>
      </w:pPr>
      <w:rPr>
        <w:rFonts w:ascii="Times New Roman" w:eastAsia="Times New Roman" w:hAnsi="Times New Roman" w:cs="Times New Roman" w:hint="default"/>
        <w:b w:val="0"/>
        <w:bCs w:val="0"/>
        <w:i w:val="0"/>
        <w:iCs w:val="0"/>
        <w:spacing w:val="0"/>
        <w:w w:val="100"/>
        <w:sz w:val="28"/>
        <w:szCs w:val="28"/>
        <w:lang w:val="en-US" w:eastAsia="en-US" w:bidi="ar-SA"/>
      </w:rPr>
    </w:lvl>
    <w:lvl w:ilvl="1" w:tplc="4E14E672">
      <w:numFmt w:val="bullet"/>
      <w:lvlText w:val="•"/>
      <w:lvlJc w:val="left"/>
      <w:pPr>
        <w:ind w:left="2517" w:hanging="360"/>
      </w:pPr>
      <w:rPr>
        <w:rFonts w:hint="default"/>
        <w:lang w:val="en-US" w:eastAsia="en-US" w:bidi="ar-SA"/>
      </w:rPr>
    </w:lvl>
    <w:lvl w:ilvl="2" w:tplc="519A178E">
      <w:numFmt w:val="bullet"/>
      <w:lvlText w:val="•"/>
      <w:lvlJc w:val="left"/>
      <w:pPr>
        <w:ind w:left="3435" w:hanging="360"/>
      </w:pPr>
      <w:rPr>
        <w:rFonts w:hint="default"/>
        <w:lang w:val="en-US" w:eastAsia="en-US" w:bidi="ar-SA"/>
      </w:rPr>
    </w:lvl>
    <w:lvl w:ilvl="3" w:tplc="158E46D8">
      <w:numFmt w:val="bullet"/>
      <w:lvlText w:val="•"/>
      <w:lvlJc w:val="left"/>
      <w:pPr>
        <w:ind w:left="4352" w:hanging="360"/>
      </w:pPr>
      <w:rPr>
        <w:rFonts w:hint="default"/>
        <w:lang w:val="en-US" w:eastAsia="en-US" w:bidi="ar-SA"/>
      </w:rPr>
    </w:lvl>
    <w:lvl w:ilvl="4" w:tplc="30FC7934">
      <w:numFmt w:val="bullet"/>
      <w:lvlText w:val="•"/>
      <w:lvlJc w:val="left"/>
      <w:pPr>
        <w:ind w:left="5270" w:hanging="360"/>
      </w:pPr>
      <w:rPr>
        <w:rFonts w:hint="default"/>
        <w:lang w:val="en-US" w:eastAsia="en-US" w:bidi="ar-SA"/>
      </w:rPr>
    </w:lvl>
    <w:lvl w:ilvl="5" w:tplc="42B0B116">
      <w:numFmt w:val="bullet"/>
      <w:lvlText w:val="•"/>
      <w:lvlJc w:val="left"/>
      <w:pPr>
        <w:ind w:left="6187" w:hanging="360"/>
      </w:pPr>
      <w:rPr>
        <w:rFonts w:hint="default"/>
        <w:lang w:val="en-US" w:eastAsia="en-US" w:bidi="ar-SA"/>
      </w:rPr>
    </w:lvl>
    <w:lvl w:ilvl="6" w:tplc="3A5EAA26">
      <w:numFmt w:val="bullet"/>
      <w:lvlText w:val="•"/>
      <w:lvlJc w:val="left"/>
      <w:pPr>
        <w:ind w:left="7105" w:hanging="360"/>
      </w:pPr>
      <w:rPr>
        <w:rFonts w:hint="default"/>
        <w:lang w:val="en-US" w:eastAsia="en-US" w:bidi="ar-SA"/>
      </w:rPr>
    </w:lvl>
    <w:lvl w:ilvl="7" w:tplc="27A06DA8">
      <w:numFmt w:val="bullet"/>
      <w:lvlText w:val="•"/>
      <w:lvlJc w:val="left"/>
      <w:pPr>
        <w:ind w:left="8023" w:hanging="360"/>
      </w:pPr>
      <w:rPr>
        <w:rFonts w:hint="default"/>
        <w:lang w:val="en-US" w:eastAsia="en-US" w:bidi="ar-SA"/>
      </w:rPr>
    </w:lvl>
    <w:lvl w:ilvl="8" w:tplc="2AAC4D64">
      <w:numFmt w:val="bullet"/>
      <w:lvlText w:val="•"/>
      <w:lvlJc w:val="left"/>
      <w:pPr>
        <w:ind w:left="8940" w:hanging="360"/>
      </w:pPr>
      <w:rPr>
        <w:rFonts w:hint="default"/>
        <w:lang w:val="en-US" w:eastAsia="en-US" w:bidi="ar-SA"/>
      </w:rPr>
    </w:lvl>
  </w:abstractNum>
  <w:abstractNum w:abstractNumId="6" w15:restartNumberingAfterBreak="0">
    <w:nsid w:val="4D267E5F"/>
    <w:multiLevelType w:val="hybridMultilevel"/>
    <w:tmpl w:val="AD4E268C"/>
    <w:lvl w:ilvl="0" w:tplc="251E5198">
      <w:numFmt w:val="bullet"/>
      <w:lvlText w:val=""/>
      <w:lvlJc w:val="left"/>
      <w:pPr>
        <w:ind w:left="359" w:hanging="180"/>
      </w:pPr>
      <w:rPr>
        <w:rFonts w:ascii="Symbol" w:eastAsia="Symbol" w:hAnsi="Symbol" w:cs="Symbol" w:hint="default"/>
        <w:b w:val="0"/>
        <w:bCs w:val="0"/>
        <w:i w:val="0"/>
        <w:iCs w:val="0"/>
        <w:spacing w:val="0"/>
        <w:w w:val="100"/>
        <w:sz w:val="22"/>
        <w:szCs w:val="22"/>
        <w:lang w:val="en-US" w:eastAsia="en-US" w:bidi="ar-SA"/>
      </w:rPr>
    </w:lvl>
    <w:lvl w:ilvl="1" w:tplc="B6BA874C">
      <w:numFmt w:val="bullet"/>
      <w:lvlText w:val="•"/>
      <w:lvlJc w:val="left"/>
      <w:pPr>
        <w:ind w:left="790" w:hanging="180"/>
      </w:pPr>
      <w:rPr>
        <w:rFonts w:hint="default"/>
        <w:lang w:val="en-US" w:eastAsia="en-US" w:bidi="ar-SA"/>
      </w:rPr>
    </w:lvl>
    <w:lvl w:ilvl="2" w:tplc="0E005AB6">
      <w:numFmt w:val="bullet"/>
      <w:lvlText w:val="•"/>
      <w:lvlJc w:val="left"/>
      <w:pPr>
        <w:ind w:left="1221" w:hanging="180"/>
      </w:pPr>
      <w:rPr>
        <w:rFonts w:hint="default"/>
        <w:lang w:val="en-US" w:eastAsia="en-US" w:bidi="ar-SA"/>
      </w:rPr>
    </w:lvl>
    <w:lvl w:ilvl="3" w:tplc="61A43450">
      <w:numFmt w:val="bullet"/>
      <w:lvlText w:val="•"/>
      <w:lvlJc w:val="left"/>
      <w:pPr>
        <w:ind w:left="1652" w:hanging="180"/>
      </w:pPr>
      <w:rPr>
        <w:rFonts w:hint="default"/>
        <w:lang w:val="en-US" w:eastAsia="en-US" w:bidi="ar-SA"/>
      </w:rPr>
    </w:lvl>
    <w:lvl w:ilvl="4" w:tplc="3A7632D2">
      <w:numFmt w:val="bullet"/>
      <w:lvlText w:val="•"/>
      <w:lvlJc w:val="left"/>
      <w:pPr>
        <w:ind w:left="2083" w:hanging="180"/>
      </w:pPr>
      <w:rPr>
        <w:rFonts w:hint="default"/>
        <w:lang w:val="en-US" w:eastAsia="en-US" w:bidi="ar-SA"/>
      </w:rPr>
    </w:lvl>
    <w:lvl w:ilvl="5" w:tplc="F2D2052E">
      <w:numFmt w:val="bullet"/>
      <w:lvlText w:val="•"/>
      <w:lvlJc w:val="left"/>
      <w:pPr>
        <w:ind w:left="2514" w:hanging="180"/>
      </w:pPr>
      <w:rPr>
        <w:rFonts w:hint="default"/>
        <w:lang w:val="en-US" w:eastAsia="en-US" w:bidi="ar-SA"/>
      </w:rPr>
    </w:lvl>
    <w:lvl w:ilvl="6" w:tplc="386842FA">
      <w:numFmt w:val="bullet"/>
      <w:lvlText w:val="•"/>
      <w:lvlJc w:val="left"/>
      <w:pPr>
        <w:ind w:left="2945" w:hanging="180"/>
      </w:pPr>
      <w:rPr>
        <w:rFonts w:hint="default"/>
        <w:lang w:val="en-US" w:eastAsia="en-US" w:bidi="ar-SA"/>
      </w:rPr>
    </w:lvl>
    <w:lvl w:ilvl="7" w:tplc="E0DCDF90">
      <w:numFmt w:val="bullet"/>
      <w:lvlText w:val="•"/>
      <w:lvlJc w:val="left"/>
      <w:pPr>
        <w:ind w:left="3376" w:hanging="180"/>
      </w:pPr>
      <w:rPr>
        <w:rFonts w:hint="default"/>
        <w:lang w:val="en-US" w:eastAsia="en-US" w:bidi="ar-SA"/>
      </w:rPr>
    </w:lvl>
    <w:lvl w:ilvl="8" w:tplc="4DB44FEE">
      <w:numFmt w:val="bullet"/>
      <w:lvlText w:val="•"/>
      <w:lvlJc w:val="left"/>
      <w:pPr>
        <w:ind w:left="3807" w:hanging="180"/>
      </w:pPr>
      <w:rPr>
        <w:rFonts w:hint="default"/>
        <w:lang w:val="en-US" w:eastAsia="en-US" w:bidi="ar-SA"/>
      </w:rPr>
    </w:lvl>
  </w:abstractNum>
  <w:abstractNum w:abstractNumId="7" w15:restartNumberingAfterBreak="0">
    <w:nsid w:val="5EF82809"/>
    <w:multiLevelType w:val="hybridMultilevel"/>
    <w:tmpl w:val="3DA8BBB6"/>
    <w:lvl w:ilvl="0" w:tplc="E5F22ACA">
      <w:numFmt w:val="bullet"/>
      <w:lvlText w:val=""/>
      <w:lvlJc w:val="left"/>
      <w:pPr>
        <w:ind w:left="359" w:hanging="180"/>
      </w:pPr>
      <w:rPr>
        <w:rFonts w:ascii="Symbol" w:eastAsia="Symbol" w:hAnsi="Symbol" w:cs="Symbol" w:hint="default"/>
        <w:b w:val="0"/>
        <w:bCs w:val="0"/>
        <w:i w:val="0"/>
        <w:iCs w:val="0"/>
        <w:spacing w:val="0"/>
        <w:w w:val="100"/>
        <w:sz w:val="22"/>
        <w:szCs w:val="22"/>
        <w:lang w:val="en-US" w:eastAsia="en-US" w:bidi="ar-SA"/>
      </w:rPr>
    </w:lvl>
    <w:lvl w:ilvl="1" w:tplc="D6A635B4">
      <w:numFmt w:val="bullet"/>
      <w:lvlText w:val="•"/>
      <w:lvlJc w:val="left"/>
      <w:pPr>
        <w:ind w:left="790" w:hanging="180"/>
      </w:pPr>
      <w:rPr>
        <w:rFonts w:hint="default"/>
        <w:lang w:val="en-US" w:eastAsia="en-US" w:bidi="ar-SA"/>
      </w:rPr>
    </w:lvl>
    <w:lvl w:ilvl="2" w:tplc="BCAEE066">
      <w:numFmt w:val="bullet"/>
      <w:lvlText w:val="•"/>
      <w:lvlJc w:val="left"/>
      <w:pPr>
        <w:ind w:left="1221" w:hanging="180"/>
      </w:pPr>
      <w:rPr>
        <w:rFonts w:hint="default"/>
        <w:lang w:val="en-US" w:eastAsia="en-US" w:bidi="ar-SA"/>
      </w:rPr>
    </w:lvl>
    <w:lvl w:ilvl="3" w:tplc="53901DC6">
      <w:numFmt w:val="bullet"/>
      <w:lvlText w:val="•"/>
      <w:lvlJc w:val="left"/>
      <w:pPr>
        <w:ind w:left="1652" w:hanging="180"/>
      </w:pPr>
      <w:rPr>
        <w:rFonts w:hint="default"/>
        <w:lang w:val="en-US" w:eastAsia="en-US" w:bidi="ar-SA"/>
      </w:rPr>
    </w:lvl>
    <w:lvl w:ilvl="4" w:tplc="94120BA2">
      <w:numFmt w:val="bullet"/>
      <w:lvlText w:val="•"/>
      <w:lvlJc w:val="left"/>
      <w:pPr>
        <w:ind w:left="2083" w:hanging="180"/>
      </w:pPr>
      <w:rPr>
        <w:rFonts w:hint="default"/>
        <w:lang w:val="en-US" w:eastAsia="en-US" w:bidi="ar-SA"/>
      </w:rPr>
    </w:lvl>
    <w:lvl w:ilvl="5" w:tplc="8B1A0590">
      <w:numFmt w:val="bullet"/>
      <w:lvlText w:val="•"/>
      <w:lvlJc w:val="left"/>
      <w:pPr>
        <w:ind w:left="2514" w:hanging="180"/>
      </w:pPr>
      <w:rPr>
        <w:rFonts w:hint="default"/>
        <w:lang w:val="en-US" w:eastAsia="en-US" w:bidi="ar-SA"/>
      </w:rPr>
    </w:lvl>
    <w:lvl w:ilvl="6" w:tplc="CB669280">
      <w:numFmt w:val="bullet"/>
      <w:lvlText w:val="•"/>
      <w:lvlJc w:val="left"/>
      <w:pPr>
        <w:ind w:left="2945" w:hanging="180"/>
      </w:pPr>
      <w:rPr>
        <w:rFonts w:hint="default"/>
        <w:lang w:val="en-US" w:eastAsia="en-US" w:bidi="ar-SA"/>
      </w:rPr>
    </w:lvl>
    <w:lvl w:ilvl="7" w:tplc="E3C21D4E">
      <w:numFmt w:val="bullet"/>
      <w:lvlText w:val="•"/>
      <w:lvlJc w:val="left"/>
      <w:pPr>
        <w:ind w:left="3376" w:hanging="180"/>
      </w:pPr>
      <w:rPr>
        <w:rFonts w:hint="default"/>
        <w:lang w:val="en-US" w:eastAsia="en-US" w:bidi="ar-SA"/>
      </w:rPr>
    </w:lvl>
    <w:lvl w:ilvl="8" w:tplc="A754E7FA">
      <w:numFmt w:val="bullet"/>
      <w:lvlText w:val="•"/>
      <w:lvlJc w:val="left"/>
      <w:pPr>
        <w:ind w:left="3807" w:hanging="180"/>
      </w:pPr>
      <w:rPr>
        <w:rFonts w:hint="default"/>
        <w:lang w:val="en-US" w:eastAsia="en-US" w:bidi="ar-SA"/>
      </w:rPr>
    </w:lvl>
  </w:abstractNum>
  <w:abstractNum w:abstractNumId="8" w15:restartNumberingAfterBreak="0">
    <w:nsid w:val="636B3BCE"/>
    <w:multiLevelType w:val="hybridMultilevel"/>
    <w:tmpl w:val="30C8DBE4"/>
    <w:lvl w:ilvl="0" w:tplc="78C0E9E4">
      <w:numFmt w:val="bullet"/>
      <w:lvlText w:val=""/>
      <w:lvlJc w:val="left"/>
      <w:pPr>
        <w:ind w:left="539" w:hanging="360"/>
      </w:pPr>
      <w:rPr>
        <w:rFonts w:ascii="Symbol" w:eastAsia="Symbol" w:hAnsi="Symbol" w:cs="Symbol" w:hint="default"/>
        <w:b w:val="0"/>
        <w:bCs w:val="0"/>
        <w:i w:val="0"/>
        <w:iCs w:val="0"/>
        <w:spacing w:val="0"/>
        <w:w w:val="100"/>
        <w:sz w:val="22"/>
        <w:szCs w:val="22"/>
        <w:lang w:val="en-US" w:eastAsia="en-US" w:bidi="ar-SA"/>
      </w:rPr>
    </w:lvl>
    <w:lvl w:ilvl="1" w:tplc="74EE3C84">
      <w:numFmt w:val="bullet"/>
      <w:lvlText w:val="•"/>
      <w:lvlJc w:val="left"/>
      <w:pPr>
        <w:ind w:left="872" w:hanging="360"/>
      </w:pPr>
      <w:rPr>
        <w:rFonts w:hint="default"/>
        <w:lang w:val="en-US" w:eastAsia="en-US" w:bidi="ar-SA"/>
      </w:rPr>
    </w:lvl>
    <w:lvl w:ilvl="2" w:tplc="19B47D76">
      <w:numFmt w:val="bullet"/>
      <w:lvlText w:val="•"/>
      <w:lvlJc w:val="left"/>
      <w:pPr>
        <w:ind w:left="1205" w:hanging="360"/>
      </w:pPr>
      <w:rPr>
        <w:rFonts w:hint="default"/>
        <w:lang w:val="en-US" w:eastAsia="en-US" w:bidi="ar-SA"/>
      </w:rPr>
    </w:lvl>
    <w:lvl w:ilvl="3" w:tplc="959E67B4">
      <w:numFmt w:val="bullet"/>
      <w:lvlText w:val="•"/>
      <w:lvlJc w:val="left"/>
      <w:pPr>
        <w:ind w:left="1538" w:hanging="360"/>
      </w:pPr>
      <w:rPr>
        <w:rFonts w:hint="default"/>
        <w:lang w:val="en-US" w:eastAsia="en-US" w:bidi="ar-SA"/>
      </w:rPr>
    </w:lvl>
    <w:lvl w:ilvl="4" w:tplc="F2F2F86A">
      <w:numFmt w:val="bullet"/>
      <w:lvlText w:val="•"/>
      <w:lvlJc w:val="left"/>
      <w:pPr>
        <w:ind w:left="1870" w:hanging="360"/>
      </w:pPr>
      <w:rPr>
        <w:rFonts w:hint="default"/>
        <w:lang w:val="en-US" w:eastAsia="en-US" w:bidi="ar-SA"/>
      </w:rPr>
    </w:lvl>
    <w:lvl w:ilvl="5" w:tplc="8B2C9D3C">
      <w:numFmt w:val="bullet"/>
      <w:lvlText w:val="•"/>
      <w:lvlJc w:val="left"/>
      <w:pPr>
        <w:ind w:left="2203" w:hanging="360"/>
      </w:pPr>
      <w:rPr>
        <w:rFonts w:hint="default"/>
        <w:lang w:val="en-US" w:eastAsia="en-US" w:bidi="ar-SA"/>
      </w:rPr>
    </w:lvl>
    <w:lvl w:ilvl="6" w:tplc="A258940E">
      <w:numFmt w:val="bullet"/>
      <w:lvlText w:val="•"/>
      <w:lvlJc w:val="left"/>
      <w:pPr>
        <w:ind w:left="2536" w:hanging="360"/>
      </w:pPr>
      <w:rPr>
        <w:rFonts w:hint="default"/>
        <w:lang w:val="en-US" w:eastAsia="en-US" w:bidi="ar-SA"/>
      </w:rPr>
    </w:lvl>
    <w:lvl w:ilvl="7" w:tplc="63B0CE6A">
      <w:numFmt w:val="bullet"/>
      <w:lvlText w:val="•"/>
      <w:lvlJc w:val="left"/>
      <w:pPr>
        <w:ind w:left="2868" w:hanging="360"/>
      </w:pPr>
      <w:rPr>
        <w:rFonts w:hint="default"/>
        <w:lang w:val="en-US" w:eastAsia="en-US" w:bidi="ar-SA"/>
      </w:rPr>
    </w:lvl>
    <w:lvl w:ilvl="8" w:tplc="6A3AB24A">
      <w:numFmt w:val="bullet"/>
      <w:lvlText w:val="•"/>
      <w:lvlJc w:val="left"/>
      <w:pPr>
        <w:ind w:left="3201" w:hanging="360"/>
      </w:pPr>
      <w:rPr>
        <w:rFonts w:hint="default"/>
        <w:lang w:val="en-US" w:eastAsia="en-US" w:bidi="ar-SA"/>
      </w:rPr>
    </w:lvl>
  </w:abstractNum>
  <w:abstractNum w:abstractNumId="9" w15:restartNumberingAfterBreak="0">
    <w:nsid w:val="6AC42011"/>
    <w:multiLevelType w:val="hybridMultilevel"/>
    <w:tmpl w:val="B0984714"/>
    <w:lvl w:ilvl="0" w:tplc="39748646">
      <w:numFmt w:val="bullet"/>
      <w:lvlText w:val=""/>
      <w:lvlJc w:val="left"/>
      <w:pPr>
        <w:ind w:left="470" w:hanging="180"/>
      </w:pPr>
      <w:rPr>
        <w:rFonts w:ascii="Symbol" w:eastAsia="Symbol" w:hAnsi="Symbol" w:cs="Symbol" w:hint="default"/>
        <w:b w:val="0"/>
        <w:bCs w:val="0"/>
        <w:i w:val="0"/>
        <w:iCs w:val="0"/>
        <w:spacing w:val="0"/>
        <w:w w:val="100"/>
        <w:sz w:val="22"/>
        <w:szCs w:val="22"/>
        <w:lang w:val="en-US" w:eastAsia="en-US" w:bidi="ar-SA"/>
      </w:rPr>
    </w:lvl>
    <w:lvl w:ilvl="1" w:tplc="ACDE58BC">
      <w:numFmt w:val="bullet"/>
      <w:lvlText w:val="•"/>
      <w:lvlJc w:val="left"/>
      <w:pPr>
        <w:ind w:left="898" w:hanging="180"/>
      </w:pPr>
      <w:rPr>
        <w:rFonts w:hint="default"/>
        <w:lang w:val="en-US" w:eastAsia="en-US" w:bidi="ar-SA"/>
      </w:rPr>
    </w:lvl>
    <w:lvl w:ilvl="2" w:tplc="9E584124">
      <w:numFmt w:val="bullet"/>
      <w:lvlText w:val="•"/>
      <w:lvlJc w:val="left"/>
      <w:pPr>
        <w:ind w:left="1317" w:hanging="180"/>
      </w:pPr>
      <w:rPr>
        <w:rFonts w:hint="default"/>
        <w:lang w:val="en-US" w:eastAsia="en-US" w:bidi="ar-SA"/>
      </w:rPr>
    </w:lvl>
    <w:lvl w:ilvl="3" w:tplc="84BCC79E">
      <w:numFmt w:val="bullet"/>
      <w:lvlText w:val="•"/>
      <w:lvlJc w:val="left"/>
      <w:pPr>
        <w:ind w:left="1736" w:hanging="180"/>
      </w:pPr>
      <w:rPr>
        <w:rFonts w:hint="default"/>
        <w:lang w:val="en-US" w:eastAsia="en-US" w:bidi="ar-SA"/>
      </w:rPr>
    </w:lvl>
    <w:lvl w:ilvl="4" w:tplc="6AF0D5F6">
      <w:numFmt w:val="bullet"/>
      <w:lvlText w:val="•"/>
      <w:lvlJc w:val="left"/>
      <w:pPr>
        <w:ind w:left="2155" w:hanging="180"/>
      </w:pPr>
      <w:rPr>
        <w:rFonts w:hint="default"/>
        <w:lang w:val="en-US" w:eastAsia="en-US" w:bidi="ar-SA"/>
      </w:rPr>
    </w:lvl>
    <w:lvl w:ilvl="5" w:tplc="BCD01BA4">
      <w:numFmt w:val="bullet"/>
      <w:lvlText w:val="•"/>
      <w:lvlJc w:val="left"/>
      <w:pPr>
        <w:ind w:left="2574" w:hanging="180"/>
      </w:pPr>
      <w:rPr>
        <w:rFonts w:hint="default"/>
        <w:lang w:val="en-US" w:eastAsia="en-US" w:bidi="ar-SA"/>
      </w:rPr>
    </w:lvl>
    <w:lvl w:ilvl="6" w:tplc="CC44EB9C">
      <w:numFmt w:val="bullet"/>
      <w:lvlText w:val="•"/>
      <w:lvlJc w:val="left"/>
      <w:pPr>
        <w:ind w:left="2993" w:hanging="180"/>
      </w:pPr>
      <w:rPr>
        <w:rFonts w:hint="default"/>
        <w:lang w:val="en-US" w:eastAsia="en-US" w:bidi="ar-SA"/>
      </w:rPr>
    </w:lvl>
    <w:lvl w:ilvl="7" w:tplc="863C12B0">
      <w:numFmt w:val="bullet"/>
      <w:lvlText w:val="•"/>
      <w:lvlJc w:val="left"/>
      <w:pPr>
        <w:ind w:left="3412" w:hanging="180"/>
      </w:pPr>
      <w:rPr>
        <w:rFonts w:hint="default"/>
        <w:lang w:val="en-US" w:eastAsia="en-US" w:bidi="ar-SA"/>
      </w:rPr>
    </w:lvl>
    <w:lvl w:ilvl="8" w:tplc="341A1828">
      <w:numFmt w:val="bullet"/>
      <w:lvlText w:val="•"/>
      <w:lvlJc w:val="left"/>
      <w:pPr>
        <w:ind w:left="3831" w:hanging="180"/>
      </w:pPr>
      <w:rPr>
        <w:rFonts w:hint="default"/>
        <w:lang w:val="en-US" w:eastAsia="en-US" w:bidi="ar-SA"/>
      </w:rPr>
    </w:lvl>
  </w:abstractNum>
  <w:abstractNum w:abstractNumId="10" w15:restartNumberingAfterBreak="0">
    <w:nsid w:val="6E1455FD"/>
    <w:multiLevelType w:val="hybridMultilevel"/>
    <w:tmpl w:val="333C15EE"/>
    <w:lvl w:ilvl="0" w:tplc="94F85E06">
      <w:numFmt w:val="bullet"/>
      <w:lvlText w:val=""/>
      <w:lvlJc w:val="left"/>
      <w:pPr>
        <w:ind w:left="359" w:hanging="180"/>
      </w:pPr>
      <w:rPr>
        <w:rFonts w:ascii="Symbol" w:eastAsia="Symbol" w:hAnsi="Symbol" w:cs="Symbol" w:hint="default"/>
        <w:b w:val="0"/>
        <w:bCs w:val="0"/>
        <w:i w:val="0"/>
        <w:iCs w:val="0"/>
        <w:spacing w:val="0"/>
        <w:w w:val="100"/>
        <w:sz w:val="22"/>
        <w:szCs w:val="22"/>
        <w:lang w:val="en-US" w:eastAsia="en-US" w:bidi="ar-SA"/>
      </w:rPr>
    </w:lvl>
    <w:lvl w:ilvl="1" w:tplc="8A5C5ED2">
      <w:numFmt w:val="bullet"/>
      <w:lvlText w:val="•"/>
      <w:lvlJc w:val="left"/>
      <w:pPr>
        <w:ind w:left="790" w:hanging="180"/>
      </w:pPr>
      <w:rPr>
        <w:rFonts w:hint="default"/>
        <w:lang w:val="en-US" w:eastAsia="en-US" w:bidi="ar-SA"/>
      </w:rPr>
    </w:lvl>
    <w:lvl w:ilvl="2" w:tplc="1D5C96E0">
      <w:numFmt w:val="bullet"/>
      <w:lvlText w:val="•"/>
      <w:lvlJc w:val="left"/>
      <w:pPr>
        <w:ind w:left="1221" w:hanging="180"/>
      </w:pPr>
      <w:rPr>
        <w:rFonts w:hint="default"/>
        <w:lang w:val="en-US" w:eastAsia="en-US" w:bidi="ar-SA"/>
      </w:rPr>
    </w:lvl>
    <w:lvl w:ilvl="3" w:tplc="91B44590">
      <w:numFmt w:val="bullet"/>
      <w:lvlText w:val="•"/>
      <w:lvlJc w:val="left"/>
      <w:pPr>
        <w:ind w:left="1652" w:hanging="180"/>
      </w:pPr>
      <w:rPr>
        <w:rFonts w:hint="default"/>
        <w:lang w:val="en-US" w:eastAsia="en-US" w:bidi="ar-SA"/>
      </w:rPr>
    </w:lvl>
    <w:lvl w:ilvl="4" w:tplc="2548B776">
      <w:numFmt w:val="bullet"/>
      <w:lvlText w:val="•"/>
      <w:lvlJc w:val="left"/>
      <w:pPr>
        <w:ind w:left="2083" w:hanging="180"/>
      </w:pPr>
      <w:rPr>
        <w:rFonts w:hint="default"/>
        <w:lang w:val="en-US" w:eastAsia="en-US" w:bidi="ar-SA"/>
      </w:rPr>
    </w:lvl>
    <w:lvl w:ilvl="5" w:tplc="995606D4">
      <w:numFmt w:val="bullet"/>
      <w:lvlText w:val="•"/>
      <w:lvlJc w:val="left"/>
      <w:pPr>
        <w:ind w:left="2514" w:hanging="180"/>
      </w:pPr>
      <w:rPr>
        <w:rFonts w:hint="default"/>
        <w:lang w:val="en-US" w:eastAsia="en-US" w:bidi="ar-SA"/>
      </w:rPr>
    </w:lvl>
    <w:lvl w:ilvl="6" w:tplc="46F0D086">
      <w:numFmt w:val="bullet"/>
      <w:lvlText w:val="•"/>
      <w:lvlJc w:val="left"/>
      <w:pPr>
        <w:ind w:left="2945" w:hanging="180"/>
      </w:pPr>
      <w:rPr>
        <w:rFonts w:hint="default"/>
        <w:lang w:val="en-US" w:eastAsia="en-US" w:bidi="ar-SA"/>
      </w:rPr>
    </w:lvl>
    <w:lvl w:ilvl="7" w:tplc="6430F25C">
      <w:numFmt w:val="bullet"/>
      <w:lvlText w:val="•"/>
      <w:lvlJc w:val="left"/>
      <w:pPr>
        <w:ind w:left="3376" w:hanging="180"/>
      </w:pPr>
      <w:rPr>
        <w:rFonts w:hint="default"/>
        <w:lang w:val="en-US" w:eastAsia="en-US" w:bidi="ar-SA"/>
      </w:rPr>
    </w:lvl>
    <w:lvl w:ilvl="8" w:tplc="75721B9E">
      <w:numFmt w:val="bullet"/>
      <w:lvlText w:val="•"/>
      <w:lvlJc w:val="left"/>
      <w:pPr>
        <w:ind w:left="3807" w:hanging="180"/>
      </w:pPr>
      <w:rPr>
        <w:rFonts w:hint="default"/>
        <w:lang w:val="en-US" w:eastAsia="en-US" w:bidi="ar-SA"/>
      </w:rPr>
    </w:lvl>
  </w:abstractNum>
  <w:abstractNum w:abstractNumId="11" w15:restartNumberingAfterBreak="0">
    <w:nsid w:val="6F76494A"/>
    <w:multiLevelType w:val="hybridMultilevel"/>
    <w:tmpl w:val="CED668BC"/>
    <w:lvl w:ilvl="0" w:tplc="6D76E49E">
      <w:numFmt w:val="bullet"/>
      <w:lvlText w:val=""/>
      <w:lvlJc w:val="left"/>
      <w:pPr>
        <w:ind w:left="1543" w:hanging="269"/>
      </w:pPr>
      <w:rPr>
        <w:rFonts w:ascii="Symbol" w:eastAsia="Symbol" w:hAnsi="Symbol" w:cs="Symbol" w:hint="default"/>
        <w:b w:val="0"/>
        <w:bCs w:val="0"/>
        <w:i w:val="0"/>
        <w:iCs w:val="0"/>
        <w:spacing w:val="0"/>
        <w:w w:val="100"/>
        <w:sz w:val="24"/>
        <w:szCs w:val="24"/>
        <w:lang w:val="en-US" w:eastAsia="en-US" w:bidi="ar-SA"/>
      </w:rPr>
    </w:lvl>
    <w:lvl w:ilvl="1" w:tplc="0CA68346">
      <w:numFmt w:val="bullet"/>
      <w:lvlText w:val="•"/>
      <w:lvlJc w:val="left"/>
      <w:pPr>
        <w:ind w:left="2463" w:hanging="269"/>
      </w:pPr>
      <w:rPr>
        <w:rFonts w:hint="default"/>
        <w:lang w:val="en-US" w:eastAsia="en-US" w:bidi="ar-SA"/>
      </w:rPr>
    </w:lvl>
    <w:lvl w:ilvl="2" w:tplc="9FBC86FE">
      <w:numFmt w:val="bullet"/>
      <w:lvlText w:val="•"/>
      <w:lvlJc w:val="left"/>
      <w:pPr>
        <w:ind w:left="3387" w:hanging="269"/>
      </w:pPr>
      <w:rPr>
        <w:rFonts w:hint="default"/>
        <w:lang w:val="en-US" w:eastAsia="en-US" w:bidi="ar-SA"/>
      </w:rPr>
    </w:lvl>
    <w:lvl w:ilvl="3" w:tplc="5AFAA598">
      <w:numFmt w:val="bullet"/>
      <w:lvlText w:val="•"/>
      <w:lvlJc w:val="left"/>
      <w:pPr>
        <w:ind w:left="4310" w:hanging="269"/>
      </w:pPr>
      <w:rPr>
        <w:rFonts w:hint="default"/>
        <w:lang w:val="en-US" w:eastAsia="en-US" w:bidi="ar-SA"/>
      </w:rPr>
    </w:lvl>
    <w:lvl w:ilvl="4" w:tplc="337C61BE">
      <w:numFmt w:val="bullet"/>
      <w:lvlText w:val="•"/>
      <w:lvlJc w:val="left"/>
      <w:pPr>
        <w:ind w:left="5234" w:hanging="269"/>
      </w:pPr>
      <w:rPr>
        <w:rFonts w:hint="default"/>
        <w:lang w:val="en-US" w:eastAsia="en-US" w:bidi="ar-SA"/>
      </w:rPr>
    </w:lvl>
    <w:lvl w:ilvl="5" w:tplc="4462D65C">
      <w:numFmt w:val="bullet"/>
      <w:lvlText w:val="•"/>
      <w:lvlJc w:val="left"/>
      <w:pPr>
        <w:ind w:left="6157" w:hanging="269"/>
      </w:pPr>
      <w:rPr>
        <w:rFonts w:hint="default"/>
        <w:lang w:val="en-US" w:eastAsia="en-US" w:bidi="ar-SA"/>
      </w:rPr>
    </w:lvl>
    <w:lvl w:ilvl="6" w:tplc="34C243D2">
      <w:numFmt w:val="bullet"/>
      <w:lvlText w:val="•"/>
      <w:lvlJc w:val="left"/>
      <w:pPr>
        <w:ind w:left="7081" w:hanging="269"/>
      </w:pPr>
      <w:rPr>
        <w:rFonts w:hint="default"/>
        <w:lang w:val="en-US" w:eastAsia="en-US" w:bidi="ar-SA"/>
      </w:rPr>
    </w:lvl>
    <w:lvl w:ilvl="7" w:tplc="31829422">
      <w:numFmt w:val="bullet"/>
      <w:lvlText w:val="•"/>
      <w:lvlJc w:val="left"/>
      <w:pPr>
        <w:ind w:left="8005" w:hanging="269"/>
      </w:pPr>
      <w:rPr>
        <w:rFonts w:hint="default"/>
        <w:lang w:val="en-US" w:eastAsia="en-US" w:bidi="ar-SA"/>
      </w:rPr>
    </w:lvl>
    <w:lvl w:ilvl="8" w:tplc="897E2460">
      <w:numFmt w:val="bullet"/>
      <w:lvlText w:val="•"/>
      <w:lvlJc w:val="left"/>
      <w:pPr>
        <w:ind w:left="8928" w:hanging="269"/>
      </w:pPr>
      <w:rPr>
        <w:rFonts w:hint="default"/>
        <w:lang w:val="en-US" w:eastAsia="en-US" w:bidi="ar-SA"/>
      </w:rPr>
    </w:lvl>
  </w:abstractNum>
  <w:abstractNum w:abstractNumId="12" w15:restartNumberingAfterBreak="0">
    <w:nsid w:val="701D6600"/>
    <w:multiLevelType w:val="hybridMultilevel"/>
    <w:tmpl w:val="D25C8B26"/>
    <w:lvl w:ilvl="0" w:tplc="D7C8B066">
      <w:numFmt w:val="bullet"/>
      <w:lvlText w:val=""/>
      <w:lvlJc w:val="left"/>
      <w:pPr>
        <w:ind w:left="359" w:hanging="180"/>
      </w:pPr>
      <w:rPr>
        <w:rFonts w:ascii="Symbol" w:eastAsia="Symbol" w:hAnsi="Symbol" w:cs="Symbol" w:hint="default"/>
        <w:b w:val="0"/>
        <w:bCs w:val="0"/>
        <w:i w:val="0"/>
        <w:iCs w:val="0"/>
        <w:spacing w:val="0"/>
        <w:w w:val="100"/>
        <w:sz w:val="22"/>
        <w:szCs w:val="22"/>
        <w:lang w:val="en-US" w:eastAsia="en-US" w:bidi="ar-SA"/>
      </w:rPr>
    </w:lvl>
    <w:lvl w:ilvl="1" w:tplc="B22A933A">
      <w:numFmt w:val="bullet"/>
      <w:lvlText w:val="•"/>
      <w:lvlJc w:val="left"/>
      <w:pPr>
        <w:ind w:left="790" w:hanging="180"/>
      </w:pPr>
      <w:rPr>
        <w:rFonts w:hint="default"/>
        <w:lang w:val="en-US" w:eastAsia="en-US" w:bidi="ar-SA"/>
      </w:rPr>
    </w:lvl>
    <w:lvl w:ilvl="2" w:tplc="94529498">
      <w:numFmt w:val="bullet"/>
      <w:lvlText w:val="•"/>
      <w:lvlJc w:val="left"/>
      <w:pPr>
        <w:ind w:left="1221" w:hanging="180"/>
      </w:pPr>
      <w:rPr>
        <w:rFonts w:hint="default"/>
        <w:lang w:val="en-US" w:eastAsia="en-US" w:bidi="ar-SA"/>
      </w:rPr>
    </w:lvl>
    <w:lvl w:ilvl="3" w:tplc="27C4F24A">
      <w:numFmt w:val="bullet"/>
      <w:lvlText w:val="•"/>
      <w:lvlJc w:val="left"/>
      <w:pPr>
        <w:ind w:left="1652" w:hanging="180"/>
      </w:pPr>
      <w:rPr>
        <w:rFonts w:hint="default"/>
        <w:lang w:val="en-US" w:eastAsia="en-US" w:bidi="ar-SA"/>
      </w:rPr>
    </w:lvl>
    <w:lvl w:ilvl="4" w:tplc="AAF60C00">
      <w:numFmt w:val="bullet"/>
      <w:lvlText w:val="•"/>
      <w:lvlJc w:val="left"/>
      <w:pPr>
        <w:ind w:left="2083" w:hanging="180"/>
      </w:pPr>
      <w:rPr>
        <w:rFonts w:hint="default"/>
        <w:lang w:val="en-US" w:eastAsia="en-US" w:bidi="ar-SA"/>
      </w:rPr>
    </w:lvl>
    <w:lvl w:ilvl="5" w:tplc="CA8E3792">
      <w:numFmt w:val="bullet"/>
      <w:lvlText w:val="•"/>
      <w:lvlJc w:val="left"/>
      <w:pPr>
        <w:ind w:left="2514" w:hanging="180"/>
      </w:pPr>
      <w:rPr>
        <w:rFonts w:hint="default"/>
        <w:lang w:val="en-US" w:eastAsia="en-US" w:bidi="ar-SA"/>
      </w:rPr>
    </w:lvl>
    <w:lvl w:ilvl="6" w:tplc="3618BFE0">
      <w:numFmt w:val="bullet"/>
      <w:lvlText w:val="•"/>
      <w:lvlJc w:val="left"/>
      <w:pPr>
        <w:ind w:left="2945" w:hanging="180"/>
      </w:pPr>
      <w:rPr>
        <w:rFonts w:hint="default"/>
        <w:lang w:val="en-US" w:eastAsia="en-US" w:bidi="ar-SA"/>
      </w:rPr>
    </w:lvl>
    <w:lvl w:ilvl="7" w:tplc="9132ADAA">
      <w:numFmt w:val="bullet"/>
      <w:lvlText w:val="•"/>
      <w:lvlJc w:val="left"/>
      <w:pPr>
        <w:ind w:left="3376" w:hanging="180"/>
      </w:pPr>
      <w:rPr>
        <w:rFonts w:hint="default"/>
        <w:lang w:val="en-US" w:eastAsia="en-US" w:bidi="ar-SA"/>
      </w:rPr>
    </w:lvl>
    <w:lvl w:ilvl="8" w:tplc="CC94D2D0">
      <w:numFmt w:val="bullet"/>
      <w:lvlText w:val="•"/>
      <w:lvlJc w:val="left"/>
      <w:pPr>
        <w:ind w:left="3807" w:hanging="180"/>
      </w:pPr>
      <w:rPr>
        <w:rFonts w:hint="default"/>
        <w:lang w:val="en-US" w:eastAsia="en-US" w:bidi="ar-SA"/>
      </w:rPr>
    </w:lvl>
  </w:abstractNum>
  <w:abstractNum w:abstractNumId="13" w15:restartNumberingAfterBreak="0">
    <w:nsid w:val="791268F9"/>
    <w:multiLevelType w:val="hybridMultilevel"/>
    <w:tmpl w:val="F27AD946"/>
    <w:lvl w:ilvl="0" w:tplc="150E1C4C">
      <w:start w:val="1"/>
      <w:numFmt w:val="lowerLetter"/>
      <w:lvlText w:val="%1)"/>
      <w:lvlJc w:val="left"/>
      <w:pPr>
        <w:ind w:left="1812" w:hanging="360"/>
        <w:jc w:val="left"/>
      </w:pPr>
      <w:rPr>
        <w:rFonts w:ascii="Times New Roman" w:eastAsia="Times New Roman" w:hAnsi="Times New Roman" w:cs="Times New Roman" w:hint="default"/>
        <w:b/>
        <w:bCs/>
        <w:i w:val="0"/>
        <w:iCs w:val="0"/>
        <w:spacing w:val="0"/>
        <w:w w:val="100"/>
        <w:sz w:val="24"/>
        <w:szCs w:val="24"/>
        <w:lang w:val="en-US" w:eastAsia="en-US" w:bidi="ar-SA"/>
      </w:rPr>
    </w:lvl>
    <w:lvl w:ilvl="1" w:tplc="D0B06ACC">
      <w:numFmt w:val="bullet"/>
      <w:lvlText w:val="•"/>
      <w:lvlJc w:val="left"/>
      <w:pPr>
        <w:ind w:left="2715" w:hanging="360"/>
      </w:pPr>
      <w:rPr>
        <w:rFonts w:hint="default"/>
        <w:lang w:val="en-US" w:eastAsia="en-US" w:bidi="ar-SA"/>
      </w:rPr>
    </w:lvl>
    <w:lvl w:ilvl="2" w:tplc="A3C8CE52">
      <w:numFmt w:val="bullet"/>
      <w:lvlText w:val="•"/>
      <w:lvlJc w:val="left"/>
      <w:pPr>
        <w:ind w:left="3611" w:hanging="360"/>
      </w:pPr>
      <w:rPr>
        <w:rFonts w:hint="default"/>
        <w:lang w:val="en-US" w:eastAsia="en-US" w:bidi="ar-SA"/>
      </w:rPr>
    </w:lvl>
    <w:lvl w:ilvl="3" w:tplc="D0944AAC">
      <w:numFmt w:val="bullet"/>
      <w:lvlText w:val="•"/>
      <w:lvlJc w:val="left"/>
      <w:pPr>
        <w:ind w:left="4506" w:hanging="360"/>
      </w:pPr>
      <w:rPr>
        <w:rFonts w:hint="default"/>
        <w:lang w:val="en-US" w:eastAsia="en-US" w:bidi="ar-SA"/>
      </w:rPr>
    </w:lvl>
    <w:lvl w:ilvl="4" w:tplc="3ED600C2">
      <w:numFmt w:val="bullet"/>
      <w:lvlText w:val="•"/>
      <w:lvlJc w:val="left"/>
      <w:pPr>
        <w:ind w:left="5402" w:hanging="360"/>
      </w:pPr>
      <w:rPr>
        <w:rFonts w:hint="default"/>
        <w:lang w:val="en-US" w:eastAsia="en-US" w:bidi="ar-SA"/>
      </w:rPr>
    </w:lvl>
    <w:lvl w:ilvl="5" w:tplc="7516407A">
      <w:numFmt w:val="bullet"/>
      <w:lvlText w:val="•"/>
      <w:lvlJc w:val="left"/>
      <w:pPr>
        <w:ind w:left="6297" w:hanging="360"/>
      </w:pPr>
      <w:rPr>
        <w:rFonts w:hint="default"/>
        <w:lang w:val="en-US" w:eastAsia="en-US" w:bidi="ar-SA"/>
      </w:rPr>
    </w:lvl>
    <w:lvl w:ilvl="6" w:tplc="DA2A0B90">
      <w:numFmt w:val="bullet"/>
      <w:lvlText w:val="•"/>
      <w:lvlJc w:val="left"/>
      <w:pPr>
        <w:ind w:left="7193" w:hanging="360"/>
      </w:pPr>
      <w:rPr>
        <w:rFonts w:hint="default"/>
        <w:lang w:val="en-US" w:eastAsia="en-US" w:bidi="ar-SA"/>
      </w:rPr>
    </w:lvl>
    <w:lvl w:ilvl="7" w:tplc="EF540148">
      <w:numFmt w:val="bullet"/>
      <w:lvlText w:val="•"/>
      <w:lvlJc w:val="left"/>
      <w:pPr>
        <w:ind w:left="8089" w:hanging="360"/>
      </w:pPr>
      <w:rPr>
        <w:rFonts w:hint="default"/>
        <w:lang w:val="en-US" w:eastAsia="en-US" w:bidi="ar-SA"/>
      </w:rPr>
    </w:lvl>
    <w:lvl w:ilvl="8" w:tplc="8FEE1AFE">
      <w:numFmt w:val="bullet"/>
      <w:lvlText w:val="•"/>
      <w:lvlJc w:val="left"/>
      <w:pPr>
        <w:ind w:left="8984" w:hanging="360"/>
      </w:pPr>
      <w:rPr>
        <w:rFonts w:hint="default"/>
        <w:lang w:val="en-US" w:eastAsia="en-US" w:bidi="ar-SA"/>
      </w:rPr>
    </w:lvl>
  </w:abstractNum>
  <w:num w:numId="1" w16cid:durableId="2030057842">
    <w:abstractNumId w:val="2"/>
  </w:num>
  <w:num w:numId="2" w16cid:durableId="1851017746">
    <w:abstractNumId w:val="13"/>
  </w:num>
  <w:num w:numId="3" w16cid:durableId="1313023212">
    <w:abstractNumId w:val="0"/>
  </w:num>
  <w:num w:numId="4" w16cid:durableId="803698192">
    <w:abstractNumId w:val="11"/>
  </w:num>
  <w:num w:numId="5" w16cid:durableId="2037077353">
    <w:abstractNumId w:val="8"/>
  </w:num>
  <w:num w:numId="6" w16cid:durableId="52508240">
    <w:abstractNumId w:val="4"/>
  </w:num>
  <w:num w:numId="7" w16cid:durableId="2065177695">
    <w:abstractNumId w:val="1"/>
  </w:num>
  <w:num w:numId="8" w16cid:durableId="316155329">
    <w:abstractNumId w:val="10"/>
  </w:num>
  <w:num w:numId="9" w16cid:durableId="473177739">
    <w:abstractNumId w:val="6"/>
  </w:num>
  <w:num w:numId="10" w16cid:durableId="486357559">
    <w:abstractNumId w:val="12"/>
  </w:num>
  <w:num w:numId="11" w16cid:durableId="1773284306">
    <w:abstractNumId w:val="3"/>
  </w:num>
  <w:num w:numId="12" w16cid:durableId="982734876">
    <w:abstractNumId w:val="7"/>
  </w:num>
  <w:num w:numId="13" w16cid:durableId="379407414">
    <w:abstractNumId w:val="9"/>
  </w:num>
  <w:num w:numId="14" w16cid:durableId="10572433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A7D8B"/>
    <w:rsid w:val="00194F73"/>
    <w:rsid w:val="004A7D8B"/>
    <w:rsid w:val="00607610"/>
    <w:rsid w:val="00BD581E"/>
    <w:rsid w:val="00D370E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C2EEA"/>
  <w15:docId w15:val="{AE8B6F5A-09C5-49BE-B348-D3C45EAC7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142"/>
      <w:jc w:val="center"/>
      <w:outlineLvl w:val="0"/>
    </w:pPr>
    <w:rPr>
      <w:b/>
      <w:bCs/>
      <w:sz w:val="28"/>
      <w:szCs w:val="28"/>
    </w:rPr>
  </w:style>
  <w:style w:type="paragraph" w:styleId="Heading2">
    <w:name w:val="heading 2"/>
    <w:basedOn w:val="Normal"/>
    <w:uiPriority w:val="9"/>
    <w:unhideWhenUsed/>
    <w:qFormat/>
    <w:pPr>
      <w:ind w:left="732"/>
      <w:outlineLvl w:val="1"/>
    </w:pPr>
    <w:rPr>
      <w:sz w:val="26"/>
      <w:szCs w:val="26"/>
    </w:rPr>
  </w:style>
  <w:style w:type="paragraph" w:styleId="Heading3">
    <w:name w:val="heading 3"/>
    <w:basedOn w:val="Normal"/>
    <w:uiPriority w:val="9"/>
    <w:unhideWhenUsed/>
    <w:qFormat/>
    <w:pPr>
      <w:ind w:left="732"/>
      <w:outlineLvl w:val="2"/>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ind w:left="778" w:right="906"/>
      <w:jc w:val="center"/>
    </w:pPr>
    <w:rPr>
      <w:b/>
      <w:bCs/>
      <w:sz w:val="44"/>
      <w:szCs w:val="44"/>
    </w:rPr>
  </w:style>
  <w:style w:type="paragraph" w:styleId="ListParagraph">
    <w:name w:val="List Paragraph"/>
    <w:basedOn w:val="Normal"/>
    <w:uiPriority w:val="1"/>
    <w:qFormat/>
    <w:pPr>
      <w:ind w:left="1092" w:hanging="360"/>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principal@atria.edu" TargetMode="External"/><Relationship Id="rId18" Type="http://schemas.openxmlformats.org/officeDocument/2006/relationships/hyperlink" Target="mailto:svchari@atria.edu"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www.eproc.karnataka.gov.in/" TargetMode="External"/><Relationship Id="rId2" Type="http://schemas.openxmlformats.org/officeDocument/2006/relationships/styles" Target="styles.xml"/><Relationship Id="rId16" Type="http://schemas.openxmlformats.org/officeDocument/2006/relationships/hyperlink" Target="http://www.atria.ac.in/"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https://eproc.karnataka.gov.in/" TargetMode="Externa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18</Pages>
  <Words>3340</Words>
  <Characters>19044</Characters>
  <Application>Microsoft Office Word</Application>
  <DocSecurity>0</DocSecurity>
  <Lines>158</Lines>
  <Paragraphs>44</Paragraphs>
  <ScaleCrop>false</ScaleCrop>
  <Company/>
  <LinksUpToDate>false</LinksUpToDate>
  <CharactersWithSpaces>22340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ASeGov</dc:creator>
  <cp:lastModifiedBy>Dr. Srinivasa Chari V</cp:lastModifiedBy>
  <cp:revision>3</cp:revision>
  <dcterms:created xsi:type="dcterms:W3CDTF">2026-06-22T05:52:00Z</dcterms:created>
  <dcterms:modified xsi:type="dcterms:W3CDTF">2026-06-22T05:53:00Z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2026-04-18T00:00:00Z</vt:filetime>
  </property>
  <property fmtid="{D5CDD505-2E9C-101B-9397-08002B2CF9AE}" pid="3" name="Creator">
    <vt:lpwstr>Microsoft® Word for Microsoft 365</vt:lpwstr>
  </property>
  <property fmtid="{D5CDD505-2E9C-101B-9397-08002B2CF9AE}" pid="4" name="LastSaved">
    <vt:filetime>2026-06-22T00:00:00Z</vt:filetime>
  </property>
  <property fmtid="{D5CDD505-2E9C-101B-9397-08002B2CF9AE}" pid="5" name="Producer">
    <vt:lpwstr>3-Heights(TM) PDF Security Shell 4.8.25.2 (http://www.pdf-tools.com)</vt:lpwstr>
  </property>
  <property fmtid="{D5CDD505-2E9C-101B-9397-08002B2CF9AE}" pid="6" name="GrammarlyDocumentId">
    <vt:lpwstr>4cdf2363-79a1-406b-a069-71490c6288fe</vt:lpwstr>
  </property>
</Properties>
</file>